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pStyle w:val="Odsekzoznamu"/>
        <w:spacing w:after="0" w:line="240" w:lineRule="auto"/>
        <w:ind w:left="0"/>
        <w:jc w:val="center"/>
        <w:rPr>
          <w:rFonts w:ascii="Times New Roman" w:hAnsi="Times New Roman" w:cs="Times New Roman"/>
          <w:sz w:val="24"/>
          <w:szCs w:val="24"/>
          <w:lang w:val="en-US"/>
        </w:rPr>
      </w:pPr>
      <w:r w:rsidRPr="00B977F6">
        <w:rPr>
          <w:rFonts w:ascii="Times New Roman" w:hAnsi="Times New Roman" w:cs="Times New Roman"/>
          <w:sz w:val="24"/>
          <w:szCs w:val="24"/>
          <w:lang w:val="en-US"/>
        </w:rPr>
        <w:t>ALBERO – Information System Design Project</w:t>
      </w: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Default="00F312AD" w:rsidP="00F312AD">
      <w:pPr>
        <w:spacing w:after="0" w:line="240" w:lineRule="auto"/>
        <w:contextualSpacing/>
        <w:jc w:val="right"/>
        <w:rPr>
          <w:rFonts w:ascii="Times New Roman" w:hAnsi="Times New Roman" w:cs="Times New Roman"/>
          <w:sz w:val="24"/>
          <w:szCs w:val="24"/>
          <w:lang w:val="en-US"/>
        </w:rPr>
      </w:pPr>
    </w:p>
    <w:p w:rsidR="00DE2CC2" w:rsidRPr="00B977F6" w:rsidRDefault="00DE2CC2"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r w:rsidRPr="00B977F6">
        <w:rPr>
          <w:rFonts w:ascii="Times New Roman" w:hAnsi="Times New Roman" w:cs="Times New Roman"/>
          <w:sz w:val="24"/>
          <w:szCs w:val="24"/>
          <w:lang w:val="en-US"/>
        </w:rPr>
        <w:t>Zuzana Kotrasová</w:t>
      </w: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r w:rsidRPr="00B977F6">
        <w:rPr>
          <w:rFonts w:ascii="Times New Roman" w:hAnsi="Times New Roman" w:cs="Times New Roman"/>
          <w:sz w:val="24"/>
          <w:szCs w:val="24"/>
          <w:lang w:val="en-US"/>
        </w:rPr>
        <w:t>zuzka.kotrasova@gmail.com</w:t>
      </w: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r w:rsidRPr="00B977F6">
        <w:rPr>
          <w:rFonts w:ascii="Times New Roman" w:hAnsi="Times New Roman" w:cs="Times New Roman"/>
          <w:sz w:val="24"/>
          <w:szCs w:val="24"/>
          <w:lang w:val="en-US"/>
        </w:rPr>
        <w:t>IS 330 – Information Systems</w:t>
      </w: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r w:rsidRPr="00B977F6">
        <w:rPr>
          <w:rFonts w:ascii="Times New Roman" w:hAnsi="Times New Roman" w:cs="Times New Roman"/>
          <w:sz w:val="24"/>
          <w:szCs w:val="24"/>
          <w:lang w:val="en-US"/>
        </w:rPr>
        <w:t>Information System Design Project</w:t>
      </w:r>
    </w:p>
    <w:p w:rsidR="00F312AD" w:rsidRPr="00B977F6" w:rsidRDefault="00F312AD" w:rsidP="00F312AD">
      <w:pPr>
        <w:spacing w:after="0" w:line="240" w:lineRule="auto"/>
        <w:contextualSpacing/>
        <w:jc w:val="right"/>
        <w:rPr>
          <w:rFonts w:ascii="Times New Roman" w:hAnsi="Times New Roman" w:cs="Times New Roman"/>
          <w:sz w:val="24"/>
          <w:szCs w:val="24"/>
          <w:lang w:val="en-US"/>
        </w:rPr>
      </w:pPr>
      <w:r w:rsidRPr="00B977F6">
        <w:rPr>
          <w:rFonts w:ascii="Times New Roman" w:hAnsi="Times New Roman" w:cs="Times New Roman"/>
          <w:sz w:val="24"/>
          <w:szCs w:val="24"/>
          <w:lang w:val="en-US"/>
        </w:rPr>
        <w:t>Martina Česalová, M.S.C.S.</w:t>
      </w:r>
    </w:p>
    <w:p w:rsidR="00384507" w:rsidRPr="00B977F6" w:rsidRDefault="00F312AD" w:rsidP="00F312AD">
      <w:pPr>
        <w:jc w:val="right"/>
        <w:rPr>
          <w:rFonts w:ascii="Times New Roman" w:hAnsi="Times New Roman" w:cs="Times New Roman"/>
          <w:sz w:val="24"/>
          <w:szCs w:val="24"/>
          <w:lang w:val="en-US"/>
        </w:rPr>
      </w:pPr>
      <w:r w:rsidRPr="00B977F6">
        <w:rPr>
          <w:rFonts w:ascii="Times New Roman" w:hAnsi="Times New Roman" w:cs="Times New Roman"/>
          <w:sz w:val="24"/>
          <w:szCs w:val="24"/>
          <w:lang w:val="en-US"/>
        </w:rPr>
        <w:t>November 27, 2010</w:t>
      </w:r>
    </w:p>
    <w:p w:rsidR="007B388D" w:rsidRDefault="00C2635B" w:rsidP="003A505D">
      <w:pPr>
        <w:spacing w:after="0" w:line="48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Company</w:t>
      </w:r>
      <w:r w:rsidR="007B388D">
        <w:rPr>
          <w:rFonts w:ascii="Times New Roman" w:hAnsi="Times New Roman" w:cs="Times New Roman"/>
          <w:b/>
          <w:sz w:val="24"/>
          <w:szCs w:val="24"/>
          <w:lang w:val="en-US"/>
        </w:rPr>
        <w:t xml:space="preserve"> Information</w:t>
      </w:r>
    </w:p>
    <w:p w:rsidR="00EE6BE2" w:rsidRDefault="00B977F6" w:rsidP="003A505D">
      <w:pPr>
        <w:spacing w:after="0" w:line="480" w:lineRule="auto"/>
        <w:ind w:firstLine="567"/>
        <w:contextualSpacing/>
        <w:rPr>
          <w:rFonts w:ascii="Times New Roman" w:hAnsi="Times New Roman" w:cs="Times New Roman"/>
          <w:sz w:val="24"/>
          <w:szCs w:val="24"/>
          <w:lang w:val="en-US"/>
        </w:rPr>
      </w:pPr>
      <w:r w:rsidRPr="00B977F6">
        <w:rPr>
          <w:rFonts w:ascii="Times New Roman" w:hAnsi="Times New Roman" w:cs="Times New Roman"/>
          <w:sz w:val="24"/>
          <w:szCs w:val="24"/>
          <w:lang w:val="en-US"/>
        </w:rPr>
        <w:t>ALBERO</w:t>
      </w:r>
      <w:r w:rsidR="00006889">
        <w:rPr>
          <w:rFonts w:ascii="Times New Roman" w:hAnsi="Times New Roman" w:cs="Times New Roman"/>
          <w:sz w:val="24"/>
          <w:szCs w:val="24"/>
          <w:lang w:val="en-US"/>
        </w:rPr>
        <w:t xml:space="preserve"> is a start-up </w:t>
      </w:r>
      <w:r w:rsidRPr="00B977F6">
        <w:rPr>
          <w:rFonts w:ascii="Times New Roman" w:hAnsi="Times New Roman" w:cs="Times New Roman"/>
          <w:sz w:val="24"/>
          <w:szCs w:val="24"/>
          <w:lang w:val="en-US"/>
        </w:rPr>
        <w:t>company</w:t>
      </w:r>
      <w:r w:rsidR="00006889">
        <w:rPr>
          <w:rFonts w:ascii="Times New Roman" w:hAnsi="Times New Roman" w:cs="Times New Roman"/>
          <w:sz w:val="24"/>
          <w:szCs w:val="24"/>
          <w:lang w:val="en-US"/>
        </w:rPr>
        <w:t xml:space="preserve"> specializing in the sale</w:t>
      </w:r>
      <w:r>
        <w:rPr>
          <w:rFonts w:ascii="Times New Roman" w:hAnsi="Times New Roman" w:cs="Times New Roman"/>
          <w:sz w:val="24"/>
          <w:szCs w:val="24"/>
          <w:lang w:val="en-US"/>
        </w:rPr>
        <w:t xml:space="preserve"> of original pieces of handcrafted furniture</w:t>
      </w:r>
      <w:r w:rsidR="00AA11A3">
        <w:rPr>
          <w:rFonts w:ascii="Times New Roman" w:hAnsi="Times New Roman" w:cs="Times New Roman"/>
          <w:sz w:val="24"/>
          <w:szCs w:val="24"/>
          <w:lang w:val="en-US"/>
        </w:rPr>
        <w:t xml:space="preserve"> coming</w:t>
      </w:r>
      <w:r>
        <w:rPr>
          <w:rFonts w:ascii="Times New Roman" w:hAnsi="Times New Roman" w:cs="Times New Roman"/>
          <w:sz w:val="24"/>
          <w:szCs w:val="24"/>
          <w:lang w:val="en-US"/>
        </w:rPr>
        <w:t xml:space="preserve"> from such European countries as Spain, Italy, Russia, Finland, Denmark, the Netherlands, </w:t>
      </w:r>
      <w:r w:rsidR="00B3243A">
        <w:rPr>
          <w:rFonts w:ascii="Times New Roman" w:hAnsi="Times New Roman" w:cs="Times New Roman"/>
          <w:sz w:val="24"/>
          <w:szCs w:val="24"/>
          <w:lang w:val="en-US"/>
        </w:rPr>
        <w:t>and others</w:t>
      </w:r>
      <w:r w:rsidR="00006889">
        <w:rPr>
          <w:rFonts w:ascii="Times New Roman" w:hAnsi="Times New Roman" w:cs="Times New Roman"/>
          <w:sz w:val="24"/>
          <w:szCs w:val="24"/>
          <w:lang w:val="en-US"/>
        </w:rPr>
        <w:t>. It</w:t>
      </w:r>
      <w:r w:rsidR="00B3243A">
        <w:rPr>
          <w:rFonts w:ascii="Times New Roman" w:hAnsi="Times New Roman" w:cs="Times New Roman"/>
          <w:sz w:val="24"/>
          <w:szCs w:val="24"/>
          <w:lang w:val="en-US"/>
        </w:rPr>
        <w:t xml:space="preserve"> operates five stores</w:t>
      </w:r>
      <w:r w:rsidR="006863C7">
        <w:rPr>
          <w:rFonts w:ascii="Times New Roman" w:hAnsi="Times New Roman" w:cs="Times New Roman"/>
          <w:sz w:val="24"/>
          <w:szCs w:val="24"/>
          <w:lang w:val="en-US"/>
        </w:rPr>
        <w:t xml:space="preserve">, </w:t>
      </w:r>
      <w:r w:rsidR="00B3243A">
        <w:rPr>
          <w:rFonts w:ascii="Times New Roman" w:hAnsi="Times New Roman" w:cs="Times New Roman"/>
          <w:sz w:val="24"/>
          <w:szCs w:val="24"/>
          <w:lang w:val="en-US"/>
        </w:rPr>
        <w:t>a warehouse</w:t>
      </w:r>
      <w:r w:rsidR="006863C7">
        <w:rPr>
          <w:rFonts w:ascii="Times New Roman" w:hAnsi="Times New Roman" w:cs="Times New Roman"/>
          <w:sz w:val="24"/>
          <w:szCs w:val="24"/>
          <w:lang w:val="en-US"/>
        </w:rPr>
        <w:t xml:space="preserve">, </w:t>
      </w:r>
      <w:r w:rsidR="00B3243A">
        <w:rPr>
          <w:rFonts w:ascii="Times New Roman" w:hAnsi="Times New Roman" w:cs="Times New Roman"/>
          <w:sz w:val="24"/>
          <w:szCs w:val="24"/>
          <w:lang w:val="en-US"/>
        </w:rPr>
        <w:t xml:space="preserve">and a headquarters located </w:t>
      </w:r>
      <w:r w:rsidR="00006889">
        <w:rPr>
          <w:rFonts w:ascii="Times New Roman" w:hAnsi="Times New Roman" w:cs="Times New Roman"/>
          <w:sz w:val="24"/>
          <w:szCs w:val="24"/>
          <w:lang w:val="en-US"/>
        </w:rPr>
        <w:t>in</w:t>
      </w:r>
      <w:r w:rsidR="00B3243A">
        <w:rPr>
          <w:rFonts w:ascii="Times New Roman" w:hAnsi="Times New Roman" w:cs="Times New Roman"/>
          <w:sz w:val="24"/>
          <w:szCs w:val="24"/>
          <w:lang w:val="en-US"/>
        </w:rPr>
        <w:t xml:space="preserve"> </w:t>
      </w:r>
      <w:r w:rsidR="005D4E39">
        <w:rPr>
          <w:rFonts w:ascii="Times New Roman" w:hAnsi="Times New Roman" w:cs="Times New Roman"/>
          <w:sz w:val="24"/>
          <w:szCs w:val="24"/>
          <w:lang w:val="en-US"/>
        </w:rPr>
        <w:t xml:space="preserve">such cities as Prague, Brno, Bratislava, </w:t>
      </w:r>
      <w:r w:rsidR="005D4E39" w:rsidRPr="005D4E39">
        <w:rPr>
          <w:rFonts w:ascii="Times New Roman" w:hAnsi="Times New Roman" w:cs="Times New Roman"/>
          <w:sz w:val="24"/>
          <w:szCs w:val="24"/>
        </w:rPr>
        <w:t xml:space="preserve">Košice, Žilina, </w:t>
      </w:r>
      <w:r w:rsidR="005D4E39">
        <w:rPr>
          <w:rFonts w:ascii="Times New Roman" w:hAnsi="Times New Roman" w:cs="Times New Roman"/>
          <w:sz w:val="24"/>
          <w:szCs w:val="24"/>
          <w:lang w:val="en-US"/>
        </w:rPr>
        <w:t xml:space="preserve">and </w:t>
      </w:r>
      <w:r w:rsidR="005D4E39" w:rsidRPr="005D4E39">
        <w:rPr>
          <w:rFonts w:ascii="Times New Roman" w:hAnsi="Times New Roman" w:cs="Times New Roman"/>
          <w:sz w:val="24"/>
          <w:szCs w:val="24"/>
        </w:rPr>
        <w:t>Trenčín</w:t>
      </w:r>
      <w:r w:rsidR="00C2635B" w:rsidRPr="005D4E39">
        <w:rPr>
          <w:rFonts w:ascii="Times New Roman" w:hAnsi="Times New Roman" w:cs="Times New Roman"/>
          <w:sz w:val="24"/>
          <w:szCs w:val="24"/>
        </w:rPr>
        <w:t>.</w:t>
      </w:r>
      <w:r w:rsidR="00C2635B">
        <w:rPr>
          <w:rFonts w:ascii="Times New Roman" w:hAnsi="Times New Roman" w:cs="Times New Roman"/>
          <w:sz w:val="24"/>
          <w:szCs w:val="24"/>
          <w:lang w:val="en-US"/>
        </w:rPr>
        <w:t xml:space="preserve"> ALBERO </w:t>
      </w:r>
      <w:r w:rsidR="00B3243A">
        <w:rPr>
          <w:rFonts w:ascii="Times New Roman" w:hAnsi="Times New Roman" w:cs="Times New Roman"/>
          <w:sz w:val="24"/>
          <w:szCs w:val="24"/>
          <w:lang w:val="en-US"/>
        </w:rPr>
        <w:t xml:space="preserve">has </w:t>
      </w:r>
      <w:r w:rsidR="000A27CF">
        <w:rPr>
          <w:rFonts w:ascii="Times New Roman" w:hAnsi="Times New Roman" w:cs="Times New Roman"/>
          <w:sz w:val="24"/>
          <w:szCs w:val="24"/>
          <w:lang w:val="en-US"/>
        </w:rPr>
        <w:t>twenty-</w:t>
      </w:r>
      <w:r w:rsidR="008E6F5D">
        <w:rPr>
          <w:rFonts w:ascii="Times New Roman" w:hAnsi="Times New Roman" w:cs="Times New Roman"/>
          <w:sz w:val="24"/>
          <w:szCs w:val="24"/>
          <w:lang w:val="en-US"/>
        </w:rPr>
        <w:t>five</w:t>
      </w:r>
      <w:r w:rsidR="00B3243A">
        <w:rPr>
          <w:rFonts w:ascii="Times New Roman" w:hAnsi="Times New Roman" w:cs="Times New Roman"/>
          <w:sz w:val="24"/>
          <w:szCs w:val="24"/>
          <w:lang w:val="en-US"/>
        </w:rPr>
        <w:t xml:space="preserve"> </w:t>
      </w:r>
      <w:r w:rsidR="00C2635B">
        <w:rPr>
          <w:rFonts w:ascii="Times New Roman" w:hAnsi="Times New Roman" w:cs="Times New Roman"/>
          <w:sz w:val="24"/>
          <w:szCs w:val="24"/>
          <w:lang w:val="en-US"/>
        </w:rPr>
        <w:t xml:space="preserve">internal </w:t>
      </w:r>
      <w:r w:rsidR="00B3243A">
        <w:rPr>
          <w:rFonts w:ascii="Times New Roman" w:hAnsi="Times New Roman" w:cs="Times New Roman"/>
          <w:sz w:val="24"/>
          <w:szCs w:val="24"/>
          <w:lang w:val="en-US"/>
        </w:rPr>
        <w:t>employees altogether including a direc</w:t>
      </w:r>
      <w:r w:rsidR="008E6F5D">
        <w:rPr>
          <w:rFonts w:ascii="Times New Roman" w:hAnsi="Times New Roman" w:cs="Times New Roman"/>
          <w:sz w:val="24"/>
          <w:szCs w:val="24"/>
          <w:lang w:val="en-US"/>
        </w:rPr>
        <w:t>tor, two regional managers, four</w:t>
      </w:r>
      <w:r w:rsidR="00B3243A">
        <w:rPr>
          <w:rFonts w:ascii="Times New Roman" w:hAnsi="Times New Roman" w:cs="Times New Roman"/>
          <w:sz w:val="24"/>
          <w:szCs w:val="24"/>
          <w:lang w:val="en-US"/>
        </w:rPr>
        <w:t xml:space="preserve"> stock-k</w:t>
      </w:r>
      <w:r w:rsidR="008E6F5D">
        <w:rPr>
          <w:rFonts w:ascii="Times New Roman" w:hAnsi="Times New Roman" w:cs="Times New Roman"/>
          <w:sz w:val="24"/>
          <w:szCs w:val="24"/>
          <w:lang w:val="en-US"/>
        </w:rPr>
        <w:t>eepers, ten shop assistants, four</w:t>
      </w:r>
      <w:r w:rsidR="00B3243A">
        <w:rPr>
          <w:rFonts w:ascii="Times New Roman" w:hAnsi="Times New Roman" w:cs="Times New Roman"/>
          <w:sz w:val="24"/>
          <w:szCs w:val="24"/>
          <w:lang w:val="en-US"/>
        </w:rPr>
        <w:t xml:space="preserve"> drivers, </w:t>
      </w:r>
      <w:r w:rsidR="005D4E39">
        <w:rPr>
          <w:rFonts w:ascii="Times New Roman" w:hAnsi="Times New Roman" w:cs="Times New Roman"/>
          <w:sz w:val="24"/>
          <w:szCs w:val="24"/>
          <w:lang w:val="en-US"/>
        </w:rPr>
        <w:t xml:space="preserve">one </w:t>
      </w:r>
      <w:r w:rsidR="00B3243A">
        <w:rPr>
          <w:rFonts w:ascii="Times New Roman" w:hAnsi="Times New Roman" w:cs="Times New Roman"/>
          <w:sz w:val="24"/>
          <w:szCs w:val="24"/>
          <w:lang w:val="en-US"/>
        </w:rPr>
        <w:t>network administrator</w:t>
      </w:r>
      <w:r w:rsidR="00C2635B">
        <w:rPr>
          <w:rFonts w:ascii="Times New Roman" w:hAnsi="Times New Roman" w:cs="Times New Roman"/>
          <w:sz w:val="24"/>
          <w:szCs w:val="24"/>
          <w:lang w:val="en-US"/>
        </w:rPr>
        <w:t>s</w:t>
      </w:r>
      <w:r w:rsidR="00B3243A">
        <w:rPr>
          <w:rFonts w:ascii="Times New Roman" w:hAnsi="Times New Roman" w:cs="Times New Roman"/>
          <w:sz w:val="24"/>
          <w:szCs w:val="24"/>
          <w:lang w:val="en-US"/>
        </w:rPr>
        <w:t>,</w:t>
      </w:r>
      <w:r w:rsidR="000A27CF">
        <w:rPr>
          <w:rFonts w:ascii="Times New Roman" w:hAnsi="Times New Roman" w:cs="Times New Roman"/>
          <w:sz w:val="24"/>
          <w:szCs w:val="24"/>
          <w:lang w:val="en-US"/>
        </w:rPr>
        <w:t xml:space="preserve"> one </w:t>
      </w:r>
      <w:r w:rsidR="005D4E39">
        <w:rPr>
          <w:rFonts w:ascii="Times New Roman" w:hAnsi="Times New Roman" w:cs="Times New Roman"/>
          <w:sz w:val="24"/>
          <w:szCs w:val="24"/>
          <w:lang w:val="en-US"/>
        </w:rPr>
        <w:t>information technology specialists, and t</w:t>
      </w:r>
      <w:r w:rsidR="00B3243A">
        <w:rPr>
          <w:rFonts w:ascii="Times New Roman" w:hAnsi="Times New Roman" w:cs="Times New Roman"/>
          <w:sz w:val="24"/>
          <w:szCs w:val="24"/>
          <w:lang w:val="en-US"/>
        </w:rPr>
        <w:t>wo logistics and finance employees</w:t>
      </w:r>
      <w:r w:rsidR="00C2635B">
        <w:rPr>
          <w:rFonts w:ascii="Times New Roman" w:hAnsi="Times New Roman" w:cs="Times New Roman"/>
          <w:sz w:val="24"/>
          <w:szCs w:val="24"/>
          <w:lang w:val="en-US"/>
        </w:rPr>
        <w:t xml:space="preserve">. In addition to its </w:t>
      </w:r>
      <w:r w:rsidR="00EE6BE2">
        <w:rPr>
          <w:rFonts w:ascii="Times New Roman" w:hAnsi="Times New Roman" w:cs="Times New Roman"/>
          <w:sz w:val="24"/>
          <w:szCs w:val="24"/>
          <w:lang w:val="en-US"/>
        </w:rPr>
        <w:t xml:space="preserve">highly qualified and </w:t>
      </w:r>
      <w:r w:rsidR="004422BC">
        <w:rPr>
          <w:rFonts w:ascii="Times New Roman" w:hAnsi="Times New Roman" w:cs="Times New Roman"/>
          <w:sz w:val="24"/>
          <w:szCs w:val="24"/>
          <w:lang w:val="en-US"/>
        </w:rPr>
        <w:t xml:space="preserve">trained </w:t>
      </w:r>
      <w:r w:rsidR="00C2635B">
        <w:rPr>
          <w:rFonts w:ascii="Times New Roman" w:hAnsi="Times New Roman" w:cs="Times New Roman"/>
          <w:sz w:val="24"/>
          <w:szCs w:val="24"/>
          <w:lang w:val="en-US"/>
        </w:rPr>
        <w:t xml:space="preserve">internal personnel, ALBERO cooperates with several business entities to </w:t>
      </w:r>
      <w:r w:rsidR="00006889">
        <w:rPr>
          <w:rFonts w:ascii="Times New Roman" w:hAnsi="Times New Roman" w:cs="Times New Roman"/>
          <w:sz w:val="24"/>
          <w:szCs w:val="24"/>
          <w:lang w:val="en-US"/>
        </w:rPr>
        <w:t>facilitate its marketing needs,</w:t>
      </w:r>
      <w:r w:rsidR="00C2635B">
        <w:rPr>
          <w:rFonts w:ascii="Times New Roman" w:hAnsi="Times New Roman" w:cs="Times New Roman"/>
          <w:sz w:val="24"/>
          <w:szCs w:val="24"/>
          <w:lang w:val="en-US"/>
        </w:rPr>
        <w:t xml:space="preserve"> recruit new </w:t>
      </w:r>
      <w:r w:rsidR="004422BC">
        <w:rPr>
          <w:rFonts w:ascii="Times New Roman" w:hAnsi="Times New Roman" w:cs="Times New Roman"/>
          <w:sz w:val="24"/>
          <w:szCs w:val="24"/>
          <w:lang w:val="en-US"/>
        </w:rPr>
        <w:t xml:space="preserve">well-educated and talented </w:t>
      </w:r>
      <w:r w:rsidR="00C2635B">
        <w:rPr>
          <w:rFonts w:ascii="Times New Roman" w:hAnsi="Times New Roman" w:cs="Times New Roman"/>
          <w:sz w:val="24"/>
          <w:szCs w:val="24"/>
          <w:lang w:val="en-US"/>
        </w:rPr>
        <w:t>employees</w:t>
      </w:r>
      <w:r w:rsidR="00006889">
        <w:rPr>
          <w:rFonts w:ascii="Times New Roman" w:hAnsi="Times New Roman" w:cs="Times New Roman"/>
          <w:sz w:val="24"/>
          <w:szCs w:val="24"/>
          <w:lang w:val="en-US"/>
        </w:rPr>
        <w:t>, and perform other tasks</w:t>
      </w:r>
      <w:r w:rsidR="00EF5CB5">
        <w:rPr>
          <w:rFonts w:ascii="Times New Roman" w:hAnsi="Times New Roman" w:cs="Times New Roman"/>
          <w:sz w:val="24"/>
          <w:szCs w:val="24"/>
          <w:lang w:val="en-US"/>
        </w:rPr>
        <w:t>. ALBERO´s primary business goal is to</w:t>
      </w:r>
      <w:r w:rsidR="00EE6BE2">
        <w:rPr>
          <w:rFonts w:ascii="Times New Roman" w:hAnsi="Times New Roman" w:cs="Times New Roman"/>
          <w:sz w:val="24"/>
          <w:szCs w:val="24"/>
          <w:lang w:val="en-US"/>
        </w:rPr>
        <w:t xml:space="preserve"> beco</w:t>
      </w:r>
      <w:r w:rsidR="00EF5CB5">
        <w:rPr>
          <w:rFonts w:ascii="Times New Roman" w:hAnsi="Times New Roman" w:cs="Times New Roman"/>
          <w:sz w:val="24"/>
          <w:szCs w:val="24"/>
          <w:lang w:val="en-US"/>
        </w:rPr>
        <w:t>me a</w:t>
      </w:r>
      <w:r w:rsidR="00EE6BE2">
        <w:rPr>
          <w:rFonts w:ascii="Times New Roman" w:hAnsi="Times New Roman" w:cs="Times New Roman"/>
          <w:sz w:val="24"/>
          <w:szCs w:val="24"/>
          <w:lang w:val="en-US"/>
        </w:rPr>
        <w:t xml:space="preserve"> leading importer of handcrafted furniture </w:t>
      </w:r>
      <w:r w:rsidR="00EF5CB5">
        <w:rPr>
          <w:rFonts w:ascii="Times New Roman" w:hAnsi="Times New Roman" w:cs="Times New Roman"/>
          <w:sz w:val="24"/>
          <w:szCs w:val="24"/>
          <w:lang w:val="en-US"/>
        </w:rPr>
        <w:t>i</w:t>
      </w:r>
      <w:r w:rsidR="00EE6BE2">
        <w:rPr>
          <w:rFonts w:ascii="Times New Roman" w:hAnsi="Times New Roman" w:cs="Times New Roman"/>
          <w:sz w:val="24"/>
          <w:szCs w:val="24"/>
          <w:lang w:val="en-US"/>
        </w:rPr>
        <w:t xml:space="preserve">n the Slovak and Czech market </w:t>
      </w:r>
      <w:r w:rsidR="002C1B37">
        <w:rPr>
          <w:rFonts w:ascii="Times New Roman" w:hAnsi="Times New Roman" w:cs="Times New Roman"/>
          <w:sz w:val="24"/>
          <w:szCs w:val="24"/>
          <w:lang w:val="en-US"/>
        </w:rPr>
        <w:t xml:space="preserve">by selling unique </w:t>
      </w:r>
      <w:r w:rsidR="00E36206">
        <w:rPr>
          <w:rFonts w:ascii="Times New Roman" w:hAnsi="Times New Roman" w:cs="Times New Roman"/>
          <w:sz w:val="24"/>
          <w:szCs w:val="24"/>
          <w:lang w:val="en-US"/>
        </w:rPr>
        <w:t xml:space="preserve">pieces of </w:t>
      </w:r>
      <w:r w:rsidR="002C1B37">
        <w:rPr>
          <w:rFonts w:ascii="Times New Roman" w:hAnsi="Times New Roman" w:cs="Times New Roman"/>
          <w:sz w:val="24"/>
          <w:szCs w:val="24"/>
          <w:lang w:val="en-US"/>
        </w:rPr>
        <w:t>handcrafted furniture and providing a superior customer service</w:t>
      </w:r>
      <w:r w:rsidR="00E8641D">
        <w:rPr>
          <w:rFonts w:ascii="Times New Roman" w:hAnsi="Times New Roman" w:cs="Times New Roman"/>
          <w:sz w:val="24"/>
          <w:szCs w:val="24"/>
          <w:lang w:val="en-US"/>
        </w:rPr>
        <w:t xml:space="preserve"> at the same time.</w:t>
      </w:r>
    </w:p>
    <w:p w:rsidR="00D71678" w:rsidRDefault="00D71678" w:rsidP="003A505D">
      <w:pPr>
        <w:spacing w:after="0" w:line="480" w:lineRule="auto"/>
        <w:contextualSpacing/>
        <w:rPr>
          <w:rFonts w:ascii="Times New Roman" w:hAnsi="Times New Roman" w:cs="Times New Roman"/>
          <w:sz w:val="24"/>
          <w:szCs w:val="24"/>
          <w:lang w:val="en-US"/>
        </w:rPr>
      </w:pPr>
    </w:p>
    <w:p w:rsidR="00EE6BE2" w:rsidRPr="00D71678" w:rsidRDefault="00D71678" w:rsidP="003A505D">
      <w:pPr>
        <w:spacing w:after="0" w:line="480" w:lineRule="auto"/>
        <w:contextualSpacing/>
        <w:rPr>
          <w:rFonts w:ascii="Times New Roman" w:hAnsi="Times New Roman" w:cs="Times New Roman"/>
          <w:b/>
          <w:sz w:val="24"/>
          <w:szCs w:val="24"/>
          <w:lang w:val="en-US"/>
        </w:rPr>
      </w:pPr>
      <w:r w:rsidRPr="00D71678">
        <w:rPr>
          <w:rFonts w:ascii="Times New Roman" w:hAnsi="Times New Roman" w:cs="Times New Roman"/>
          <w:b/>
          <w:sz w:val="24"/>
          <w:szCs w:val="24"/>
          <w:lang w:val="en-US"/>
        </w:rPr>
        <w:t xml:space="preserve">Systems Investigation </w:t>
      </w:r>
      <w:r w:rsidR="004B1558">
        <w:rPr>
          <w:rFonts w:ascii="Times New Roman" w:hAnsi="Times New Roman" w:cs="Times New Roman"/>
          <w:b/>
          <w:sz w:val="24"/>
          <w:szCs w:val="24"/>
          <w:lang w:val="en-US"/>
        </w:rPr>
        <w:t>Phase</w:t>
      </w:r>
    </w:p>
    <w:p w:rsidR="00017F47" w:rsidRDefault="00017F47" w:rsidP="003A505D">
      <w:pPr>
        <w:spacing w:after="0" w:line="480" w:lineRule="auto"/>
        <w:contextualSpacing/>
        <w:rPr>
          <w:rFonts w:ascii="Times New Roman" w:hAnsi="Times New Roman" w:cs="Times New Roman"/>
          <w:i/>
          <w:sz w:val="24"/>
          <w:szCs w:val="24"/>
          <w:lang w:val="en-US"/>
        </w:rPr>
      </w:pPr>
      <w:r>
        <w:rPr>
          <w:rFonts w:ascii="Times New Roman" w:hAnsi="Times New Roman" w:cs="Times New Roman"/>
          <w:i/>
          <w:sz w:val="24"/>
          <w:szCs w:val="24"/>
          <w:lang w:val="en-US"/>
        </w:rPr>
        <w:t>Definition of the Company´s Problem or Opportunity</w:t>
      </w:r>
    </w:p>
    <w:p w:rsidR="00D82571" w:rsidRDefault="005B1070" w:rsidP="003A505D">
      <w:pPr>
        <w:spacing w:after="0" w:line="480" w:lineRule="auto"/>
        <w:ind w:firstLine="567"/>
        <w:contextualSpacing/>
        <w:rPr>
          <w:rFonts w:ascii="Times New Roman" w:hAnsi="Times New Roman" w:cs="Times New Roman"/>
          <w:sz w:val="24"/>
          <w:szCs w:val="24"/>
          <w:lang w:val="en-US"/>
        </w:rPr>
      </w:pPr>
      <w:r>
        <w:rPr>
          <w:rFonts w:ascii="Times New Roman" w:hAnsi="Times New Roman" w:cs="Times New Roman"/>
          <w:sz w:val="24"/>
          <w:szCs w:val="24"/>
          <w:lang w:val="en-US"/>
        </w:rPr>
        <w:t>As a recently established busine</w:t>
      </w:r>
      <w:r w:rsidR="00D41F55">
        <w:rPr>
          <w:rFonts w:ascii="Times New Roman" w:hAnsi="Times New Roman" w:cs="Times New Roman"/>
          <w:sz w:val="24"/>
          <w:szCs w:val="24"/>
          <w:lang w:val="en-US"/>
        </w:rPr>
        <w:t xml:space="preserve">ss entity, ALBERO is new to </w:t>
      </w:r>
      <w:r>
        <w:rPr>
          <w:rFonts w:ascii="Times New Roman" w:hAnsi="Times New Roman" w:cs="Times New Roman"/>
          <w:sz w:val="24"/>
          <w:szCs w:val="24"/>
          <w:lang w:val="en-US"/>
        </w:rPr>
        <w:t>both</w:t>
      </w:r>
      <w:r w:rsidR="00D41F55">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Slovak and Czech furniture markets which seem to be relatively saturated. </w:t>
      </w:r>
      <w:r w:rsidR="009F1AEB">
        <w:rPr>
          <w:rFonts w:ascii="Times New Roman" w:hAnsi="Times New Roman" w:cs="Times New Roman"/>
          <w:sz w:val="24"/>
          <w:szCs w:val="24"/>
          <w:lang w:val="en-US"/>
        </w:rPr>
        <w:t xml:space="preserve">The </w:t>
      </w:r>
      <w:r w:rsidR="00224398">
        <w:rPr>
          <w:rFonts w:ascii="Times New Roman" w:hAnsi="Times New Roman" w:cs="Times New Roman"/>
          <w:sz w:val="24"/>
          <w:szCs w:val="24"/>
          <w:lang w:val="en-US"/>
        </w:rPr>
        <w:t>ALBERO</w:t>
      </w:r>
      <w:r w:rsidR="009F1AEB">
        <w:rPr>
          <w:rFonts w:ascii="Times New Roman" w:hAnsi="Times New Roman" w:cs="Times New Roman"/>
          <w:sz w:val="24"/>
          <w:szCs w:val="24"/>
          <w:lang w:val="en-US"/>
        </w:rPr>
        <w:t>´s</w:t>
      </w:r>
      <w:r w:rsidR="00224398">
        <w:rPr>
          <w:rFonts w:ascii="Times New Roman" w:hAnsi="Times New Roman" w:cs="Times New Roman"/>
          <w:sz w:val="24"/>
          <w:szCs w:val="24"/>
          <w:lang w:val="en-US"/>
        </w:rPr>
        <w:t xml:space="preserve"> deci</w:t>
      </w:r>
      <w:r w:rsidR="009F1AEB">
        <w:rPr>
          <w:rFonts w:ascii="Times New Roman" w:hAnsi="Times New Roman" w:cs="Times New Roman"/>
          <w:sz w:val="24"/>
          <w:szCs w:val="24"/>
          <w:lang w:val="en-US"/>
        </w:rPr>
        <w:t xml:space="preserve">sion to penetrate these two specific markets with </w:t>
      </w:r>
      <w:r w:rsidR="00D82571">
        <w:rPr>
          <w:rFonts w:ascii="Times New Roman" w:hAnsi="Times New Roman" w:cs="Times New Roman"/>
          <w:sz w:val="24"/>
          <w:szCs w:val="24"/>
          <w:lang w:val="en-US"/>
        </w:rPr>
        <w:t xml:space="preserve">various categories of </w:t>
      </w:r>
      <w:r w:rsidR="009F1AEB">
        <w:rPr>
          <w:rFonts w:ascii="Times New Roman" w:hAnsi="Times New Roman" w:cs="Times New Roman"/>
          <w:sz w:val="24"/>
          <w:szCs w:val="24"/>
          <w:lang w:val="en-US"/>
        </w:rPr>
        <w:t>furni</w:t>
      </w:r>
      <w:r w:rsidR="00D82571">
        <w:rPr>
          <w:rFonts w:ascii="Times New Roman" w:hAnsi="Times New Roman" w:cs="Times New Roman"/>
          <w:sz w:val="24"/>
          <w:szCs w:val="24"/>
          <w:lang w:val="en-US"/>
        </w:rPr>
        <w:t>shing</w:t>
      </w:r>
      <w:r w:rsidR="009A275F">
        <w:rPr>
          <w:rFonts w:ascii="Times New Roman" w:hAnsi="Times New Roman" w:cs="Times New Roman"/>
          <w:sz w:val="24"/>
          <w:szCs w:val="24"/>
          <w:lang w:val="en-US"/>
        </w:rPr>
        <w:t>s</w:t>
      </w:r>
      <w:r w:rsidR="009F1AEB">
        <w:rPr>
          <w:rFonts w:ascii="Times New Roman" w:hAnsi="Times New Roman" w:cs="Times New Roman"/>
          <w:sz w:val="24"/>
          <w:szCs w:val="24"/>
          <w:lang w:val="en-US"/>
        </w:rPr>
        <w:t xml:space="preserve"> unique in terms of</w:t>
      </w:r>
      <w:r w:rsidR="00E33A85">
        <w:rPr>
          <w:rFonts w:ascii="Times New Roman" w:hAnsi="Times New Roman" w:cs="Times New Roman"/>
          <w:sz w:val="24"/>
          <w:szCs w:val="24"/>
          <w:lang w:val="en-US"/>
        </w:rPr>
        <w:t xml:space="preserve"> </w:t>
      </w:r>
      <w:r w:rsidR="00042142">
        <w:rPr>
          <w:rFonts w:ascii="Times New Roman" w:hAnsi="Times New Roman" w:cs="Times New Roman"/>
          <w:sz w:val="24"/>
          <w:szCs w:val="24"/>
          <w:lang w:val="en-US"/>
        </w:rPr>
        <w:t xml:space="preserve">a mix of </w:t>
      </w:r>
      <w:r w:rsidR="00E33A85">
        <w:rPr>
          <w:rFonts w:ascii="Times New Roman" w:hAnsi="Times New Roman" w:cs="Times New Roman"/>
          <w:sz w:val="24"/>
          <w:szCs w:val="24"/>
          <w:lang w:val="en-US"/>
        </w:rPr>
        <w:t>used</w:t>
      </w:r>
      <w:r w:rsidR="009F1AEB">
        <w:rPr>
          <w:rFonts w:ascii="Times New Roman" w:hAnsi="Times New Roman" w:cs="Times New Roman"/>
          <w:sz w:val="24"/>
          <w:szCs w:val="24"/>
          <w:lang w:val="en-US"/>
        </w:rPr>
        <w:t xml:space="preserve"> raw material</w:t>
      </w:r>
      <w:r w:rsidR="009A275F">
        <w:rPr>
          <w:rFonts w:ascii="Times New Roman" w:hAnsi="Times New Roman" w:cs="Times New Roman"/>
          <w:sz w:val="24"/>
          <w:szCs w:val="24"/>
          <w:lang w:val="en-US"/>
        </w:rPr>
        <w:t>s</w:t>
      </w:r>
      <w:r w:rsidR="009F1AEB">
        <w:rPr>
          <w:rFonts w:ascii="Times New Roman" w:hAnsi="Times New Roman" w:cs="Times New Roman"/>
          <w:sz w:val="24"/>
          <w:szCs w:val="24"/>
          <w:lang w:val="en-US"/>
        </w:rPr>
        <w:t xml:space="preserve">, </w:t>
      </w:r>
      <w:r w:rsidR="00042142">
        <w:rPr>
          <w:rFonts w:ascii="Times New Roman" w:hAnsi="Times New Roman" w:cs="Times New Roman"/>
          <w:sz w:val="24"/>
          <w:szCs w:val="24"/>
          <w:lang w:val="en-US"/>
        </w:rPr>
        <w:t xml:space="preserve">a </w:t>
      </w:r>
      <w:r w:rsidR="009F1AEB">
        <w:rPr>
          <w:rFonts w:ascii="Times New Roman" w:hAnsi="Times New Roman" w:cs="Times New Roman"/>
          <w:sz w:val="24"/>
          <w:szCs w:val="24"/>
          <w:lang w:val="en-US"/>
        </w:rPr>
        <w:t xml:space="preserve">hand-made processing method, </w:t>
      </w:r>
      <w:r w:rsidR="00042142">
        <w:rPr>
          <w:rFonts w:ascii="Times New Roman" w:hAnsi="Times New Roman" w:cs="Times New Roman"/>
          <w:sz w:val="24"/>
          <w:szCs w:val="24"/>
          <w:lang w:val="en-US"/>
        </w:rPr>
        <w:t xml:space="preserve">a </w:t>
      </w:r>
      <w:r w:rsidR="009F1AEB">
        <w:rPr>
          <w:rFonts w:ascii="Times New Roman" w:hAnsi="Times New Roman" w:cs="Times New Roman"/>
          <w:sz w:val="24"/>
          <w:szCs w:val="24"/>
          <w:lang w:val="en-US"/>
        </w:rPr>
        <w:t>countr</w:t>
      </w:r>
      <w:r w:rsidR="00042142">
        <w:rPr>
          <w:rFonts w:ascii="Times New Roman" w:hAnsi="Times New Roman" w:cs="Times New Roman"/>
          <w:sz w:val="24"/>
          <w:szCs w:val="24"/>
          <w:lang w:val="en-US"/>
        </w:rPr>
        <w:t>y</w:t>
      </w:r>
      <w:r w:rsidR="009F1AEB">
        <w:rPr>
          <w:rFonts w:ascii="Times New Roman" w:hAnsi="Times New Roman" w:cs="Times New Roman"/>
          <w:sz w:val="24"/>
          <w:szCs w:val="24"/>
          <w:lang w:val="en-US"/>
        </w:rPr>
        <w:t xml:space="preserve"> of origin,</w:t>
      </w:r>
      <w:r w:rsidR="00042142">
        <w:rPr>
          <w:rFonts w:ascii="Times New Roman" w:hAnsi="Times New Roman" w:cs="Times New Roman"/>
          <w:sz w:val="24"/>
          <w:szCs w:val="24"/>
          <w:lang w:val="en-US"/>
        </w:rPr>
        <w:t xml:space="preserve"> superior quality, a</w:t>
      </w:r>
      <w:r w:rsidR="009F1AEB">
        <w:rPr>
          <w:rFonts w:ascii="Times New Roman" w:hAnsi="Times New Roman" w:cs="Times New Roman"/>
          <w:sz w:val="24"/>
          <w:szCs w:val="24"/>
          <w:lang w:val="en-US"/>
        </w:rPr>
        <w:t xml:space="preserve"> </w:t>
      </w:r>
      <w:r w:rsidR="00042142">
        <w:rPr>
          <w:rFonts w:ascii="Times New Roman" w:hAnsi="Times New Roman" w:cs="Times New Roman"/>
          <w:sz w:val="24"/>
          <w:szCs w:val="24"/>
          <w:lang w:val="en-US"/>
        </w:rPr>
        <w:t xml:space="preserve">long lifespan, </w:t>
      </w:r>
      <w:r w:rsidR="00403D92">
        <w:rPr>
          <w:rFonts w:ascii="Times New Roman" w:hAnsi="Times New Roman" w:cs="Times New Roman"/>
          <w:sz w:val="24"/>
          <w:szCs w:val="24"/>
          <w:lang w:val="en-US"/>
        </w:rPr>
        <w:t>and</w:t>
      </w:r>
      <w:r w:rsidR="009F1AEB">
        <w:rPr>
          <w:rFonts w:ascii="Times New Roman" w:hAnsi="Times New Roman" w:cs="Times New Roman"/>
          <w:sz w:val="24"/>
          <w:szCs w:val="24"/>
          <w:lang w:val="en-US"/>
        </w:rPr>
        <w:t xml:space="preserve"> other aspects</w:t>
      </w:r>
      <w:r w:rsidR="00403D92">
        <w:rPr>
          <w:rFonts w:ascii="Times New Roman" w:hAnsi="Times New Roman" w:cs="Times New Roman"/>
          <w:sz w:val="24"/>
          <w:szCs w:val="24"/>
          <w:lang w:val="en-US"/>
        </w:rPr>
        <w:t xml:space="preserve">, </w:t>
      </w:r>
      <w:r w:rsidR="00906BAD">
        <w:rPr>
          <w:rFonts w:ascii="Times New Roman" w:hAnsi="Times New Roman" w:cs="Times New Roman"/>
          <w:sz w:val="24"/>
          <w:szCs w:val="24"/>
          <w:lang w:val="en-US"/>
        </w:rPr>
        <w:t>was based on the fact that</w:t>
      </w:r>
      <w:r w:rsidR="00D82571">
        <w:rPr>
          <w:rFonts w:ascii="Times New Roman" w:hAnsi="Times New Roman" w:cs="Times New Roman"/>
          <w:sz w:val="24"/>
          <w:szCs w:val="24"/>
          <w:lang w:val="en-US"/>
        </w:rPr>
        <w:t xml:space="preserve"> the majority of its</w:t>
      </w:r>
      <w:r w:rsidR="0043397A">
        <w:rPr>
          <w:rFonts w:ascii="Times New Roman" w:hAnsi="Times New Roman" w:cs="Times New Roman"/>
          <w:sz w:val="24"/>
          <w:szCs w:val="24"/>
          <w:lang w:val="en-US"/>
        </w:rPr>
        <w:t xml:space="preserve"> </w:t>
      </w:r>
      <w:r w:rsidR="006F5D66">
        <w:rPr>
          <w:rFonts w:ascii="Times New Roman" w:hAnsi="Times New Roman" w:cs="Times New Roman"/>
          <w:sz w:val="24"/>
          <w:szCs w:val="24"/>
          <w:lang w:val="en-US"/>
        </w:rPr>
        <w:t>successful</w:t>
      </w:r>
      <w:r w:rsidR="00D82571">
        <w:rPr>
          <w:rFonts w:ascii="Times New Roman" w:hAnsi="Times New Roman" w:cs="Times New Roman"/>
          <w:sz w:val="24"/>
          <w:szCs w:val="24"/>
          <w:lang w:val="en-US"/>
        </w:rPr>
        <w:t xml:space="preserve"> competitors </w:t>
      </w:r>
      <w:r w:rsidR="006F5D66" w:rsidRPr="00107D4F">
        <w:rPr>
          <w:rFonts w:ascii="Times New Roman" w:hAnsi="Times New Roman" w:cs="Times New Roman"/>
          <w:sz w:val="24"/>
          <w:szCs w:val="24"/>
          <w:lang w:val="en-US"/>
        </w:rPr>
        <w:t xml:space="preserve">such as </w:t>
      </w:r>
      <w:r w:rsidR="00107D4F">
        <w:rPr>
          <w:rFonts w:ascii="Times New Roman" w:hAnsi="Times New Roman" w:cs="Times New Roman"/>
          <w:sz w:val="24"/>
          <w:szCs w:val="24"/>
          <w:lang w:val="en-US"/>
        </w:rPr>
        <w:t>ASKO Nábytok,</w:t>
      </w:r>
      <w:r w:rsidR="00042142" w:rsidRPr="00107D4F">
        <w:rPr>
          <w:rFonts w:ascii="Times New Roman" w:hAnsi="Times New Roman" w:cs="Times New Roman"/>
          <w:sz w:val="24"/>
          <w:szCs w:val="24"/>
          <w:lang w:val="en-US"/>
        </w:rPr>
        <w:t xml:space="preserve"> IKEA,</w:t>
      </w:r>
      <w:r w:rsidR="00107D4F">
        <w:rPr>
          <w:rFonts w:ascii="Times New Roman" w:hAnsi="Times New Roman" w:cs="Times New Roman"/>
          <w:sz w:val="24"/>
          <w:szCs w:val="24"/>
          <w:lang w:val="en-US"/>
        </w:rPr>
        <w:t xml:space="preserve"> </w:t>
      </w:r>
      <w:r w:rsidR="00042142" w:rsidRPr="00107D4F">
        <w:rPr>
          <w:rFonts w:ascii="Times New Roman" w:hAnsi="Times New Roman" w:cs="Times New Roman"/>
          <w:sz w:val="24"/>
          <w:szCs w:val="24"/>
          <w:lang w:val="en-US"/>
        </w:rPr>
        <w:t>J</w:t>
      </w:r>
      <w:r w:rsidR="00107D4F">
        <w:rPr>
          <w:rFonts w:ascii="Times New Roman" w:hAnsi="Times New Roman" w:cs="Times New Roman"/>
          <w:sz w:val="24"/>
          <w:szCs w:val="24"/>
          <w:lang w:val="en-US"/>
        </w:rPr>
        <w:t>Y</w:t>
      </w:r>
      <w:r w:rsidR="00042142" w:rsidRPr="00107D4F">
        <w:rPr>
          <w:rFonts w:ascii="Times New Roman" w:hAnsi="Times New Roman" w:cs="Times New Roman"/>
          <w:sz w:val="24"/>
          <w:szCs w:val="24"/>
          <w:lang w:val="en-US"/>
        </w:rPr>
        <w:t>SK,</w:t>
      </w:r>
      <w:r w:rsidR="00107D4F">
        <w:rPr>
          <w:rFonts w:ascii="Times New Roman" w:hAnsi="Times New Roman" w:cs="Times New Roman"/>
          <w:sz w:val="24"/>
          <w:szCs w:val="24"/>
          <w:lang w:val="en-US"/>
        </w:rPr>
        <w:t xml:space="preserve"> or KIKA Nábytok</w:t>
      </w:r>
      <w:r w:rsidR="00042142" w:rsidRPr="00107D4F">
        <w:rPr>
          <w:rFonts w:ascii="Times New Roman" w:hAnsi="Times New Roman" w:cs="Times New Roman"/>
          <w:sz w:val="24"/>
          <w:szCs w:val="24"/>
          <w:lang w:val="en-US"/>
        </w:rPr>
        <w:t xml:space="preserve"> </w:t>
      </w:r>
      <w:r w:rsidR="0043397A" w:rsidRPr="00107D4F">
        <w:rPr>
          <w:rFonts w:ascii="Times New Roman" w:hAnsi="Times New Roman" w:cs="Times New Roman"/>
          <w:sz w:val="24"/>
          <w:szCs w:val="24"/>
          <w:lang w:val="en-US"/>
        </w:rPr>
        <w:t xml:space="preserve">tend to </w:t>
      </w:r>
      <w:r w:rsidR="00D82571" w:rsidRPr="00107D4F">
        <w:rPr>
          <w:rFonts w:ascii="Times New Roman" w:hAnsi="Times New Roman" w:cs="Times New Roman"/>
          <w:sz w:val="24"/>
          <w:szCs w:val="24"/>
          <w:lang w:val="en-US"/>
        </w:rPr>
        <w:t>offer catalogued pieces of furniture which are produced on a mass scale</w:t>
      </w:r>
      <w:r w:rsidR="00042142" w:rsidRPr="00107D4F">
        <w:rPr>
          <w:rFonts w:ascii="Times New Roman" w:hAnsi="Times New Roman" w:cs="Times New Roman"/>
          <w:sz w:val="24"/>
          <w:szCs w:val="24"/>
          <w:lang w:val="en-US"/>
        </w:rPr>
        <w:t xml:space="preserve"> and therefore</w:t>
      </w:r>
      <w:r w:rsidR="00D41F55">
        <w:rPr>
          <w:rFonts w:ascii="Times New Roman" w:hAnsi="Times New Roman" w:cs="Times New Roman"/>
          <w:sz w:val="24"/>
          <w:szCs w:val="24"/>
          <w:lang w:val="en-US"/>
        </w:rPr>
        <w:t xml:space="preserve"> they do no excel in any of the mentioned</w:t>
      </w:r>
      <w:r w:rsidR="00042142">
        <w:rPr>
          <w:rFonts w:ascii="Times New Roman" w:hAnsi="Times New Roman" w:cs="Times New Roman"/>
          <w:sz w:val="24"/>
          <w:szCs w:val="24"/>
          <w:lang w:val="en-US"/>
        </w:rPr>
        <w:t xml:space="preserve"> field</w:t>
      </w:r>
      <w:r w:rsidR="00D41F55">
        <w:rPr>
          <w:rFonts w:ascii="Times New Roman" w:hAnsi="Times New Roman" w:cs="Times New Roman"/>
          <w:sz w:val="24"/>
          <w:szCs w:val="24"/>
          <w:lang w:val="en-US"/>
        </w:rPr>
        <w:t>s</w:t>
      </w:r>
      <w:r w:rsidR="003D38B5">
        <w:rPr>
          <w:rFonts w:ascii="Times New Roman" w:hAnsi="Times New Roman" w:cs="Times New Roman"/>
          <w:sz w:val="24"/>
          <w:szCs w:val="24"/>
          <w:lang w:val="en-US"/>
        </w:rPr>
        <w:t xml:space="preserve">. </w:t>
      </w:r>
      <w:r w:rsidR="00B44CA0">
        <w:rPr>
          <w:rFonts w:ascii="Times New Roman" w:hAnsi="Times New Roman" w:cs="Times New Roman"/>
          <w:sz w:val="24"/>
          <w:szCs w:val="24"/>
          <w:lang w:val="en-US"/>
        </w:rPr>
        <w:t>However, having no permanent customer</w:t>
      </w:r>
      <w:r w:rsidR="00042142">
        <w:rPr>
          <w:rFonts w:ascii="Times New Roman" w:hAnsi="Times New Roman" w:cs="Times New Roman"/>
          <w:sz w:val="24"/>
          <w:szCs w:val="24"/>
          <w:lang w:val="en-US"/>
        </w:rPr>
        <w:t xml:space="preserve"> and supplier</w:t>
      </w:r>
      <w:r w:rsidR="00B44CA0">
        <w:rPr>
          <w:rFonts w:ascii="Times New Roman" w:hAnsi="Times New Roman" w:cs="Times New Roman"/>
          <w:sz w:val="24"/>
          <w:szCs w:val="24"/>
          <w:lang w:val="en-US"/>
        </w:rPr>
        <w:t xml:space="preserve"> base, ALBERO </w:t>
      </w:r>
      <w:r w:rsidR="00042142">
        <w:rPr>
          <w:rFonts w:ascii="Times New Roman" w:hAnsi="Times New Roman" w:cs="Times New Roman"/>
          <w:sz w:val="24"/>
          <w:szCs w:val="24"/>
          <w:lang w:val="en-US"/>
        </w:rPr>
        <w:t>faces an essential problem of establishing a communication</w:t>
      </w:r>
      <w:r w:rsidR="000D1421">
        <w:rPr>
          <w:rFonts w:ascii="Times New Roman" w:hAnsi="Times New Roman" w:cs="Times New Roman"/>
          <w:sz w:val="24"/>
          <w:szCs w:val="24"/>
          <w:lang w:val="en-US"/>
        </w:rPr>
        <w:t xml:space="preserve"> </w:t>
      </w:r>
      <w:r w:rsidR="00C44CD7">
        <w:rPr>
          <w:rFonts w:ascii="Times New Roman" w:hAnsi="Times New Roman" w:cs="Times New Roman"/>
          <w:sz w:val="24"/>
          <w:szCs w:val="24"/>
          <w:lang w:val="en-US"/>
        </w:rPr>
        <w:t xml:space="preserve">and </w:t>
      </w:r>
      <w:r w:rsidR="00C44CD7">
        <w:rPr>
          <w:rFonts w:ascii="Times New Roman" w:hAnsi="Times New Roman" w:cs="Times New Roman"/>
          <w:sz w:val="24"/>
          <w:szCs w:val="24"/>
          <w:lang w:val="en-US"/>
        </w:rPr>
        <w:lastRenderedPageBreak/>
        <w:t xml:space="preserve">cooperation </w:t>
      </w:r>
      <w:r w:rsidR="00042142">
        <w:rPr>
          <w:rFonts w:ascii="Times New Roman" w:hAnsi="Times New Roman" w:cs="Times New Roman"/>
          <w:sz w:val="24"/>
          <w:szCs w:val="24"/>
          <w:lang w:val="en-US"/>
        </w:rPr>
        <w:t xml:space="preserve">channel with these two as well as other groups of its stakeholders to come into their awareness and establish </w:t>
      </w:r>
      <w:r w:rsidR="00FA029E">
        <w:rPr>
          <w:rFonts w:ascii="Times New Roman" w:hAnsi="Times New Roman" w:cs="Times New Roman"/>
          <w:sz w:val="24"/>
          <w:szCs w:val="24"/>
          <w:lang w:val="en-US"/>
        </w:rPr>
        <w:t>the</w:t>
      </w:r>
      <w:r w:rsidR="00042142">
        <w:rPr>
          <w:rFonts w:ascii="Times New Roman" w:hAnsi="Times New Roman" w:cs="Times New Roman"/>
          <w:sz w:val="24"/>
          <w:szCs w:val="24"/>
          <w:lang w:val="en-US"/>
        </w:rPr>
        <w:t xml:space="preserve"> long-term strategic relationships</w:t>
      </w:r>
      <w:r w:rsidR="00D41F55">
        <w:rPr>
          <w:rFonts w:ascii="Times New Roman" w:hAnsi="Times New Roman" w:cs="Times New Roman"/>
          <w:sz w:val="24"/>
          <w:szCs w:val="24"/>
          <w:lang w:val="en-US"/>
        </w:rPr>
        <w:t xml:space="preserve"> with them</w:t>
      </w:r>
      <w:r w:rsidR="00DF439B">
        <w:rPr>
          <w:rFonts w:ascii="Times New Roman" w:hAnsi="Times New Roman" w:cs="Times New Roman"/>
          <w:sz w:val="24"/>
          <w:szCs w:val="24"/>
          <w:lang w:val="en-US"/>
        </w:rPr>
        <w:t>. Also, hav</w:t>
      </w:r>
      <w:r w:rsidR="00D41F55">
        <w:rPr>
          <w:rFonts w:ascii="Times New Roman" w:hAnsi="Times New Roman" w:cs="Times New Roman"/>
          <w:sz w:val="24"/>
          <w:szCs w:val="24"/>
          <w:lang w:val="en-US"/>
        </w:rPr>
        <w:t>ing no previous experiences in</w:t>
      </w:r>
      <w:r w:rsidR="00DF439B">
        <w:rPr>
          <w:rFonts w:ascii="Times New Roman" w:hAnsi="Times New Roman" w:cs="Times New Roman"/>
          <w:sz w:val="24"/>
          <w:szCs w:val="24"/>
          <w:lang w:val="en-US"/>
        </w:rPr>
        <w:t xml:space="preserve"> managing a spectrum of business activities which involve demanding data-processing tasks, ALBERO </w:t>
      </w:r>
      <w:r w:rsidR="00692683">
        <w:rPr>
          <w:rFonts w:ascii="Times New Roman" w:hAnsi="Times New Roman" w:cs="Times New Roman"/>
          <w:sz w:val="24"/>
          <w:szCs w:val="24"/>
          <w:lang w:val="en-US"/>
        </w:rPr>
        <w:t xml:space="preserve">is in a </w:t>
      </w:r>
      <w:r w:rsidR="00D41F55">
        <w:rPr>
          <w:rFonts w:ascii="Times New Roman" w:hAnsi="Times New Roman" w:cs="Times New Roman"/>
          <w:sz w:val="24"/>
          <w:szCs w:val="24"/>
          <w:lang w:val="en-US"/>
        </w:rPr>
        <w:t xml:space="preserve">critical </w:t>
      </w:r>
      <w:r w:rsidR="00692683">
        <w:rPr>
          <w:rFonts w:ascii="Times New Roman" w:hAnsi="Times New Roman" w:cs="Times New Roman"/>
          <w:sz w:val="24"/>
          <w:szCs w:val="24"/>
          <w:lang w:val="en-US"/>
        </w:rPr>
        <w:t xml:space="preserve">need of </w:t>
      </w:r>
      <w:r w:rsidR="00583815">
        <w:rPr>
          <w:rFonts w:ascii="Times New Roman" w:hAnsi="Times New Roman" w:cs="Times New Roman"/>
          <w:sz w:val="24"/>
          <w:szCs w:val="24"/>
          <w:lang w:val="en-US"/>
        </w:rPr>
        <w:t xml:space="preserve">acquiring </w:t>
      </w:r>
      <w:r w:rsidR="003B105F">
        <w:rPr>
          <w:rFonts w:ascii="Times New Roman" w:hAnsi="Times New Roman" w:cs="Times New Roman"/>
          <w:sz w:val="24"/>
          <w:szCs w:val="24"/>
          <w:lang w:val="en-US"/>
        </w:rPr>
        <w:t>a</w:t>
      </w:r>
      <w:r w:rsidR="000E3D5E">
        <w:rPr>
          <w:rFonts w:ascii="Times New Roman" w:hAnsi="Times New Roman" w:cs="Times New Roman"/>
          <w:sz w:val="24"/>
          <w:szCs w:val="24"/>
          <w:lang w:val="en-US"/>
        </w:rPr>
        <w:t xml:space="preserve"> </w:t>
      </w:r>
      <w:r w:rsidR="003B105F">
        <w:rPr>
          <w:rFonts w:ascii="Times New Roman" w:hAnsi="Times New Roman" w:cs="Times New Roman"/>
          <w:sz w:val="24"/>
          <w:szCs w:val="24"/>
          <w:lang w:val="en-US"/>
        </w:rPr>
        <w:t xml:space="preserve">tool </w:t>
      </w:r>
      <w:r w:rsidR="000D1421">
        <w:rPr>
          <w:rFonts w:ascii="Times New Roman" w:hAnsi="Times New Roman" w:cs="Times New Roman"/>
          <w:sz w:val="24"/>
          <w:szCs w:val="24"/>
          <w:lang w:val="en-US"/>
        </w:rPr>
        <w:t xml:space="preserve">allowing it to enter, access, manipulate, </w:t>
      </w:r>
      <w:r w:rsidR="00CE3EED">
        <w:rPr>
          <w:rFonts w:ascii="Times New Roman" w:hAnsi="Times New Roman" w:cs="Times New Roman"/>
          <w:sz w:val="24"/>
          <w:szCs w:val="24"/>
          <w:lang w:val="en-US"/>
        </w:rPr>
        <w:t xml:space="preserve">share, </w:t>
      </w:r>
      <w:r w:rsidR="000D1421">
        <w:rPr>
          <w:rFonts w:ascii="Times New Roman" w:hAnsi="Times New Roman" w:cs="Times New Roman"/>
          <w:sz w:val="24"/>
          <w:szCs w:val="24"/>
          <w:lang w:val="en-US"/>
        </w:rPr>
        <w:t>and store data in a variety of forms such as financial analysis, business contracts, financial transactions, purchase orders, and others.</w:t>
      </w:r>
      <w:r w:rsidR="00C66745">
        <w:rPr>
          <w:rFonts w:ascii="Times New Roman" w:hAnsi="Times New Roman" w:cs="Times New Roman"/>
          <w:sz w:val="24"/>
          <w:szCs w:val="24"/>
          <w:lang w:val="en-US"/>
        </w:rPr>
        <w:t xml:space="preserve"> </w:t>
      </w:r>
    </w:p>
    <w:p w:rsidR="00C44CD7" w:rsidRDefault="005B1070" w:rsidP="00257483">
      <w:pPr>
        <w:spacing w:after="0"/>
        <w:contextualSpacing/>
        <w:rPr>
          <w:rFonts w:ascii="Times New Roman" w:hAnsi="Times New Roman" w:cs="Times New Roman"/>
          <w:i/>
          <w:sz w:val="24"/>
          <w:szCs w:val="24"/>
          <w:lang w:val="en-US"/>
        </w:rPr>
      </w:pPr>
      <w:r>
        <w:rPr>
          <w:rFonts w:ascii="Times New Roman" w:hAnsi="Times New Roman" w:cs="Times New Roman"/>
          <w:sz w:val="24"/>
          <w:szCs w:val="24"/>
          <w:lang w:val="en-US"/>
        </w:rPr>
        <w:t xml:space="preserve"> </w:t>
      </w:r>
    </w:p>
    <w:p w:rsidR="003F7E1D" w:rsidRPr="00017F47" w:rsidRDefault="003F7E1D" w:rsidP="003A505D">
      <w:pPr>
        <w:spacing w:after="0" w:line="480" w:lineRule="auto"/>
        <w:contextualSpacing/>
        <w:rPr>
          <w:rFonts w:ascii="Times New Roman" w:hAnsi="Times New Roman" w:cs="Times New Roman"/>
          <w:i/>
          <w:sz w:val="24"/>
          <w:szCs w:val="24"/>
          <w:lang w:val="en-US"/>
        </w:rPr>
      </w:pPr>
      <w:r w:rsidRPr="00017F47">
        <w:rPr>
          <w:rFonts w:ascii="Times New Roman" w:hAnsi="Times New Roman" w:cs="Times New Roman"/>
          <w:i/>
          <w:sz w:val="24"/>
          <w:szCs w:val="24"/>
          <w:lang w:val="en-US"/>
        </w:rPr>
        <w:t>Project Goal</w:t>
      </w:r>
    </w:p>
    <w:p w:rsidR="00BB6879" w:rsidRDefault="00B3243A" w:rsidP="003A505D">
      <w:pPr>
        <w:tabs>
          <w:tab w:val="left" w:pos="567"/>
          <w:tab w:val="left" w:pos="709"/>
        </w:tabs>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D5961">
        <w:rPr>
          <w:rFonts w:ascii="Times New Roman" w:hAnsi="Times New Roman" w:cs="Times New Roman"/>
          <w:sz w:val="24"/>
          <w:szCs w:val="24"/>
          <w:lang w:val="en-US"/>
        </w:rPr>
        <w:tab/>
      </w:r>
      <w:r>
        <w:rPr>
          <w:rFonts w:ascii="Times New Roman" w:hAnsi="Times New Roman" w:cs="Times New Roman"/>
          <w:sz w:val="24"/>
          <w:szCs w:val="24"/>
          <w:lang w:val="en-US"/>
        </w:rPr>
        <w:t xml:space="preserve">Being a </w:t>
      </w:r>
      <w:r w:rsidR="006863C7">
        <w:rPr>
          <w:rFonts w:ascii="Times New Roman" w:hAnsi="Times New Roman" w:cs="Times New Roman"/>
          <w:sz w:val="24"/>
          <w:szCs w:val="24"/>
          <w:lang w:val="en-US"/>
        </w:rPr>
        <w:t>recent</w:t>
      </w:r>
      <w:r>
        <w:rPr>
          <w:rFonts w:ascii="Times New Roman" w:hAnsi="Times New Roman" w:cs="Times New Roman"/>
          <w:sz w:val="24"/>
          <w:szCs w:val="24"/>
          <w:lang w:val="en-US"/>
        </w:rPr>
        <w:t xml:space="preserve"> entrant to the Slovak and Czech market of handcrafted furniture, ALBER</w:t>
      </w:r>
      <w:r w:rsidR="003F7E1D">
        <w:rPr>
          <w:rFonts w:ascii="Times New Roman" w:hAnsi="Times New Roman" w:cs="Times New Roman"/>
          <w:sz w:val="24"/>
          <w:szCs w:val="24"/>
          <w:lang w:val="en-US"/>
        </w:rPr>
        <w:t>O is in a need of designing, developing, and implementing a completely</w:t>
      </w:r>
      <w:r w:rsidR="006863C7">
        <w:rPr>
          <w:rFonts w:ascii="Times New Roman" w:hAnsi="Times New Roman" w:cs="Times New Roman"/>
          <w:sz w:val="24"/>
          <w:szCs w:val="24"/>
          <w:lang w:val="en-US"/>
        </w:rPr>
        <w:t xml:space="preserve"> new</w:t>
      </w:r>
      <w:r w:rsidR="003F7E1D">
        <w:rPr>
          <w:rFonts w:ascii="Times New Roman" w:hAnsi="Times New Roman" w:cs="Times New Roman"/>
          <w:sz w:val="24"/>
          <w:szCs w:val="24"/>
          <w:lang w:val="en-US"/>
        </w:rPr>
        <w:t xml:space="preserve"> information system that would </w:t>
      </w:r>
      <w:r w:rsidR="006863C7">
        <w:rPr>
          <w:rFonts w:ascii="Times New Roman" w:hAnsi="Times New Roman" w:cs="Times New Roman"/>
          <w:sz w:val="24"/>
          <w:szCs w:val="24"/>
          <w:lang w:val="en-US"/>
        </w:rPr>
        <w:t>support</w:t>
      </w:r>
      <w:r w:rsidR="009A0035">
        <w:rPr>
          <w:rFonts w:ascii="Times New Roman" w:hAnsi="Times New Roman" w:cs="Times New Roman"/>
          <w:sz w:val="24"/>
          <w:szCs w:val="24"/>
          <w:lang w:val="en-US"/>
        </w:rPr>
        <w:t xml:space="preserve"> the entire chain of</w:t>
      </w:r>
      <w:r w:rsidR="006863C7">
        <w:rPr>
          <w:rFonts w:ascii="Times New Roman" w:hAnsi="Times New Roman" w:cs="Times New Roman"/>
          <w:sz w:val="24"/>
          <w:szCs w:val="24"/>
          <w:lang w:val="en-US"/>
        </w:rPr>
        <w:t xml:space="preserve"> its internal and external business processes and operations. </w:t>
      </w:r>
      <w:r w:rsidR="00EF3834">
        <w:rPr>
          <w:rFonts w:ascii="Times New Roman" w:hAnsi="Times New Roman" w:cs="Times New Roman"/>
          <w:sz w:val="24"/>
          <w:szCs w:val="24"/>
          <w:lang w:val="en-US"/>
        </w:rPr>
        <w:t xml:space="preserve">The primary objective of </w:t>
      </w:r>
      <w:r w:rsidR="00F94477">
        <w:rPr>
          <w:rFonts w:ascii="Times New Roman" w:hAnsi="Times New Roman" w:cs="Times New Roman"/>
          <w:sz w:val="24"/>
          <w:szCs w:val="24"/>
          <w:lang w:val="en-US"/>
        </w:rPr>
        <w:t>our company, which was approached by ALBERO about cooperation, is to</w:t>
      </w:r>
      <w:r w:rsidR="00EF3834">
        <w:rPr>
          <w:rFonts w:ascii="Times New Roman" w:hAnsi="Times New Roman" w:cs="Times New Roman"/>
          <w:sz w:val="24"/>
          <w:szCs w:val="24"/>
          <w:lang w:val="en-US"/>
        </w:rPr>
        <w:t xml:space="preserve"> determine the best possible information system solution, so that ALBERO can </w:t>
      </w:r>
      <w:r w:rsidR="00BD2C60">
        <w:rPr>
          <w:rFonts w:ascii="Times New Roman" w:hAnsi="Times New Roman" w:cs="Times New Roman"/>
          <w:sz w:val="24"/>
          <w:szCs w:val="24"/>
          <w:lang w:val="en-US"/>
        </w:rPr>
        <w:t>utilize data resources from a variety of sources,</w:t>
      </w:r>
      <w:r w:rsidR="006C05AF" w:rsidRPr="006C05AF">
        <w:rPr>
          <w:rFonts w:ascii="Times New Roman" w:hAnsi="Times New Roman" w:cs="Times New Roman"/>
          <w:sz w:val="24"/>
          <w:szCs w:val="24"/>
          <w:lang w:val="en-US"/>
        </w:rPr>
        <w:t xml:space="preserve"> </w:t>
      </w:r>
      <w:r w:rsidR="006C05AF">
        <w:rPr>
          <w:rFonts w:ascii="Times New Roman" w:hAnsi="Times New Roman" w:cs="Times New Roman"/>
          <w:sz w:val="24"/>
          <w:szCs w:val="24"/>
          <w:lang w:val="en-US"/>
        </w:rPr>
        <w:t xml:space="preserve">produce, process, disseminate, and share its information products with its employees, customers, suppliers and other stakeholders, </w:t>
      </w:r>
      <w:r w:rsidR="00780FE0">
        <w:rPr>
          <w:rFonts w:ascii="Times New Roman" w:hAnsi="Times New Roman" w:cs="Times New Roman"/>
          <w:sz w:val="24"/>
          <w:szCs w:val="24"/>
          <w:lang w:val="en-US"/>
        </w:rPr>
        <w:t xml:space="preserve">and </w:t>
      </w:r>
      <w:r w:rsidR="00BF4F21">
        <w:rPr>
          <w:rFonts w:ascii="Times New Roman" w:hAnsi="Times New Roman" w:cs="Times New Roman"/>
          <w:sz w:val="24"/>
          <w:szCs w:val="24"/>
          <w:lang w:val="en-US"/>
        </w:rPr>
        <w:t>use</w:t>
      </w:r>
      <w:r w:rsidR="00ED4579">
        <w:rPr>
          <w:rFonts w:ascii="Times New Roman" w:hAnsi="Times New Roman" w:cs="Times New Roman"/>
          <w:sz w:val="24"/>
          <w:szCs w:val="24"/>
          <w:lang w:val="en-US"/>
        </w:rPr>
        <w:t xml:space="preserve"> a</w:t>
      </w:r>
      <w:r w:rsidR="009948E9">
        <w:rPr>
          <w:rFonts w:ascii="Times New Roman" w:hAnsi="Times New Roman" w:cs="Times New Roman"/>
          <w:sz w:val="24"/>
          <w:szCs w:val="24"/>
          <w:lang w:val="en-US"/>
        </w:rPr>
        <w:t xml:space="preserve"> high-quality</w:t>
      </w:r>
      <w:r w:rsidR="00ED4579">
        <w:rPr>
          <w:rFonts w:ascii="Times New Roman" w:hAnsi="Times New Roman" w:cs="Times New Roman"/>
          <w:sz w:val="24"/>
          <w:szCs w:val="24"/>
          <w:lang w:val="en-US"/>
        </w:rPr>
        <w:t xml:space="preserve"> multifunctional communication </w:t>
      </w:r>
      <w:r w:rsidR="009948E9">
        <w:rPr>
          <w:rFonts w:ascii="Times New Roman" w:hAnsi="Times New Roman" w:cs="Times New Roman"/>
          <w:sz w:val="24"/>
          <w:szCs w:val="24"/>
          <w:lang w:val="en-US"/>
        </w:rPr>
        <w:t>media</w:t>
      </w:r>
      <w:r w:rsidR="00E4409A">
        <w:rPr>
          <w:rFonts w:ascii="Times New Roman" w:hAnsi="Times New Roman" w:cs="Times New Roman"/>
          <w:sz w:val="24"/>
          <w:szCs w:val="24"/>
          <w:lang w:val="en-US"/>
        </w:rPr>
        <w:t xml:space="preserve"> </w:t>
      </w:r>
      <w:r w:rsidR="00BF4F21">
        <w:rPr>
          <w:rFonts w:ascii="Times New Roman" w:hAnsi="Times New Roman" w:cs="Times New Roman"/>
          <w:sz w:val="24"/>
          <w:szCs w:val="24"/>
          <w:lang w:val="en-US"/>
        </w:rPr>
        <w:t xml:space="preserve">in a reliable, secure, and effective manner. </w:t>
      </w:r>
      <w:r w:rsidR="004B6B31">
        <w:rPr>
          <w:rFonts w:ascii="Times New Roman" w:hAnsi="Times New Roman" w:cs="Times New Roman"/>
          <w:sz w:val="24"/>
          <w:szCs w:val="24"/>
          <w:lang w:val="en-US"/>
        </w:rPr>
        <w:t>Such a</w:t>
      </w:r>
      <w:r w:rsidR="00BC0EEA">
        <w:rPr>
          <w:rFonts w:ascii="Times New Roman" w:hAnsi="Times New Roman" w:cs="Times New Roman"/>
          <w:sz w:val="24"/>
          <w:szCs w:val="24"/>
          <w:lang w:val="en-US"/>
        </w:rPr>
        <w:t xml:space="preserve">n </w:t>
      </w:r>
      <w:r w:rsidR="004B6B31">
        <w:rPr>
          <w:rFonts w:ascii="Times New Roman" w:hAnsi="Times New Roman" w:cs="Times New Roman"/>
          <w:sz w:val="24"/>
          <w:szCs w:val="24"/>
          <w:lang w:val="en-US"/>
        </w:rPr>
        <w:t xml:space="preserve">information system </w:t>
      </w:r>
      <w:r w:rsidR="00BC0EEA">
        <w:rPr>
          <w:rFonts w:ascii="Times New Roman" w:hAnsi="Times New Roman" w:cs="Times New Roman"/>
          <w:sz w:val="24"/>
          <w:szCs w:val="24"/>
          <w:lang w:val="en-US"/>
        </w:rPr>
        <w:t xml:space="preserve">having this set of features </w:t>
      </w:r>
      <w:r w:rsidR="004B6B31">
        <w:rPr>
          <w:rFonts w:ascii="Times New Roman" w:hAnsi="Times New Roman" w:cs="Times New Roman"/>
          <w:sz w:val="24"/>
          <w:szCs w:val="24"/>
          <w:lang w:val="en-US"/>
        </w:rPr>
        <w:t xml:space="preserve">would </w:t>
      </w:r>
      <w:r w:rsidR="00844E37">
        <w:rPr>
          <w:rFonts w:ascii="Times New Roman" w:hAnsi="Times New Roman" w:cs="Times New Roman"/>
          <w:sz w:val="24"/>
          <w:szCs w:val="24"/>
          <w:lang w:val="en-US"/>
        </w:rPr>
        <w:t>subsequently contribut</w:t>
      </w:r>
      <w:r w:rsidR="00B6740E">
        <w:rPr>
          <w:rFonts w:ascii="Times New Roman" w:hAnsi="Times New Roman" w:cs="Times New Roman"/>
          <w:sz w:val="24"/>
          <w:szCs w:val="24"/>
          <w:lang w:val="en-US"/>
        </w:rPr>
        <w:t>e</w:t>
      </w:r>
      <w:r w:rsidR="00844E37">
        <w:rPr>
          <w:rFonts w:ascii="Times New Roman" w:hAnsi="Times New Roman" w:cs="Times New Roman"/>
          <w:sz w:val="24"/>
          <w:szCs w:val="24"/>
          <w:lang w:val="en-US"/>
        </w:rPr>
        <w:t xml:space="preserve"> to ALBERO´s effort </w:t>
      </w:r>
      <w:r w:rsidR="005266E6">
        <w:rPr>
          <w:rFonts w:ascii="Times New Roman" w:hAnsi="Times New Roman" w:cs="Times New Roman"/>
          <w:sz w:val="24"/>
          <w:szCs w:val="24"/>
          <w:lang w:val="en-US"/>
        </w:rPr>
        <w:t xml:space="preserve">to </w:t>
      </w:r>
      <w:r w:rsidR="008A7A9D">
        <w:rPr>
          <w:rFonts w:ascii="Times New Roman" w:hAnsi="Times New Roman" w:cs="Times New Roman"/>
          <w:sz w:val="24"/>
          <w:szCs w:val="24"/>
          <w:lang w:val="en-US"/>
        </w:rPr>
        <w:t>make communication with the existing and potential customers easier</w:t>
      </w:r>
      <w:r w:rsidR="00D41F55">
        <w:rPr>
          <w:rFonts w:ascii="Times New Roman" w:hAnsi="Times New Roman" w:cs="Times New Roman"/>
          <w:sz w:val="24"/>
          <w:szCs w:val="24"/>
          <w:lang w:val="en-US"/>
        </w:rPr>
        <w:t>,</w:t>
      </w:r>
      <w:r w:rsidR="008101D9">
        <w:rPr>
          <w:rFonts w:ascii="Times New Roman" w:hAnsi="Times New Roman" w:cs="Times New Roman"/>
          <w:sz w:val="24"/>
          <w:szCs w:val="24"/>
          <w:lang w:val="en-US"/>
        </w:rPr>
        <w:t xml:space="preserve"> </w:t>
      </w:r>
      <w:r w:rsidR="005266E6">
        <w:rPr>
          <w:rFonts w:ascii="Times New Roman" w:hAnsi="Times New Roman" w:cs="Times New Roman"/>
          <w:sz w:val="24"/>
          <w:szCs w:val="24"/>
          <w:lang w:val="en-US"/>
        </w:rPr>
        <w:t xml:space="preserve">support </w:t>
      </w:r>
      <w:r w:rsidR="008101D9">
        <w:rPr>
          <w:rFonts w:ascii="Times New Roman" w:hAnsi="Times New Roman" w:cs="Times New Roman"/>
          <w:sz w:val="24"/>
          <w:szCs w:val="24"/>
          <w:lang w:val="en-US"/>
        </w:rPr>
        <w:t>mutual collaboration between the company and its stakeholders</w:t>
      </w:r>
      <w:r w:rsidR="00D41F55">
        <w:rPr>
          <w:rFonts w:ascii="Times New Roman" w:hAnsi="Times New Roman" w:cs="Times New Roman"/>
          <w:sz w:val="24"/>
          <w:szCs w:val="24"/>
          <w:lang w:val="en-US"/>
        </w:rPr>
        <w:t xml:space="preserve">, and </w:t>
      </w:r>
      <w:r w:rsidR="004615E8">
        <w:rPr>
          <w:rFonts w:ascii="Times New Roman" w:hAnsi="Times New Roman" w:cs="Times New Roman"/>
          <w:sz w:val="24"/>
          <w:szCs w:val="24"/>
          <w:lang w:val="en-US"/>
        </w:rPr>
        <w:t>provide an adequate tool for data processing and storing</w:t>
      </w:r>
      <w:r w:rsidR="008101D9">
        <w:rPr>
          <w:rFonts w:ascii="Times New Roman" w:hAnsi="Times New Roman" w:cs="Times New Roman"/>
          <w:sz w:val="24"/>
          <w:szCs w:val="24"/>
          <w:lang w:val="en-US"/>
        </w:rPr>
        <w:t xml:space="preserve">. </w:t>
      </w:r>
    </w:p>
    <w:p w:rsidR="004615E8" w:rsidRDefault="00742271" w:rsidP="00257483">
      <w:pPr>
        <w:spacing w:after="0"/>
        <w:contextualSpacing/>
        <w:rPr>
          <w:rFonts w:ascii="Times New Roman" w:hAnsi="Times New Roman" w:cs="Times New Roman"/>
          <w:sz w:val="24"/>
          <w:szCs w:val="24"/>
          <w:lang w:val="en-US"/>
        </w:rPr>
      </w:pPr>
      <w:r>
        <w:rPr>
          <w:rFonts w:ascii="Times New Roman" w:hAnsi="Times New Roman" w:cs="Times New Roman"/>
          <w:sz w:val="24"/>
          <w:szCs w:val="24"/>
          <w:lang w:val="en-US"/>
        </w:rPr>
        <w:tab/>
      </w:r>
    </w:p>
    <w:p w:rsidR="00BB6879" w:rsidRPr="00017F47" w:rsidRDefault="00BB6879" w:rsidP="003A505D">
      <w:pPr>
        <w:spacing w:after="0" w:line="480" w:lineRule="auto"/>
        <w:contextualSpacing/>
        <w:rPr>
          <w:rFonts w:ascii="Times New Roman" w:hAnsi="Times New Roman" w:cs="Times New Roman"/>
          <w:i/>
          <w:sz w:val="24"/>
          <w:szCs w:val="24"/>
          <w:lang w:val="en-US"/>
        </w:rPr>
      </w:pPr>
      <w:r w:rsidRPr="00017F47">
        <w:rPr>
          <w:rFonts w:ascii="Times New Roman" w:hAnsi="Times New Roman" w:cs="Times New Roman"/>
          <w:i/>
          <w:sz w:val="24"/>
          <w:szCs w:val="24"/>
          <w:lang w:val="en-US"/>
        </w:rPr>
        <w:t>Scope</w:t>
      </w:r>
      <w:r w:rsidR="0037672E" w:rsidRPr="00017F47">
        <w:rPr>
          <w:rFonts w:ascii="Times New Roman" w:hAnsi="Times New Roman" w:cs="Times New Roman"/>
          <w:i/>
          <w:sz w:val="24"/>
          <w:szCs w:val="24"/>
          <w:lang w:val="en-US"/>
        </w:rPr>
        <w:t xml:space="preserve"> of the Project</w:t>
      </w:r>
    </w:p>
    <w:p w:rsidR="0037672E" w:rsidRDefault="00F860AB" w:rsidP="003A505D">
      <w:pPr>
        <w:spacing w:after="0" w:line="480" w:lineRule="auto"/>
        <w:ind w:firstLine="567"/>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ALBERO is interested in acquiring an information system which would support the </w:t>
      </w:r>
      <w:r w:rsidR="00141DE8">
        <w:rPr>
          <w:rFonts w:ascii="Times New Roman" w:hAnsi="Times New Roman" w:cs="Times New Roman"/>
          <w:sz w:val="24"/>
          <w:szCs w:val="24"/>
          <w:lang w:val="en-US"/>
        </w:rPr>
        <w:t xml:space="preserve">business </w:t>
      </w:r>
      <w:r>
        <w:rPr>
          <w:rFonts w:ascii="Times New Roman" w:hAnsi="Times New Roman" w:cs="Times New Roman"/>
          <w:sz w:val="24"/>
          <w:szCs w:val="24"/>
          <w:lang w:val="en-US"/>
        </w:rPr>
        <w:t>operations and processes of the entire organization not only some of its units</w:t>
      </w:r>
      <w:r w:rsidR="00141DE8">
        <w:rPr>
          <w:rFonts w:ascii="Times New Roman" w:hAnsi="Times New Roman" w:cs="Times New Roman"/>
          <w:sz w:val="24"/>
          <w:szCs w:val="24"/>
          <w:lang w:val="en-US"/>
        </w:rPr>
        <w:t xml:space="preserve"> and would keep up with the latest trends in the field of information technology being available in the global marketplace</w:t>
      </w:r>
      <w:r>
        <w:rPr>
          <w:rFonts w:ascii="Times New Roman" w:hAnsi="Times New Roman" w:cs="Times New Roman"/>
          <w:sz w:val="24"/>
          <w:szCs w:val="24"/>
          <w:lang w:val="en-US"/>
        </w:rPr>
        <w:t xml:space="preserve">. Therefore, the role of our </w:t>
      </w:r>
      <w:r w:rsidR="00261098">
        <w:rPr>
          <w:rFonts w:ascii="Times New Roman" w:hAnsi="Times New Roman" w:cs="Times New Roman"/>
          <w:sz w:val="24"/>
          <w:szCs w:val="24"/>
          <w:lang w:val="en-US"/>
        </w:rPr>
        <w:t>team</w:t>
      </w:r>
      <w:r w:rsidR="00141DE8">
        <w:rPr>
          <w:rFonts w:ascii="Times New Roman" w:hAnsi="Times New Roman" w:cs="Times New Roman"/>
          <w:sz w:val="24"/>
          <w:szCs w:val="24"/>
          <w:lang w:val="en-US"/>
        </w:rPr>
        <w:t xml:space="preserve"> is to propose, purchase, </w:t>
      </w:r>
      <w:r w:rsidR="00AB49D0">
        <w:rPr>
          <w:rFonts w:ascii="Times New Roman" w:hAnsi="Times New Roman" w:cs="Times New Roman"/>
          <w:sz w:val="24"/>
          <w:szCs w:val="24"/>
          <w:lang w:val="en-US"/>
        </w:rPr>
        <w:t xml:space="preserve">and </w:t>
      </w:r>
      <w:r w:rsidR="00141DE8">
        <w:rPr>
          <w:rFonts w:ascii="Times New Roman" w:hAnsi="Times New Roman" w:cs="Times New Roman"/>
          <w:sz w:val="24"/>
          <w:szCs w:val="24"/>
          <w:lang w:val="en-US"/>
        </w:rPr>
        <w:t xml:space="preserve">install </w:t>
      </w:r>
      <w:r>
        <w:rPr>
          <w:rFonts w:ascii="Times New Roman" w:hAnsi="Times New Roman" w:cs="Times New Roman"/>
          <w:sz w:val="24"/>
          <w:szCs w:val="24"/>
          <w:lang w:val="en-US"/>
        </w:rPr>
        <w:t xml:space="preserve">a </w:t>
      </w:r>
      <w:r>
        <w:rPr>
          <w:rFonts w:ascii="Times New Roman" w:hAnsi="Times New Roman" w:cs="Times New Roman"/>
          <w:sz w:val="24"/>
          <w:szCs w:val="24"/>
          <w:lang w:val="en-US"/>
        </w:rPr>
        <w:lastRenderedPageBreak/>
        <w:t xml:space="preserve">completely new information system which would help to coordinate </w:t>
      </w:r>
      <w:r w:rsidR="00A60129">
        <w:rPr>
          <w:rFonts w:ascii="Times New Roman" w:hAnsi="Times New Roman" w:cs="Times New Roman"/>
          <w:sz w:val="24"/>
          <w:szCs w:val="24"/>
          <w:lang w:val="en-US"/>
        </w:rPr>
        <w:t>all kind of</w:t>
      </w:r>
      <w:r>
        <w:rPr>
          <w:rFonts w:ascii="Times New Roman" w:hAnsi="Times New Roman" w:cs="Times New Roman"/>
          <w:sz w:val="24"/>
          <w:szCs w:val="24"/>
          <w:lang w:val="en-US"/>
        </w:rPr>
        <w:t xml:space="preserve"> </w:t>
      </w:r>
      <w:r w:rsidR="00141DE8">
        <w:rPr>
          <w:rFonts w:ascii="Times New Roman" w:hAnsi="Times New Roman" w:cs="Times New Roman"/>
          <w:sz w:val="24"/>
          <w:szCs w:val="24"/>
          <w:lang w:val="en-US"/>
        </w:rPr>
        <w:t xml:space="preserve">business </w:t>
      </w:r>
      <w:r>
        <w:rPr>
          <w:rFonts w:ascii="Times New Roman" w:hAnsi="Times New Roman" w:cs="Times New Roman"/>
          <w:sz w:val="24"/>
          <w:szCs w:val="24"/>
          <w:lang w:val="en-US"/>
        </w:rPr>
        <w:t xml:space="preserve">activities performed in the </w:t>
      </w:r>
      <w:r w:rsidR="007648DE">
        <w:rPr>
          <w:rFonts w:ascii="Times New Roman" w:hAnsi="Times New Roman" w:cs="Times New Roman"/>
          <w:sz w:val="24"/>
          <w:szCs w:val="24"/>
          <w:lang w:val="en-US"/>
        </w:rPr>
        <w:t>individual</w:t>
      </w:r>
      <w:r w:rsidR="00261098">
        <w:rPr>
          <w:rFonts w:ascii="Times New Roman" w:hAnsi="Times New Roman" w:cs="Times New Roman"/>
          <w:sz w:val="24"/>
          <w:szCs w:val="24"/>
          <w:lang w:val="en-US"/>
        </w:rPr>
        <w:t xml:space="preserve"> furniture stores, </w:t>
      </w:r>
      <w:r>
        <w:rPr>
          <w:rFonts w:ascii="Times New Roman" w:hAnsi="Times New Roman" w:cs="Times New Roman"/>
          <w:sz w:val="24"/>
          <w:szCs w:val="24"/>
          <w:lang w:val="en-US"/>
        </w:rPr>
        <w:t xml:space="preserve">in </w:t>
      </w:r>
      <w:r w:rsidR="007648DE">
        <w:rPr>
          <w:rFonts w:ascii="Times New Roman" w:hAnsi="Times New Roman" w:cs="Times New Roman"/>
          <w:sz w:val="24"/>
          <w:szCs w:val="24"/>
          <w:lang w:val="en-US"/>
        </w:rPr>
        <w:t>the</w:t>
      </w:r>
      <w:r>
        <w:rPr>
          <w:rFonts w:ascii="Times New Roman" w:hAnsi="Times New Roman" w:cs="Times New Roman"/>
          <w:sz w:val="24"/>
          <w:szCs w:val="24"/>
          <w:lang w:val="en-US"/>
        </w:rPr>
        <w:t xml:space="preserve"> central storehouse, at </w:t>
      </w:r>
      <w:r w:rsidR="007648DE">
        <w:rPr>
          <w:rFonts w:ascii="Times New Roman" w:hAnsi="Times New Roman" w:cs="Times New Roman"/>
          <w:sz w:val="24"/>
          <w:szCs w:val="24"/>
          <w:lang w:val="en-US"/>
        </w:rPr>
        <w:t>the</w:t>
      </w:r>
      <w:r w:rsidR="00E741EA">
        <w:rPr>
          <w:rFonts w:ascii="Times New Roman" w:hAnsi="Times New Roman" w:cs="Times New Roman"/>
          <w:sz w:val="24"/>
          <w:szCs w:val="24"/>
          <w:lang w:val="en-US"/>
        </w:rPr>
        <w:t xml:space="preserve"> headquarters</w:t>
      </w:r>
      <w:r w:rsidR="006701A0">
        <w:rPr>
          <w:rFonts w:ascii="Times New Roman" w:hAnsi="Times New Roman" w:cs="Times New Roman"/>
          <w:sz w:val="24"/>
          <w:szCs w:val="24"/>
          <w:lang w:val="en-US"/>
        </w:rPr>
        <w:t xml:space="preserve">, </w:t>
      </w:r>
      <w:r w:rsidR="008F29AA">
        <w:rPr>
          <w:rFonts w:ascii="Times New Roman" w:hAnsi="Times New Roman" w:cs="Times New Roman"/>
          <w:sz w:val="24"/>
          <w:szCs w:val="24"/>
          <w:lang w:val="en-US"/>
        </w:rPr>
        <w:t xml:space="preserve">and </w:t>
      </w:r>
      <w:r w:rsidR="006701A0">
        <w:rPr>
          <w:rFonts w:ascii="Times New Roman" w:hAnsi="Times New Roman" w:cs="Times New Roman"/>
          <w:sz w:val="24"/>
          <w:szCs w:val="24"/>
          <w:lang w:val="en-US"/>
        </w:rPr>
        <w:t>at the official website</w:t>
      </w:r>
      <w:r w:rsidR="00E741EA">
        <w:rPr>
          <w:rFonts w:ascii="Times New Roman" w:hAnsi="Times New Roman" w:cs="Times New Roman"/>
          <w:sz w:val="24"/>
          <w:szCs w:val="24"/>
          <w:lang w:val="en-US"/>
        </w:rPr>
        <w:t xml:space="preserve"> of ALBERO</w:t>
      </w:r>
      <w:r w:rsidR="00141DE8">
        <w:rPr>
          <w:rFonts w:ascii="Times New Roman" w:hAnsi="Times New Roman" w:cs="Times New Roman"/>
          <w:sz w:val="24"/>
          <w:szCs w:val="24"/>
          <w:lang w:val="en-US"/>
        </w:rPr>
        <w:t>. Also, our company would ensure that the new information system of ALBERO meet</w:t>
      </w:r>
      <w:r w:rsidR="005E6800">
        <w:rPr>
          <w:rFonts w:ascii="Times New Roman" w:hAnsi="Times New Roman" w:cs="Times New Roman"/>
          <w:sz w:val="24"/>
          <w:szCs w:val="24"/>
          <w:lang w:val="en-US"/>
        </w:rPr>
        <w:t>s</w:t>
      </w:r>
      <w:r w:rsidR="00141DE8">
        <w:rPr>
          <w:rFonts w:ascii="Times New Roman" w:hAnsi="Times New Roman" w:cs="Times New Roman"/>
          <w:sz w:val="24"/>
          <w:szCs w:val="24"/>
          <w:lang w:val="en-US"/>
        </w:rPr>
        <w:t xml:space="preserve"> the predetermined </w:t>
      </w:r>
      <w:r w:rsidR="008F29AA">
        <w:rPr>
          <w:rFonts w:ascii="Times New Roman" w:hAnsi="Times New Roman" w:cs="Times New Roman"/>
          <w:sz w:val="24"/>
          <w:szCs w:val="24"/>
          <w:lang w:val="en-US"/>
        </w:rPr>
        <w:t xml:space="preserve">set of </w:t>
      </w:r>
      <w:r w:rsidR="00141DE8">
        <w:rPr>
          <w:rFonts w:ascii="Times New Roman" w:hAnsi="Times New Roman" w:cs="Times New Roman"/>
          <w:sz w:val="24"/>
          <w:szCs w:val="24"/>
          <w:lang w:val="en-US"/>
        </w:rPr>
        <w:t>criteri</w:t>
      </w:r>
      <w:r w:rsidR="008F29AA">
        <w:rPr>
          <w:rFonts w:ascii="Times New Roman" w:hAnsi="Times New Roman" w:cs="Times New Roman"/>
          <w:sz w:val="24"/>
          <w:szCs w:val="24"/>
          <w:lang w:val="en-US"/>
        </w:rPr>
        <w:t>a</w:t>
      </w:r>
      <w:r w:rsidR="00141DE8">
        <w:rPr>
          <w:rFonts w:ascii="Times New Roman" w:hAnsi="Times New Roman" w:cs="Times New Roman"/>
          <w:sz w:val="24"/>
          <w:szCs w:val="24"/>
          <w:lang w:val="en-US"/>
        </w:rPr>
        <w:t xml:space="preserve"> related to the functionality, </w:t>
      </w:r>
      <w:r w:rsidR="008F29AA">
        <w:rPr>
          <w:rFonts w:ascii="Times New Roman" w:hAnsi="Times New Roman" w:cs="Times New Roman"/>
          <w:sz w:val="24"/>
          <w:szCs w:val="24"/>
          <w:lang w:val="en-US"/>
        </w:rPr>
        <w:t xml:space="preserve">timelessness, </w:t>
      </w:r>
      <w:r w:rsidR="001C0A14">
        <w:rPr>
          <w:rFonts w:ascii="Times New Roman" w:hAnsi="Times New Roman" w:cs="Times New Roman"/>
          <w:sz w:val="24"/>
          <w:szCs w:val="24"/>
          <w:lang w:val="en-US"/>
        </w:rPr>
        <w:t>competitiveness</w:t>
      </w:r>
      <w:r w:rsidR="008F29AA">
        <w:rPr>
          <w:rFonts w:ascii="Times New Roman" w:hAnsi="Times New Roman" w:cs="Times New Roman"/>
          <w:sz w:val="24"/>
          <w:szCs w:val="24"/>
          <w:lang w:val="en-US"/>
        </w:rPr>
        <w:t>, and other aspects</w:t>
      </w:r>
      <w:r w:rsidR="001C0A14">
        <w:rPr>
          <w:rFonts w:ascii="Times New Roman" w:hAnsi="Times New Roman" w:cs="Times New Roman"/>
          <w:sz w:val="24"/>
          <w:szCs w:val="24"/>
          <w:lang w:val="en-US"/>
        </w:rPr>
        <w:t xml:space="preserve"> of individual pieces of hardware, software, and network resources</w:t>
      </w:r>
      <w:r w:rsidR="00261098">
        <w:rPr>
          <w:rFonts w:ascii="Times New Roman" w:hAnsi="Times New Roman" w:cs="Times New Roman"/>
          <w:sz w:val="24"/>
          <w:szCs w:val="24"/>
          <w:lang w:val="en-US"/>
        </w:rPr>
        <w:t xml:space="preserve"> that are new to the global information technology market.</w:t>
      </w:r>
    </w:p>
    <w:p w:rsidR="004615E8" w:rsidRDefault="004615E8" w:rsidP="00257483">
      <w:pPr>
        <w:spacing w:after="0"/>
        <w:contextualSpacing/>
        <w:rPr>
          <w:rFonts w:ascii="Times New Roman" w:hAnsi="Times New Roman" w:cs="Times New Roman"/>
          <w:sz w:val="24"/>
          <w:szCs w:val="24"/>
          <w:lang w:val="en-US"/>
        </w:rPr>
      </w:pPr>
    </w:p>
    <w:p w:rsidR="006701A0" w:rsidRDefault="004615E8" w:rsidP="003A505D">
      <w:pPr>
        <w:spacing w:after="0" w:line="480" w:lineRule="auto"/>
        <w:contextualSpacing/>
        <w:rPr>
          <w:rFonts w:ascii="Times New Roman" w:hAnsi="Times New Roman" w:cs="Times New Roman"/>
          <w:i/>
          <w:sz w:val="24"/>
          <w:szCs w:val="24"/>
          <w:lang w:val="en-US"/>
        </w:rPr>
      </w:pPr>
      <w:r w:rsidRPr="004615E8">
        <w:rPr>
          <w:rFonts w:ascii="Times New Roman" w:hAnsi="Times New Roman" w:cs="Times New Roman"/>
          <w:i/>
          <w:sz w:val="24"/>
          <w:szCs w:val="24"/>
          <w:lang w:val="en-US"/>
        </w:rPr>
        <w:t>Cost/Benefit Analysis</w:t>
      </w:r>
    </w:p>
    <w:p w:rsidR="000E17C7" w:rsidRDefault="004615E8" w:rsidP="003A505D">
      <w:pPr>
        <w:spacing w:after="0" w:line="480" w:lineRule="auto"/>
        <w:ind w:firstLine="567"/>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ALBERO can anticipate enjoying </w:t>
      </w:r>
      <w:r w:rsidR="00006889">
        <w:rPr>
          <w:rFonts w:ascii="Times New Roman" w:hAnsi="Times New Roman" w:cs="Times New Roman"/>
          <w:sz w:val="24"/>
          <w:szCs w:val="24"/>
          <w:lang w:val="en-US"/>
        </w:rPr>
        <w:t>some</w:t>
      </w:r>
      <w:r>
        <w:rPr>
          <w:rFonts w:ascii="Times New Roman" w:hAnsi="Times New Roman" w:cs="Times New Roman"/>
          <w:sz w:val="24"/>
          <w:szCs w:val="24"/>
          <w:lang w:val="en-US"/>
        </w:rPr>
        <w:t xml:space="preserve"> tangible </w:t>
      </w:r>
      <w:r w:rsidR="00DC303D">
        <w:rPr>
          <w:rFonts w:ascii="Times New Roman" w:hAnsi="Times New Roman" w:cs="Times New Roman"/>
          <w:sz w:val="24"/>
          <w:szCs w:val="24"/>
          <w:lang w:val="en-US"/>
        </w:rPr>
        <w:t xml:space="preserve">and intangible </w:t>
      </w:r>
      <w:r>
        <w:rPr>
          <w:rFonts w:ascii="Times New Roman" w:hAnsi="Times New Roman" w:cs="Times New Roman"/>
          <w:sz w:val="24"/>
          <w:szCs w:val="24"/>
          <w:lang w:val="en-US"/>
        </w:rPr>
        <w:t>benefits</w:t>
      </w:r>
      <w:r w:rsidR="00DC303D">
        <w:rPr>
          <w:rFonts w:ascii="Times New Roman" w:hAnsi="Times New Roman" w:cs="Times New Roman"/>
          <w:sz w:val="24"/>
          <w:szCs w:val="24"/>
          <w:lang w:val="en-US"/>
        </w:rPr>
        <w:t xml:space="preserve"> and can expect to face </w:t>
      </w:r>
      <w:r w:rsidR="00006889">
        <w:rPr>
          <w:rFonts w:ascii="Times New Roman" w:hAnsi="Times New Roman" w:cs="Times New Roman"/>
          <w:sz w:val="24"/>
          <w:szCs w:val="24"/>
          <w:lang w:val="en-US"/>
        </w:rPr>
        <w:t>some</w:t>
      </w:r>
      <w:r w:rsidR="00DC303D">
        <w:rPr>
          <w:rFonts w:ascii="Times New Roman" w:hAnsi="Times New Roman" w:cs="Times New Roman"/>
          <w:sz w:val="24"/>
          <w:szCs w:val="24"/>
          <w:lang w:val="en-US"/>
        </w:rPr>
        <w:t xml:space="preserve"> tangible and intangible costs.</w:t>
      </w:r>
    </w:p>
    <w:p w:rsidR="00DC303D" w:rsidRDefault="006D4B87" w:rsidP="003A505D">
      <w:pPr>
        <w:spacing w:after="0" w:line="480" w:lineRule="auto"/>
        <w:ind w:firstLine="567"/>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Tangible benefits brought to </w:t>
      </w:r>
      <w:r w:rsidR="00DC303D">
        <w:rPr>
          <w:rFonts w:ascii="Times New Roman" w:hAnsi="Times New Roman" w:cs="Times New Roman"/>
          <w:sz w:val="24"/>
          <w:szCs w:val="24"/>
          <w:lang w:val="en-US"/>
        </w:rPr>
        <w:t>ALBERO</w:t>
      </w:r>
      <w:r>
        <w:rPr>
          <w:rFonts w:ascii="Times New Roman" w:hAnsi="Times New Roman" w:cs="Times New Roman"/>
          <w:sz w:val="24"/>
          <w:szCs w:val="24"/>
          <w:lang w:val="en-US"/>
        </w:rPr>
        <w:t xml:space="preserve"> as a result of its</w:t>
      </w:r>
      <w:r w:rsidR="007733DA">
        <w:rPr>
          <w:rFonts w:ascii="Times New Roman" w:hAnsi="Times New Roman" w:cs="Times New Roman"/>
          <w:sz w:val="24"/>
          <w:szCs w:val="24"/>
          <w:lang w:val="en-US"/>
        </w:rPr>
        <w:t xml:space="preserve"> new </w:t>
      </w:r>
      <w:r>
        <w:rPr>
          <w:rFonts w:ascii="Times New Roman" w:hAnsi="Times New Roman" w:cs="Times New Roman"/>
          <w:sz w:val="24"/>
          <w:szCs w:val="24"/>
          <w:lang w:val="en-US"/>
        </w:rPr>
        <w:t>information system</w:t>
      </w:r>
      <w:r w:rsidR="00DC303D">
        <w:rPr>
          <w:rFonts w:ascii="Times New Roman" w:hAnsi="Times New Roman" w:cs="Times New Roman"/>
          <w:sz w:val="24"/>
          <w:szCs w:val="24"/>
          <w:lang w:val="en-US"/>
        </w:rPr>
        <w:t xml:space="preserve"> may include:</w:t>
      </w:r>
    </w:p>
    <w:p w:rsidR="00DC303D" w:rsidRDefault="00006889" w:rsidP="003A505D">
      <w:pPr>
        <w:pStyle w:val="Odsekzoznamu"/>
        <w:numPr>
          <w:ilvl w:val="0"/>
          <w:numId w:val="6"/>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DC303D">
        <w:rPr>
          <w:rFonts w:ascii="Times New Roman" w:hAnsi="Times New Roman" w:cs="Times New Roman"/>
          <w:sz w:val="24"/>
          <w:szCs w:val="24"/>
          <w:lang w:val="en-US"/>
        </w:rPr>
        <w:t xml:space="preserve">elimination of </w:t>
      </w:r>
      <w:r w:rsidR="00D67D26">
        <w:rPr>
          <w:rFonts w:ascii="Times New Roman" w:hAnsi="Times New Roman" w:cs="Times New Roman"/>
          <w:sz w:val="24"/>
          <w:szCs w:val="24"/>
          <w:lang w:val="en-US"/>
        </w:rPr>
        <w:t xml:space="preserve">needless </w:t>
      </w:r>
      <w:r w:rsidR="00DC303D">
        <w:rPr>
          <w:rFonts w:ascii="Times New Roman" w:hAnsi="Times New Roman" w:cs="Times New Roman"/>
          <w:sz w:val="24"/>
          <w:szCs w:val="24"/>
          <w:lang w:val="en-US"/>
        </w:rPr>
        <w:t>paper work and documentation,</w:t>
      </w:r>
    </w:p>
    <w:p w:rsidR="00DC303D" w:rsidRDefault="00006889" w:rsidP="003A505D">
      <w:pPr>
        <w:pStyle w:val="Odsekzoznamu"/>
        <w:numPr>
          <w:ilvl w:val="0"/>
          <w:numId w:val="6"/>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DC303D">
        <w:rPr>
          <w:rFonts w:ascii="Times New Roman" w:hAnsi="Times New Roman" w:cs="Times New Roman"/>
          <w:sz w:val="24"/>
          <w:szCs w:val="24"/>
          <w:lang w:val="en-US"/>
        </w:rPr>
        <w:t>reduction in printing, mailing, and distribution costs,</w:t>
      </w:r>
    </w:p>
    <w:p w:rsidR="00D755DF" w:rsidRDefault="00006889" w:rsidP="003A505D">
      <w:pPr>
        <w:pStyle w:val="Odsekzoznamu"/>
        <w:numPr>
          <w:ilvl w:val="0"/>
          <w:numId w:val="6"/>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AF41CB">
        <w:rPr>
          <w:rFonts w:ascii="Times New Roman" w:hAnsi="Times New Roman" w:cs="Times New Roman"/>
          <w:sz w:val="24"/>
          <w:szCs w:val="24"/>
          <w:lang w:val="en-US"/>
        </w:rPr>
        <w:t xml:space="preserve">satisfactory efficiency </w:t>
      </w:r>
      <w:r w:rsidR="00C466C7">
        <w:rPr>
          <w:rFonts w:ascii="Times New Roman" w:hAnsi="Times New Roman" w:cs="Times New Roman"/>
          <w:sz w:val="24"/>
          <w:szCs w:val="24"/>
          <w:lang w:val="en-US"/>
        </w:rPr>
        <w:t xml:space="preserve">and effectiveness </w:t>
      </w:r>
      <w:r w:rsidR="00AF41CB">
        <w:rPr>
          <w:rFonts w:ascii="Times New Roman" w:hAnsi="Times New Roman" w:cs="Times New Roman"/>
          <w:sz w:val="24"/>
          <w:szCs w:val="24"/>
          <w:lang w:val="en-US"/>
        </w:rPr>
        <w:t>in the process of ordering, purchasing, distributing, and storing individual piece of hand-crafted furniture,</w:t>
      </w:r>
    </w:p>
    <w:p w:rsidR="009311CD" w:rsidRPr="00D755DF" w:rsidRDefault="00006889" w:rsidP="003A505D">
      <w:pPr>
        <w:pStyle w:val="Odsekzoznamu"/>
        <w:numPr>
          <w:ilvl w:val="0"/>
          <w:numId w:val="6"/>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5F0B8A">
        <w:rPr>
          <w:rFonts w:ascii="Times New Roman" w:hAnsi="Times New Roman" w:cs="Times New Roman"/>
          <w:sz w:val="24"/>
          <w:szCs w:val="24"/>
          <w:lang w:val="en-US"/>
        </w:rPr>
        <w:t xml:space="preserve">avoidance </w:t>
      </w:r>
      <w:r w:rsidR="00D755DF">
        <w:rPr>
          <w:rFonts w:ascii="Times New Roman" w:hAnsi="Times New Roman" w:cs="Times New Roman"/>
          <w:sz w:val="24"/>
          <w:szCs w:val="24"/>
          <w:lang w:val="en-US"/>
        </w:rPr>
        <w:t>of</w:t>
      </w:r>
      <w:r w:rsidR="009311CD" w:rsidRPr="00D755DF">
        <w:rPr>
          <w:rFonts w:ascii="Times New Roman" w:hAnsi="Times New Roman" w:cs="Times New Roman"/>
          <w:sz w:val="24"/>
          <w:szCs w:val="24"/>
          <w:lang w:val="en-US"/>
        </w:rPr>
        <w:t xml:space="preserve"> stock-out situations,</w:t>
      </w:r>
      <w:r w:rsidR="005F0B8A">
        <w:rPr>
          <w:rFonts w:ascii="Times New Roman" w:hAnsi="Times New Roman" w:cs="Times New Roman"/>
          <w:sz w:val="24"/>
          <w:szCs w:val="24"/>
          <w:lang w:val="en-US"/>
        </w:rPr>
        <w:t xml:space="preserve"> and</w:t>
      </w:r>
    </w:p>
    <w:p w:rsidR="009311CD" w:rsidRDefault="00006889" w:rsidP="003A505D">
      <w:pPr>
        <w:pStyle w:val="Odsekzoznamu"/>
        <w:numPr>
          <w:ilvl w:val="0"/>
          <w:numId w:val="6"/>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5F0B8A">
        <w:rPr>
          <w:rFonts w:ascii="Times New Roman" w:hAnsi="Times New Roman" w:cs="Times New Roman"/>
          <w:sz w:val="24"/>
          <w:szCs w:val="24"/>
          <w:lang w:val="en-US"/>
        </w:rPr>
        <w:t>increase in the volume of sales.</w:t>
      </w:r>
    </w:p>
    <w:p w:rsidR="004615E8" w:rsidRDefault="006D4B87" w:rsidP="003A505D">
      <w:pPr>
        <w:spacing w:after="0" w:line="480" w:lineRule="auto"/>
        <w:ind w:firstLine="567"/>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Intangible benefits related to its information system </w:t>
      </w:r>
      <w:r w:rsidR="00DC303D">
        <w:rPr>
          <w:rFonts w:ascii="Times New Roman" w:hAnsi="Times New Roman" w:cs="Times New Roman"/>
          <w:sz w:val="24"/>
          <w:szCs w:val="24"/>
          <w:lang w:val="en-US"/>
        </w:rPr>
        <w:t>ALBERO</w:t>
      </w:r>
      <w:r>
        <w:rPr>
          <w:rFonts w:ascii="Times New Roman" w:hAnsi="Times New Roman" w:cs="Times New Roman"/>
          <w:sz w:val="24"/>
          <w:szCs w:val="24"/>
          <w:lang w:val="en-US"/>
        </w:rPr>
        <w:t xml:space="preserve"> </w:t>
      </w:r>
      <w:r w:rsidR="00DC303D">
        <w:rPr>
          <w:rFonts w:ascii="Times New Roman" w:hAnsi="Times New Roman" w:cs="Times New Roman"/>
          <w:sz w:val="24"/>
          <w:szCs w:val="24"/>
          <w:lang w:val="en-US"/>
        </w:rPr>
        <w:t>may</w:t>
      </w:r>
      <w:r>
        <w:rPr>
          <w:rFonts w:ascii="Times New Roman" w:hAnsi="Times New Roman" w:cs="Times New Roman"/>
          <w:sz w:val="24"/>
          <w:szCs w:val="24"/>
          <w:lang w:val="en-US"/>
        </w:rPr>
        <w:t xml:space="preserve"> expect to occur over time can</w:t>
      </w:r>
      <w:r w:rsidR="00DC303D">
        <w:rPr>
          <w:rFonts w:ascii="Times New Roman" w:hAnsi="Times New Roman" w:cs="Times New Roman"/>
          <w:sz w:val="24"/>
          <w:szCs w:val="24"/>
          <w:lang w:val="en-US"/>
        </w:rPr>
        <w:t xml:space="preserve"> be defined as follows:</w:t>
      </w:r>
    </w:p>
    <w:p w:rsidR="00DC303D" w:rsidRDefault="00006889" w:rsidP="003A505D">
      <w:pPr>
        <w:pStyle w:val="Odsekzoznamu"/>
        <w:numPr>
          <w:ilvl w:val="0"/>
          <w:numId w:val="7"/>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DC303D">
        <w:rPr>
          <w:rFonts w:ascii="Times New Roman" w:hAnsi="Times New Roman" w:cs="Times New Roman"/>
          <w:sz w:val="24"/>
          <w:szCs w:val="24"/>
          <w:lang w:val="en-US"/>
        </w:rPr>
        <w:t>establishment of strategic relationships with the company´s stakeholders including customers, employees, suppliers, vendors, and other business partners,</w:t>
      </w:r>
    </w:p>
    <w:p w:rsidR="00D67D26" w:rsidRDefault="00006889" w:rsidP="003A505D">
      <w:pPr>
        <w:pStyle w:val="Odsekzoznamu"/>
        <w:numPr>
          <w:ilvl w:val="0"/>
          <w:numId w:val="7"/>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D67D26">
        <w:rPr>
          <w:rFonts w:ascii="Times New Roman" w:hAnsi="Times New Roman" w:cs="Times New Roman"/>
          <w:sz w:val="24"/>
          <w:szCs w:val="24"/>
          <w:lang w:val="en-US"/>
        </w:rPr>
        <w:t>satisfactory employee productivity,</w:t>
      </w:r>
    </w:p>
    <w:p w:rsidR="00DC303D" w:rsidRPr="00DC303D" w:rsidRDefault="00006889" w:rsidP="003A505D">
      <w:pPr>
        <w:pStyle w:val="Odsekzoznamu"/>
        <w:numPr>
          <w:ilvl w:val="0"/>
          <w:numId w:val="7"/>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DC303D" w:rsidRPr="00DC303D">
        <w:rPr>
          <w:rFonts w:ascii="Times New Roman" w:hAnsi="Times New Roman" w:cs="Times New Roman"/>
          <w:sz w:val="24"/>
          <w:szCs w:val="24"/>
          <w:lang w:val="en-US"/>
        </w:rPr>
        <w:t>superior customer support and service</w:t>
      </w:r>
      <w:r w:rsidR="00DC303D">
        <w:rPr>
          <w:rFonts w:ascii="Times New Roman" w:hAnsi="Times New Roman" w:cs="Times New Roman"/>
          <w:sz w:val="24"/>
          <w:szCs w:val="24"/>
          <w:lang w:val="en-US"/>
        </w:rPr>
        <w:t>,</w:t>
      </w:r>
    </w:p>
    <w:p w:rsidR="00DC303D" w:rsidRDefault="00006889" w:rsidP="003A505D">
      <w:pPr>
        <w:pStyle w:val="Odsekzoznamu"/>
        <w:numPr>
          <w:ilvl w:val="0"/>
          <w:numId w:val="7"/>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w:t>
      </w:r>
      <w:r w:rsidR="00DC303D">
        <w:rPr>
          <w:rFonts w:ascii="Times New Roman" w:hAnsi="Times New Roman" w:cs="Times New Roman"/>
          <w:sz w:val="24"/>
          <w:szCs w:val="24"/>
          <w:lang w:val="en-US"/>
        </w:rPr>
        <w:t>improved competitive position in the respective markets,</w:t>
      </w:r>
    </w:p>
    <w:p w:rsidR="00AF41CB" w:rsidRPr="00AF41CB" w:rsidRDefault="00006889" w:rsidP="003A505D">
      <w:pPr>
        <w:pStyle w:val="Odsekzoznamu"/>
        <w:numPr>
          <w:ilvl w:val="0"/>
          <w:numId w:val="7"/>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AF41CB">
        <w:rPr>
          <w:rFonts w:ascii="Times New Roman" w:hAnsi="Times New Roman" w:cs="Times New Roman"/>
          <w:sz w:val="24"/>
          <w:szCs w:val="24"/>
          <w:lang w:val="en-US"/>
        </w:rPr>
        <w:t xml:space="preserve">availability of accurate information critical </w:t>
      </w:r>
      <w:r w:rsidR="008435CC">
        <w:rPr>
          <w:rFonts w:ascii="Times New Roman" w:hAnsi="Times New Roman" w:cs="Times New Roman"/>
          <w:sz w:val="24"/>
          <w:szCs w:val="24"/>
          <w:lang w:val="en-US"/>
        </w:rPr>
        <w:t>to be used in</w:t>
      </w:r>
      <w:r w:rsidR="00AF41CB">
        <w:rPr>
          <w:rFonts w:ascii="Times New Roman" w:hAnsi="Times New Roman" w:cs="Times New Roman"/>
          <w:sz w:val="24"/>
          <w:szCs w:val="24"/>
          <w:lang w:val="en-US"/>
        </w:rPr>
        <w:t xml:space="preserve"> the decision-making process,</w:t>
      </w:r>
    </w:p>
    <w:p w:rsidR="0033688D" w:rsidRDefault="00006889" w:rsidP="003A505D">
      <w:pPr>
        <w:pStyle w:val="Odsekzoznamu"/>
        <w:numPr>
          <w:ilvl w:val="0"/>
          <w:numId w:val="7"/>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33688D">
        <w:rPr>
          <w:rFonts w:ascii="Times New Roman" w:hAnsi="Times New Roman" w:cs="Times New Roman"/>
          <w:sz w:val="24"/>
          <w:szCs w:val="24"/>
          <w:lang w:val="en-US"/>
        </w:rPr>
        <w:t>round-the-clock availability of efficient data processing and storing tool,</w:t>
      </w:r>
    </w:p>
    <w:p w:rsidR="0033688D" w:rsidRPr="0033688D" w:rsidRDefault="00006889" w:rsidP="003A505D">
      <w:pPr>
        <w:pStyle w:val="Odsekzoznamu"/>
        <w:numPr>
          <w:ilvl w:val="0"/>
          <w:numId w:val="7"/>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33688D" w:rsidRPr="0033688D">
        <w:rPr>
          <w:rFonts w:ascii="Times New Roman" w:hAnsi="Times New Roman" w:cs="Times New Roman"/>
          <w:sz w:val="24"/>
          <w:szCs w:val="24"/>
          <w:lang w:val="en-US"/>
        </w:rPr>
        <w:t xml:space="preserve">timely response to stakeholders´ questions, comments, and concerns, </w:t>
      </w:r>
      <w:r w:rsidR="0033688D">
        <w:rPr>
          <w:rFonts w:ascii="Times New Roman" w:hAnsi="Times New Roman" w:cs="Times New Roman"/>
          <w:sz w:val="24"/>
          <w:szCs w:val="24"/>
          <w:lang w:val="en-US"/>
        </w:rPr>
        <w:t>and</w:t>
      </w:r>
    </w:p>
    <w:p w:rsidR="00DC303D" w:rsidRPr="0033688D" w:rsidRDefault="00006889" w:rsidP="003A505D">
      <w:pPr>
        <w:pStyle w:val="Odsekzoznamu"/>
        <w:numPr>
          <w:ilvl w:val="0"/>
          <w:numId w:val="7"/>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8435CC">
        <w:rPr>
          <w:rFonts w:ascii="Times New Roman" w:hAnsi="Times New Roman" w:cs="Times New Roman"/>
          <w:sz w:val="24"/>
          <w:szCs w:val="24"/>
          <w:lang w:val="en-US"/>
        </w:rPr>
        <w:t xml:space="preserve">achievement of the </w:t>
      </w:r>
      <w:r w:rsidR="00DC303D" w:rsidRPr="0033688D">
        <w:rPr>
          <w:rFonts w:ascii="Times New Roman" w:hAnsi="Times New Roman" w:cs="Times New Roman"/>
          <w:sz w:val="24"/>
          <w:szCs w:val="24"/>
          <w:lang w:val="en-US"/>
        </w:rPr>
        <w:t>competitive advantage over the major r</w:t>
      </w:r>
      <w:r w:rsidR="006368D5" w:rsidRPr="0033688D">
        <w:rPr>
          <w:rFonts w:ascii="Times New Roman" w:hAnsi="Times New Roman" w:cs="Times New Roman"/>
          <w:sz w:val="24"/>
          <w:szCs w:val="24"/>
          <w:lang w:val="en-US"/>
        </w:rPr>
        <w:t>ivals in the respective markets.</w:t>
      </w:r>
    </w:p>
    <w:p w:rsidR="00BD5F5B" w:rsidRDefault="00BD5F5B" w:rsidP="003A505D">
      <w:pPr>
        <w:spacing w:after="0"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Tangible costs ALBERO may be confronted with </w:t>
      </w:r>
      <w:r w:rsidR="00765922">
        <w:rPr>
          <w:rFonts w:ascii="Times New Roman" w:hAnsi="Times New Roman" w:cs="Times New Roman"/>
          <w:sz w:val="24"/>
          <w:szCs w:val="24"/>
          <w:lang w:val="en-US"/>
        </w:rPr>
        <w:t xml:space="preserve">due to its new information system may </w:t>
      </w:r>
      <w:r>
        <w:rPr>
          <w:rFonts w:ascii="Times New Roman" w:hAnsi="Times New Roman" w:cs="Times New Roman"/>
          <w:sz w:val="24"/>
          <w:szCs w:val="24"/>
          <w:lang w:val="en-US"/>
        </w:rPr>
        <w:t>include:</w:t>
      </w:r>
    </w:p>
    <w:p w:rsidR="00BD5F5B" w:rsidRDefault="008435CC" w:rsidP="003A505D">
      <w:pPr>
        <w:pStyle w:val="Odsekzoznamu"/>
        <w:numPr>
          <w:ilvl w:val="0"/>
          <w:numId w:val="8"/>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6D4B87">
        <w:rPr>
          <w:rFonts w:ascii="Times New Roman" w:hAnsi="Times New Roman" w:cs="Times New Roman"/>
          <w:sz w:val="24"/>
          <w:szCs w:val="24"/>
          <w:lang w:val="en-US"/>
        </w:rPr>
        <w:t xml:space="preserve">purchase and installation </w:t>
      </w:r>
      <w:r w:rsidR="00BD5F5B">
        <w:rPr>
          <w:rFonts w:ascii="Times New Roman" w:hAnsi="Times New Roman" w:cs="Times New Roman"/>
          <w:sz w:val="24"/>
          <w:szCs w:val="24"/>
          <w:lang w:val="en-US"/>
        </w:rPr>
        <w:t>of new hardware, software, and network resources,</w:t>
      </w:r>
    </w:p>
    <w:p w:rsidR="00281837" w:rsidRDefault="008435CC" w:rsidP="003A505D">
      <w:pPr>
        <w:pStyle w:val="Odsekzoznamu"/>
        <w:numPr>
          <w:ilvl w:val="0"/>
          <w:numId w:val="8"/>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281837">
        <w:rPr>
          <w:rFonts w:ascii="Times New Roman" w:hAnsi="Times New Roman" w:cs="Times New Roman"/>
          <w:sz w:val="24"/>
          <w:szCs w:val="24"/>
          <w:lang w:val="en-US"/>
        </w:rPr>
        <w:t xml:space="preserve">establishment </w:t>
      </w:r>
      <w:r w:rsidR="004030A4">
        <w:rPr>
          <w:rFonts w:ascii="Times New Roman" w:hAnsi="Times New Roman" w:cs="Times New Roman"/>
          <w:sz w:val="24"/>
          <w:szCs w:val="24"/>
          <w:lang w:val="en-US"/>
        </w:rPr>
        <w:t xml:space="preserve">and operation </w:t>
      </w:r>
      <w:r w:rsidR="00281837">
        <w:rPr>
          <w:rFonts w:ascii="Times New Roman" w:hAnsi="Times New Roman" w:cs="Times New Roman"/>
          <w:sz w:val="24"/>
          <w:szCs w:val="24"/>
          <w:lang w:val="en-US"/>
        </w:rPr>
        <w:t xml:space="preserve">of own information technology department, </w:t>
      </w:r>
    </w:p>
    <w:p w:rsidR="0058307E" w:rsidRDefault="008435CC" w:rsidP="003A505D">
      <w:pPr>
        <w:pStyle w:val="Odsekzoznamu"/>
        <w:numPr>
          <w:ilvl w:val="0"/>
          <w:numId w:val="8"/>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BD5F5B" w:rsidRPr="0058307E">
        <w:rPr>
          <w:rFonts w:ascii="Times New Roman" w:hAnsi="Times New Roman" w:cs="Times New Roman"/>
          <w:sz w:val="24"/>
          <w:szCs w:val="24"/>
          <w:lang w:val="en-US"/>
        </w:rPr>
        <w:t>adaptation of the physical site in which the information system will operate s</w:t>
      </w:r>
      <w:r w:rsidR="006D4B87" w:rsidRPr="0058307E">
        <w:rPr>
          <w:rFonts w:ascii="Times New Roman" w:hAnsi="Times New Roman" w:cs="Times New Roman"/>
          <w:sz w:val="24"/>
          <w:szCs w:val="24"/>
          <w:lang w:val="en-US"/>
        </w:rPr>
        <w:t>uch as wiring</w:t>
      </w:r>
      <w:r w:rsidR="00C116AF">
        <w:rPr>
          <w:rFonts w:ascii="Times New Roman" w:hAnsi="Times New Roman" w:cs="Times New Roman"/>
          <w:sz w:val="24"/>
          <w:szCs w:val="24"/>
          <w:lang w:val="en-US"/>
        </w:rPr>
        <w:t xml:space="preserve"> or cabling</w:t>
      </w:r>
      <w:r w:rsidR="006D4B87" w:rsidRPr="0058307E">
        <w:rPr>
          <w:rFonts w:ascii="Times New Roman" w:hAnsi="Times New Roman" w:cs="Times New Roman"/>
          <w:sz w:val="24"/>
          <w:szCs w:val="24"/>
          <w:lang w:val="en-US"/>
        </w:rPr>
        <w:t xml:space="preserve">, </w:t>
      </w:r>
    </w:p>
    <w:p w:rsidR="0058307E" w:rsidRDefault="008435CC" w:rsidP="003A505D">
      <w:pPr>
        <w:pStyle w:val="Odsekzoznamu"/>
        <w:numPr>
          <w:ilvl w:val="0"/>
          <w:numId w:val="8"/>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58307E">
        <w:rPr>
          <w:rFonts w:ascii="Times New Roman" w:hAnsi="Times New Roman" w:cs="Times New Roman"/>
          <w:sz w:val="24"/>
          <w:szCs w:val="24"/>
          <w:lang w:val="en-US"/>
        </w:rPr>
        <w:t>training of end users being required to work with the information system</w:t>
      </w:r>
      <w:r w:rsidR="00C116AF">
        <w:rPr>
          <w:rFonts w:ascii="Times New Roman" w:hAnsi="Times New Roman" w:cs="Times New Roman"/>
          <w:sz w:val="24"/>
          <w:szCs w:val="24"/>
          <w:lang w:val="en-US"/>
        </w:rPr>
        <w:t>, and</w:t>
      </w:r>
    </w:p>
    <w:p w:rsidR="00BD5F5B" w:rsidRPr="0058307E" w:rsidRDefault="001E0466" w:rsidP="003A505D">
      <w:pPr>
        <w:pStyle w:val="Odsekzoznamu"/>
        <w:numPr>
          <w:ilvl w:val="0"/>
          <w:numId w:val="8"/>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6D4B87" w:rsidRPr="0058307E">
        <w:rPr>
          <w:rFonts w:ascii="Times New Roman" w:hAnsi="Times New Roman" w:cs="Times New Roman"/>
          <w:sz w:val="24"/>
          <w:szCs w:val="24"/>
          <w:lang w:val="en-US"/>
        </w:rPr>
        <w:t xml:space="preserve">maintenance of the </w:t>
      </w:r>
      <w:r w:rsidR="003C6586">
        <w:rPr>
          <w:rFonts w:ascii="Times New Roman" w:hAnsi="Times New Roman" w:cs="Times New Roman"/>
          <w:sz w:val="24"/>
          <w:szCs w:val="24"/>
          <w:lang w:val="en-US"/>
        </w:rPr>
        <w:t xml:space="preserve">individual parts of </w:t>
      </w:r>
      <w:r w:rsidR="006D4B87" w:rsidRPr="0058307E">
        <w:rPr>
          <w:rFonts w:ascii="Times New Roman" w:hAnsi="Times New Roman" w:cs="Times New Roman"/>
          <w:sz w:val="24"/>
          <w:szCs w:val="24"/>
          <w:lang w:val="en-US"/>
        </w:rPr>
        <w:t>information system to</w:t>
      </w:r>
      <w:r w:rsidR="0058307E">
        <w:rPr>
          <w:rFonts w:ascii="Times New Roman" w:hAnsi="Times New Roman" w:cs="Times New Roman"/>
          <w:sz w:val="24"/>
          <w:szCs w:val="24"/>
          <w:lang w:val="en-US"/>
        </w:rPr>
        <w:t xml:space="preserve"> ensure its</w:t>
      </w:r>
      <w:r w:rsidR="006D4B87" w:rsidRPr="0058307E">
        <w:rPr>
          <w:rFonts w:ascii="Times New Roman" w:hAnsi="Times New Roman" w:cs="Times New Roman"/>
          <w:sz w:val="24"/>
          <w:szCs w:val="24"/>
          <w:lang w:val="en-US"/>
        </w:rPr>
        <w:t xml:space="preserve"> function</w:t>
      </w:r>
      <w:r w:rsidR="0058307E">
        <w:rPr>
          <w:rFonts w:ascii="Times New Roman" w:hAnsi="Times New Roman" w:cs="Times New Roman"/>
          <w:sz w:val="24"/>
          <w:szCs w:val="24"/>
          <w:lang w:val="en-US"/>
        </w:rPr>
        <w:t>ality</w:t>
      </w:r>
      <w:r w:rsidR="00C71F59" w:rsidRPr="0058307E">
        <w:rPr>
          <w:rFonts w:ascii="Times New Roman" w:hAnsi="Times New Roman" w:cs="Times New Roman"/>
          <w:sz w:val="24"/>
          <w:szCs w:val="24"/>
          <w:lang w:val="en-US"/>
        </w:rPr>
        <w:t>.</w:t>
      </w:r>
    </w:p>
    <w:p w:rsidR="006D4B87" w:rsidRDefault="006D4B87" w:rsidP="003A505D">
      <w:pPr>
        <w:spacing w:after="0" w:line="480" w:lineRule="auto"/>
        <w:ind w:left="142" w:firstLine="425"/>
        <w:rPr>
          <w:rFonts w:ascii="Times New Roman" w:hAnsi="Times New Roman" w:cs="Times New Roman"/>
          <w:sz w:val="24"/>
          <w:szCs w:val="24"/>
          <w:lang w:val="en-US"/>
        </w:rPr>
      </w:pPr>
      <w:r w:rsidRPr="0058307E">
        <w:rPr>
          <w:rFonts w:ascii="Times New Roman" w:hAnsi="Times New Roman" w:cs="Times New Roman"/>
          <w:sz w:val="24"/>
          <w:szCs w:val="24"/>
          <w:lang w:val="en-US"/>
        </w:rPr>
        <w:t>A</w:t>
      </w:r>
      <w:r>
        <w:rPr>
          <w:rFonts w:ascii="Times New Roman" w:hAnsi="Times New Roman" w:cs="Times New Roman"/>
          <w:sz w:val="24"/>
          <w:szCs w:val="24"/>
          <w:lang w:val="en-US"/>
        </w:rPr>
        <w:t>LBERO can face the following intangible costs associated with its new information system:</w:t>
      </w:r>
    </w:p>
    <w:p w:rsidR="00D7785D" w:rsidRDefault="001E0466" w:rsidP="003A505D">
      <w:pPr>
        <w:pStyle w:val="Odsekzoznamu"/>
        <w:numPr>
          <w:ilvl w:val="0"/>
          <w:numId w:val="9"/>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497E49">
        <w:rPr>
          <w:rFonts w:ascii="Times New Roman" w:hAnsi="Times New Roman" w:cs="Times New Roman"/>
          <w:sz w:val="24"/>
          <w:szCs w:val="24"/>
          <w:lang w:val="en-US"/>
        </w:rPr>
        <w:t>initial</w:t>
      </w:r>
      <w:r w:rsidR="00C116AF">
        <w:rPr>
          <w:rFonts w:ascii="Times New Roman" w:hAnsi="Times New Roman" w:cs="Times New Roman"/>
          <w:sz w:val="24"/>
          <w:szCs w:val="24"/>
          <w:lang w:val="en-US"/>
        </w:rPr>
        <w:t xml:space="preserve"> confusion,</w:t>
      </w:r>
      <w:r w:rsidR="00497E49">
        <w:rPr>
          <w:rFonts w:ascii="Times New Roman" w:hAnsi="Times New Roman" w:cs="Times New Roman"/>
          <w:sz w:val="24"/>
          <w:szCs w:val="24"/>
          <w:lang w:val="en-US"/>
        </w:rPr>
        <w:t xml:space="preserve"> </w:t>
      </w:r>
      <w:r w:rsidR="00C116AF">
        <w:rPr>
          <w:rFonts w:ascii="Times New Roman" w:hAnsi="Times New Roman" w:cs="Times New Roman"/>
          <w:sz w:val="24"/>
          <w:szCs w:val="24"/>
          <w:lang w:val="en-US"/>
        </w:rPr>
        <w:t>resistance, or inability</w:t>
      </w:r>
      <w:r w:rsidR="00497E49">
        <w:rPr>
          <w:rFonts w:ascii="Times New Roman" w:hAnsi="Times New Roman" w:cs="Times New Roman"/>
          <w:sz w:val="24"/>
          <w:szCs w:val="24"/>
          <w:lang w:val="en-US"/>
        </w:rPr>
        <w:t xml:space="preserve"> of </w:t>
      </w:r>
      <w:r w:rsidR="00C116AF">
        <w:rPr>
          <w:rFonts w:ascii="Times New Roman" w:hAnsi="Times New Roman" w:cs="Times New Roman"/>
          <w:sz w:val="24"/>
          <w:szCs w:val="24"/>
          <w:lang w:val="en-US"/>
        </w:rPr>
        <w:t>internal personnel</w:t>
      </w:r>
      <w:r w:rsidR="00497E49">
        <w:rPr>
          <w:rFonts w:ascii="Times New Roman" w:hAnsi="Times New Roman" w:cs="Times New Roman"/>
          <w:sz w:val="24"/>
          <w:szCs w:val="24"/>
          <w:lang w:val="en-US"/>
        </w:rPr>
        <w:t xml:space="preserve"> to work with </w:t>
      </w:r>
      <w:r w:rsidR="00517AE3">
        <w:rPr>
          <w:rFonts w:ascii="Times New Roman" w:hAnsi="Times New Roman" w:cs="Times New Roman"/>
          <w:sz w:val="24"/>
          <w:szCs w:val="24"/>
          <w:lang w:val="en-US"/>
        </w:rPr>
        <w:t>the new hardware, software, and network resources,</w:t>
      </w:r>
    </w:p>
    <w:p w:rsidR="00C466C7" w:rsidRDefault="001E0466" w:rsidP="003A505D">
      <w:pPr>
        <w:pStyle w:val="Odsekzoznamu"/>
        <w:numPr>
          <w:ilvl w:val="0"/>
          <w:numId w:val="9"/>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C466C7">
        <w:rPr>
          <w:rFonts w:ascii="Times New Roman" w:hAnsi="Times New Roman" w:cs="Times New Roman"/>
          <w:sz w:val="24"/>
          <w:szCs w:val="24"/>
          <w:lang w:val="en-US"/>
        </w:rPr>
        <w:t>employee moral</w:t>
      </w:r>
      <w:r w:rsidR="008A4411">
        <w:rPr>
          <w:rFonts w:ascii="Times New Roman" w:hAnsi="Times New Roman" w:cs="Times New Roman"/>
          <w:sz w:val="24"/>
          <w:szCs w:val="24"/>
          <w:lang w:val="en-US"/>
        </w:rPr>
        <w:t>e</w:t>
      </w:r>
      <w:r w:rsidR="00C466C7">
        <w:rPr>
          <w:rFonts w:ascii="Times New Roman" w:hAnsi="Times New Roman" w:cs="Times New Roman"/>
          <w:sz w:val="24"/>
          <w:szCs w:val="24"/>
          <w:lang w:val="en-US"/>
        </w:rPr>
        <w:t xml:space="preserve"> problem,</w:t>
      </w:r>
    </w:p>
    <w:p w:rsidR="00C116AF" w:rsidRDefault="001E0466" w:rsidP="003A505D">
      <w:pPr>
        <w:pStyle w:val="Odsekzoznamu"/>
        <w:numPr>
          <w:ilvl w:val="0"/>
          <w:numId w:val="9"/>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C116AF">
        <w:rPr>
          <w:rFonts w:ascii="Times New Roman" w:hAnsi="Times New Roman" w:cs="Times New Roman"/>
          <w:sz w:val="24"/>
          <w:szCs w:val="24"/>
          <w:lang w:val="en-US"/>
        </w:rPr>
        <w:t>disruption in the business processes and operations due to the installation of new hardware, software, and network resources,</w:t>
      </w:r>
    </w:p>
    <w:p w:rsidR="00517AE3" w:rsidRDefault="001E0466" w:rsidP="003A505D">
      <w:pPr>
        <w:pStyle w:val="Odsekzoznamu"/>
        <w:numPr>
          <w:ilvl w:val="0"/>
          <w:numId w:val="9"/>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CA0C87">
        <w:rPr>
          <w:rFonts w:ascii="Times New Roman" w:hAnsi="Times New Roman" w:cs="Times New Roman"/>
          <w:sz w:val="24"/>
          <w:szCs w:val="24"/>
          <w:lang w:val="en-US"/>
        </w:rPr>
        <w:t xml:space="preserve">extensive dependency </w:t>
      </w:r>
      <w:r w:rsidR="00B26EF1">
        <w:rPr>
          <w:rFonts w:ascii="Times New Roman" w:hAnsi="Times New Roman" w:cs="Times New Roman"/>
          <w:sz w:val="24"/>
          <w:szCs w:val="24"/>
          <w:lang w:val="en-US"/>
        </w:rPr>
        <w:t xml:space="preserve">of all the business activities </w:t>
      </w:r>
      <w:r w:rsidR="00CA0C87">
        <w:rPr>
          <w:rFonts w:ascii="Times New Roman" w:hAnsi="Times New Roman" w:cs="Times New Roman"/>
          <w:sz w:val="24"/>
          <w:szCs w:val="24"/>
          <w:lang w:val="en-US"/>
        </w:rPr>
        <w:t>on the information system,</w:t>
      </w:r>
      <w:r w:rsidR="00E87267">
        <w:rPr>
          <w:rFonts w:ascii="Times New Roman" w:hAnsi="Times New Roman" w:cs="Times New Roman"/>
          <w:sz w:val="24"/>
          <w:szCs w:val="24"/>
          <w:lang w:val="en-US"/>
        </w:rPr>
        <w:t xml:space="preserve"> and</w:t>
      </w:r>
    </w:p>
    <w:p w:rsidR="00E87267" w:rsidRDefault="001E0466" w:rsidP="003A505D">
      <w:pPr>
        <w:pStyle w:val="Odsekzoznamu"/>
        <w:numPr>
          <w:ilvl w:val="0"/>
          <w:numId w:val="9"/>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E87267">
        <w:rPr>
          <w:rFonts w:ascii="Times New Roman" w:hAnsi="Times New Roman" w:cs="Times New Roman"/>
          <w:sz w:val="24"/>
          <w:szCs w:val="24"/>
          <w:lang w:val="en-US"/>
        </w:rPr>
        <w:t>potential breakdown of the entire information system.</w:t>
      </w:r>
    </w:p>
    <w:p w:rsidR="00AA6AC8" w:rsidRDefault="00AA6AC8" w:rsidP="003A505D">
      <w:pPr>
        <w:spacing w:after="0" w:line="480" w:lineRule="auto"/>
        <w:contextualSpacing/>
        <w:rPr>
          <w:rFonts w:ascii="Times New Roman" w:hAnsi="Times New Roman" w:cs="Times New Roman"/>
          <w:i/>
          <w:sz w:val="24"/>
          <w:szCs w:val="24"/>
          <w:lang w:val="en-US"/>
        </w:rPr>
      </w:pPr>
      <w:r w:rsidRPr="00AA6AC8">
        <w:rPr>
          <w:rFonts w:ascii="Times New Roman" w:hAnsi="Times New Roman" w:cs="Times New Roman"/>
          <w:i/>
          <w:sz w:val="24"/>
          <w:szCs w:val="24"/>
          <w:lang w:val="en-US"/>
        </w:rPr>
        <w:lastRenderedPageBreak/>
        <w:t>Obstacles and Risks</w:t>
      </w:r>
    </w:p>
    <w:p w:rsidR="00AA6AC8" w:rsidRDefault="00AA6AC8"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D23639">
        <w:rPr>
          <w:rFonts w:ascii="Times New Roman" w:hAnsi="Times New Roman" w:cs="Times New Roman"/>
          <w:sz w:val="24"/>
          <w:szCs w:val="24"/>
          <w:lang w:val="en-US"/>
        </w:rPr>
        <w:t xml:space="preserve">By implementing a new information system, ALBERO exposes itself to </w:t>
      </w:r>
      <w:r w:rsidR="006649BF">
        <w:rPr>
          <w:rFonts w:ascii="Times New Roman" w:hAnsi="Times New Roman" w:cs="Times New Roman"/>
          <w:sz w:val="24"/>
          <w:szCs w:val="24"/>
          <w:lang w:val="en-US"/>
        </w:rPr>
        <w:t xml:space="preserve">the </w:t>
      </w:r>
      <w:r w:rsidR="0061050F">
        <w:rPr>
          <w:rFonts w:ascii="Times New Roman" w:hAnsi="Times New Roman" w:cs="Times New Roman"/>
          <w:sz w:val="24"/>
          <w:szCs w:val="24"/>
          <w:lang w:val="en-US"/>
        </w:rPr>
        <w:t xml:space="preserve">four </w:t>
      </w:r>
      <w:r w:rsidR="00D23639">
        <w:rPr>
          <w:rFonts w:ascii="Times New Roman" w:hAnsi="Times New Roman" w:cs="Times New Roman"/>
          <w:sz w:val="24"/>
          <w:szCs w:val="24"/>
          <w:lang w:val="en-US"/>
        </w:rPr>
        <w:t>major risks which can have a considerabl</w:t>
      </w:r>
      <w:r w:rsidR="000D3CBB">
        <w:rPr>
          <w:rFonts w:ascii="Times New Roman" w:hAnsi="Times New Roman" w:cs="Times New Roman"/>
          <w:sz w:val="24"/>
          <w:szCs w:val="24"/>
          <w:lang w:val="en-US"/>
        </w:rPr>
        <w:t>y</w:t>
      </w:r>
      <w:r w:rsidR="00D23639">
        <w:rPr>
          <w:rFonts w:ascii="Times New Roman" w:hAnsi="Times New Roman" w:cs="Times New Roman"/>
          <w:sz w:val="24"/>
          <w:szCs w:val="24"/>
          <w:lang w:val="en-US"/>
        </w:rPr>
        <w:t xml:space="preserve"> negative impact on its existence on </w:t>
      </w:r>
      <w:r w:rsidR="006649BF">
        <w:rPr>
          <w:rFonts w:ascii="Times New Roman" w:hAnsi="Times New Roman" w:cs="Times New Roman"/>
          <w:sz w:val="24"/>
          <w:szCs w:val="24"/>
          <w:lang w:val="en-US"/>
        </w:rPr>
        <w:t xml:space="preserve">both </w:t>
      </w:r>
      <w:r w:rsidR="00D23639">
        <w:rPr>
          <w:rFonts w:ascii="Times New Roman" w:hAnsi="Times New Roman" w:cs="Times New Roman"/>
          <w:sz w:val="24"/>
          <w:szCs w:val="24"/>
          <w:lang w:val="en-US"/>
        </w:rPr>
        <w:t xml:space="preserve">the Slovak and Czech furniture markets. </w:t>
      </w:r>
      <w:r w:rsidR="00085142">
        <w:rPr>
          <w:rFonts w:ascii="Times New Roman" w:hAnsi="Times New Roman" w:cs="Times New Roman"/>
          <w:sz w:val="24"/>
          <w:szCs w:val="24"/>
          <w:lang w:val="en-US"/>
        </w:rPr>
        <w:t xml:space="preserve">First risk </w:t>
      </w:r>
      <w:r w:rsidR="00180EAB">
        <w:rPr>
          <w:rFonts w:ascii="Times New Roman" w:hAnsi="Times New Roman" w:cs="Times New Roman"/>
          <w:sz w:val="24"/>
          <w:szCs w:val="24"/>
          <w:lang w:val="en-US"/>
        </w:rPr>
        <w:t xml:space="preserve">ALBERO might have to deal with is the </w:t>
      </w:r>
      <w:r w:rsidR="007538E0">
        <w:rPr>
          <w:rFonts w:ascii="Times New Roman" w:hAnsi="Times New Roman" w:cs="Times New Roman"/>
          <w:sz w:val="24"/>
          <w:szCs w:val="24"/>
          <w:lang w:val="en-US"/>
        </w:rPr>
        <w:t xml:space="preserve">potential </w:t>
      </w:r>
      <w:r w:rsidR="00180EAB">
        <w:rPr>
          <w:rFonts w:ascii="Times New Roman" w:hAnsi="Times New Roman" w:cs="Times New Roman"/>
          <w:sz w:val="24"/>
          <w:szCs w:val="24"/>
          <w:lang w:val="en-US"/>
        </w:rPr>
        <w:t>technical imperfection of its</w:t>
      </w:r>
      <w:r w:rsidR="007538E0">
        <w:rPr>
          <w:rFonts w:ascii="Times New Roman" w:hAnsi="Times New Roman" w:cs="Times New Roman"/>
          <w:sz w:val="24"/>
          <w:szCs w:val="24"/>
          <w:lang w:val="en-US"/>
        </w:rPr>
        <w:t xml:space="preserve"> new</w:t>
      </w:r>
      <w:r w:rsidR="00180EAB">
        <w:rPr>
          <w:rFonts w:ascii="Times New Roman" w:hAnsi="Times New Roman" w:cs="Times New Roman"/>
          <w:sz w:val="24"/>
          <w:szCs w:val="24"/>
          <w:lang w:val="en-US"/>
        </w:rPr>
        <w:t xml:space="preserve"> information system leading to the number of technical problems to be </w:t>
      </w:r>
      <w:r w:rsidR="007538E0">
        <w:rPr>
          <w:rFonts w:ascii="Times New Roman" w:hAnsi="Times New Roman" w:cs="Times New Roman"/>
          <w:sz w:val="24"/>
          <w:szCs w:val="24"/>
          <w:lang w:val="en-US"/>
        </w:rPr>
        <w:t>re</w:t>
      </w:r>
      <w:r w:rsidR="00180EAB">
        <w:rPr>
          <w:rFonts w:ascii="Times New Roman" w:hAnsi="Times New Roman" w:cs="Times New Roman"/>
          <w:sz w:val="24"/>
          <w:szCs w:val="24"/>
          <w:lang w:val="en-US"/>
        </w:rPr>
        <w:t xml:space="preserve">solved. </w:t>
      </w:r>
      <w:r w:rsidR="00850E07">
        <w:rPr>
          <w:rFonts w:ascii="Times New Roman" w:hAnsi="Times New Roman" w:cs="Times New Roman"/>
          <w:sz w:val="24"/>
          <w:szCs w:val="24"/>
          <w:lang w:val="en-US"/>
        </w:rPr>
        <w:t>Second risk</w:t>
      </w:r>
      <w:r w:rsidR="00D23639">
        <w:rPr>
          <w:rFonts w:ascii="Times New Roman" w:hAnsi="Times New Roman" w:cs="Times New Roman"/>
          <w:sz w:val="24"/>
          <w:szCs w:val="24"/>
          <w:lang w:val="en-US"/>
        </w:rPr>
        <w:t xml:space="preserve"> ALBERO may face is associated with the </w:t>
      </w:r>
      <w:r w:rsidR="00426F12">
        <w:rPr>
          <w:rFonts w:ascii="Times New Roman" w:hAnsi="Times New Roman" w:cs="Times New Roman"/>
          <w:sz w:val="24"/>
          <w:szCs w:val="24"/>
          <w:lang w:val="en-US"/>
        </w:rPr>
        <w:t xml:space="preserve">possible </w:t>
      </w:r>
      <w:r w:rsidR="00D23639">
        <w:rPr>
          <w:rFonts w:ascii="Times New Roman" w:hAnsi="Times New Roman" w:cs="Times New Roman"/>
          <w:sz w:val="24"/>
          <w:szCs w:val="24"/>
          <w:lang w:val="en-US"/>
        </w:rPr>
        <w:t>failure of its new information system to accomplish</w:t>
      </w:r>
      <w:r w:rsidR="006649BF">
        <w:rPr>
          <w:rFonts w:ascii="Times New Roman" w:hAnsi="Times New Roman" w:cs="Times New Roman"/>
          <w:sz w:val="24"/>
          <w:szCs w:val="24"/>
          <w:lang w:val="en-US"/>
        </w:rPr>
        <w:t xml:space="preserve"> </w:t>
      </w:r>
      <w:r w:rsidR="00850E07">
        <w:rPr>
          <w:rFonts w:ascii="Times New Roman" w:hAnsi="Times New Roman" w:cs="Times New Roman"/>
          <w:sz w:val="24"/>
          <w:szCs w:val="24"/>
          <w:lang w:val="en-US"/>
        </w:rPr>
        <w:t>not only the management´s expectations but also the predetermined set of basic reasons for its implementation</w:t>
      </w:r>
      <w:r w:rsidR="00085142">
        <w:rPr>
          <w:rFonts w:ascii="Times New Roman" w:hAnsi="Times New Roman" w:cs="Times New Roman"/>
          <w:sz w:val="24"/>
          <w:szCs w:val="24"/>
          <w:lang w:val="en-US"/>
        </w:rPr>
        <w:t xml:space="preserve">. </w:t>
      </w:r>
      <w:r w:rsidR="00380191">
        <w:rPr>
          <w:rFonts w:ascii="Times New Roman" w:hAnsi="Times New Roman" w:cs="Times New Roman"/>
          <w:sz w:val="24"/>
          <w:szCs w:val="24"/>
          <w:lang w:val="en-US"/>
        </w:rPr>
        <w:t>Third</w:t>
      </w:r>
      <w:r w:rsidR="00085142">
        <w:rPr>
          <w:rFonts w:ascii="Times New Roman" w:hAnsi="Times New Roman" w:cs="Times New Roman"/>
          <w:sz w:val="24"/>
          <w:szCs w:val="24"/>
          <w:lang w:val="en-US"/>
        </w:rPr>
        <w:t xml:space="preserve"> risk of installing a new information system solution proposed, designed, and developed by our company is related to the</w:t>
      </w:r>
      <w:r w:rsidR="007538E0">
        <w:rPr>
          <w:rFonts w:ascii="Times New Roman" w:hAnsi="Times New Roman" w:cs="Times New Roman"/>
          <w:sz w:val="24"/>
          <w:szCs w:val="24"/>
          <w:lang w:val="en-US"/>
        </w:rPr>
        <w:t xml:space="preserve"> undesired</w:t>
      </w:r>
      <w:r w:rsidR="00085142">
        <w:rPr>
          <w:rFonts w:ascii="Times New Roman" w:hAnsi="Times New Roman" w:cs="Times New Roman"/>
          <w:sz w:val="24"/>
          <w:szCs w:val="24"/>
          <w:lang w:val="en-US"/>
        </w:rPr>
        <w:t xml:space="preserve"> </w:t>
      </w:r>
      <w:r w:rsidR="00E61C5A">
        <w:rPr>
          <w:rFonts w:ascii="Times New Roman" w:hAnsi="Times New Roman" w:cs="Times New Roman"/>
          <w:sz w:val="24"/>
          <w:szCs w:val="24"/>
          <w:lang w:val="en-US"/>
        </w:rPr>
        <w:t>loss</w:t>
      </w:r>
      <w:r w:rsidR="00085142">
        <w:rPr>
          <w:rFonts w:ascii="Times New Roman" w:hAnsi="Times New Roman" w:cs="Times New Roman"/>
          <w:sz w:val="24"/>
          <w:szCs w:val="24"/>
          <w:lang w:val="en-US"/>
        </w:rPr>
        <w:t xml:space="preserve"> of</w:t>
      </w:r>
      <w:r w:rsidR="00E61C5A">
        <w:rPr>
          <w:rFonts w:ascii="Times New Roman" w:hAnsi="Times New Roman" w:cs="Times New Roman"/>
          <w:sz w:val="24"/>
          <w:szCs w:val="24"/>
          <w:lang w:val="en-US"/>
        </w:rPr>
        <w:t xml:space="preserve"> control over its information system security administration. </w:t>
      </w:r>
      <w:r w:rsidR="00380191">
        <w:rPr>
          <w:rFonts w:ascii="Times New Roman" w:hAnsi="Times New Roman" w:cs="Times New Roman"/>
          <w:sz w:val="24"/>
          <w:szCs w:val="24"/>
          <w:lang w:val="en-US"/>
        </w:rPr>
        <w:t>Last but not least</w:t>
      </w:r>
      <w:r w:rsidR="004619B4">
        <w:rPr>
          <w:rFonts w:ascii="Times New Roman" w:hAnsi="Times New Roman" w:cs="Times New Roman"/>
          <w:sz w:val="24"/>
          <w:szCs w:val="24"/>
          <w:lang w:val="en-US"/>
        </w:rPr>
        <w:t xml:space="preserve">, </w:t>
      </w:r>
      <w:r w:rsidR="00F50CFB">
        <w:rPr>
          <w:rFonts w:ascii="Times New Roman" w:hAnsi="Times New Roman" w:cs="Times New Roman"/>
          <w:sz w:val="24"/>
          <w:szCs w:val="24"/>
          <w:lang w:val="en-US"/>
        </w:rPr>
        <w:t xml:space="preserve">ALBERO may be confronted with is </w:t>
      </w:r>
      <w:r w:rsidR="004619B4">
        <w:rPr>
          <w:rFonts w:ascii="Times New Roman" w:hAnsi="Times New Roman" w:cs="Times New Roman"/>
          <w:sz w:val="24"/>
          <w:szCs w:val="24"/>
          <w:lang w:val="en-US"/>
        </w:rPr>
        <w:t xml:space="preserve">the risk of exceeding the given timeframe and </w:t>
      </w:r>
      <w:r w:rsidR="00F50CFB">
        <w:rPr>
          <w:rFonts w:ascii="Times New Roman" w:hAnsi="Times New Roman" w:cs="Times New Roman"/>
          <w:sz w:val="24"/>
          <w:szCs w:val="24"/>
          <w:lang w:val="en-US"/>
        </w:rPr>
        <w:t>cost overrun</w:t>
      </w:r>
      <w:r w:rsidR="004619B4">
        <w:rPr>
          <w:rFonts w:ascii="Times New Roman" w:hAnsi="Times New Roman" w:cs="Times New Roman"/>
          <w:sz w:val="24"/>
          <w:szCs w:val="24"/>
          <w:lang w:val="en-US"/>
        </w:rPr>
        <w:t>.</w:t>
      </w:r>
    </w:p>
    <w:p w:rsidR="004615E8" w:rsidRDefault="004615E8" w:rsidP="003A505D">
      <w:pPr>
        <w:spacing w:after="0" w:line="480" w:lineRule="auto"/>
        <w:contextualSpacing/>
        <w:rPr>
          <w:rFonts w:ascii="Times New Roman" w:hAnsi="Times New Roman" w:cs="Times New Roman"/>
          <w:sz w:val="24"/>
          <w:szCs w:val="24"/>
          <w:lang w:val="en-US"/>
        </w:rPr>
      </w:pPr>
    </w:p>
    <w:p w:rsidR="004B1558" w:rsidRDefault="004B1558" w:rsidP="003A505D">
      <w:pPr>
        <w:spacing w:after="0" w:line="48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Systems Analysis Phase</w:t>
      </w:r>
    </w:p>
    <w:p w:rsidR="006701A0" w:rsidRPr="004B1558" w:rsidRDefault="006701A0" w:rsidP="003A505D">
      <w:pPr>
        <w:spacing w:after="0" w:line="480" w:lineRule="auto"/>
        <w:contextualSpacing/>
        <w:rPr>
          <w:rFonts w:ascii="Times New Roman" w:hAnsi="Times New Roman" w:cs="Times New Roman"/>
          <w:i/>
          <w:sz w:val="24"/>
          <w:szCs w:val="24"/>
          <w:lang w:val="en-US"/>
        </w:rPr>
      </w:pPr>
      <w:r w:rsidRPr="004B1558">
        <w:rPr>
          <w:rFonts w:ascii="Times New Roman" w:hAnsi="Times New Roman" w:cs="Times New Roman"/>
          <w:i/>
          <w:sz w:val="24"/>
          <w:szCs w:val="24"/>
          <w:lang w:val="en-US"/>
        </w:rPr>
        <w:t>Business Requirements</w:t>
      </w:r>
    </w:p>
    <w:p w:rsidR="00B5234C" w:rsidRDefault="006701A0" w:rsidP="00B5234C">
      <w:pPr>
        <w:spacing w:after="0" w:line="480" w:lineRule="auto"/>
        <w:ind w:firstLine="567"/>
        <w:contextualSpacing/>
        <w:rPr>
          <w:rFonts w:ascii="Times New Roman" w:hAnsi="Times New Roman" w:cs="Times New Roman"/>
          <w:sz w:val="24"/>
          <w:szCs w:val="24"/>
          <w:lang w:val="en-US"/>
        </w:rPr>
      </w:pPr>
      <w:r w:rsidRPr="006701A0">
        <w:rPr>
          <w:rFonts w:ascii="Times New Roman" w:hAnsi="Times New Roman" w:cs="Times New Roman"/>
          <w:sz w:val="24"/>
          <w:szCs w:val="24"/>
          <w:lang w:val="en-US"/>
        </w:rPr>
        <w:t>ALBER</w:t>
      </w:r>
      <w:r w:rsidR="00997ED9">
        <w:rPr>
          <w:rFonts w:ascii="Times New Roman" w:hAnsi="Times New Roman" w:cs="Times New Roman"/>
          <w:sz w:val="24"/>
          <w:szCs w:val="24"/>
          <w:lang w:val="en-US"/>
        </w:rPr>
        <w:t xml:space="preserve">O specified the </w:t>
      </w:r>
      <w:r w:rsidR="00B5234C">
        <w:rPr>
          <w:rFonts w:ascii="Times New Roman" w:hAnsi="Times New Roman" w:cs="Times New Roman"/>
          <w:sz w:val="24"/>
          <w:szCs w:val="24"/>
          <w:lang w:val="en-US"/>
        </w:rPr>
        <w:t>six primary</w:t>
      </w:r>
      <w:r w:rsidR="00997ED9">
        <w:rPr>
          <w:rFonts w:ascii="Times New Roman" w:hAnsi="Times New Roman" w:cs="Times New Roman"/>
          <w:sz w:val="24"/>
          <w:szCs w:val="24"/>
          <w:lang w:val="en-US"/>
        </w:rPr>
        <w:t xml:space="preserve"> requirements to be met </w:t>
      </w:r>
      <w:r w:rsidR="00B5234C">
        <w:rPr>
          <w:rFonts w:ascii="Times New Roman" w:hAnsi="Times New Roman" w:cs="Times New Roman"/>
          <w:sz w:val="24"/>
          <w:szCs w:val="24"/>
          <w:lang w:val="en-US"/>
        </w:rPr>
        <w:t xml:space="preserve">after the implementation of its new hardware, software, and network resources. Specifically, ALBERO want its information system to ensure: </w:t>
      </w:r>
    </w:p>
    <w:p w:rsidR="00997ED9" w:rsidRPr="00B5234C" w:rsidRDefault="000D07C9" w:rsidP="00B5234C">
      <w:pPr>
        <w:pStyle w:val="Odsekzoznamu"/>
        <w:numPr>
          <w:ilvl w:val="0"/>
          <w:numId w:val="13"/>
        </w:numPr>
        <w:tabs>
          <w:tab w:val="left" w:pos="567"/>
        </w:tabs>
        <w:spacing w:after="0" w:line="480" w:lineRule="auto"/>
        <w:ind w:left="567" w:hanging="425"/>
        <w:rPr>
          <w:rFonts w:ascii="Times New Roman" w:hAnsi="Times New Roman" w:cs="Times New Roman"/>
          <w:sz w:val="24"/>
          <w:szCs w:val="24"/>
          <w:lang w:val="en-US"/>
        </w:rPr>
      </w:pPr>
      <w:r w:rsidRPr="00B5234C">
        <w:rPr>
          <w:rFonts w:ascii="Times New Roman" w:hAnsi="Times New Roman" w:cs="Times New Roman"/>
          <w:sz w:val="24"/>
          <w:szCs w:val="24"/>
          <w:lang w:val="en-US"/>
        </w:rPr>
        <w:t xml:space="preserve">the </w:t>
      </w:r>
      <w:r w:rsidR="005B432D" w:rsidRPr="00B5234C">
        <w:rPr>
          <w:rFonts w:ascii="Times New Roman" w:hAnsi="Times New Roman" w:cs="Times New Roman"/>
          <w:sz w:val="24"/>
          <w:szCs w:val="24"/>
          <w:lang w:val="en-US"/>
        </w:rPr>
        <w:t>e</w:t>
      </w:r>
      <w:r w:rsidR="00997ED9" w:rsidRPr="00B5234C">
        <w:rPr>
          <w:rFonts w:ascii="Times New Roman" w:hAnsi="Times New Roman" w:cs="Times New Roman"/>
          <w:sz w:val="24"/>
          <w:szCs w:val="24"/>
          <w:lang w:val="en-US"/>
        </w:rPr>
        <w:t>nhance</w:t>
      </w:r>
      <w:r w:rsidR="005B432D" w:rsidRPr="00B5234C">
        <w:rPr>
          <w:rFonts w:ascii="Times New Roman" w:hAnsi="Times New Roman" w:cs="Times New Roman"/>
          <w:sz w:val="24"/>
          <w:szCs w:val="24"/>
          <w:lang w:val="en-US"/>
        </w:rPr>
        <w:t>ment of</w:t>
      </w:r>
      <w:r w:rsidR="00997ED9" w:rsidRPr="00B5234C">
        <w:rPr>
          <w:rFonts w:ascii="Times New Roman" w:hAnsi="Times New Roman" w:cs="Times New Roman"/>
          <w:sz w:val="24"/>
          <w:szCs w:val="24"/>
          <w:lang w:val="en-US"/>
        </w:rPr>
        <w:t xml:space="preserve"> communication </w:t>
      </w:r>
      <w:r w:rsidR="00A93A7B" w:rsidRPr="00B5234C">
        <w:rPr>
          <w:rFonts w:ascii="Times New Roman" w:hAnsi="Times New Roman" w:cs="Times New Roman"/>
          <w:sz w:val="24"/>
          <w:szCs w:val="24"/>
          <w:lang w:val="en-US"/>
        </w:rPr>
        <w:t xml:space="preserve">within </w:t>
      </w:r>
      <w:r w:rsidR="005B432D" w:rsidRPr="00B5234C">
        <w:rPr>
          <w:rFonts w:ascii="Times New Roman" w:hAnsi="Times New Roman" w:cs="Times New Roman"/>
          <w:sz w:val="24"/>
          <w:szCs w:val="24"/>
          <w:lang w:val="en-US"/>
        </w:rPr>
        <w:t>the</w:t>
      </w:r>
      <w:r w:rsidR="00A93A7B" w:rsidRPr="00B5234C">
        <w:rPr>
          <w:rFonts w:ascii="Times New Roman" w:hAnsi="Times New Roman" w:cs="Times New Roman"/>
          <w:sz w:val="24"/>
          <w:szCs w:val="24"/>
          <w:lang w:val="en-US"/>
        </w:rPr>
        <w:t xml:space="preserve"> internal structure,</w:t>
      </w:r>
    </w:p>
    <w:p w:rsidR="00997ED9" w:rsidRDefault="000D07C9" w:rsidP="003A505D">
      <w:pPr>
        <w:pStyle w:val="Odsekzoznamu"/>
        <w:numPr>
          <w:ilvl w:val="0"/>
          <w:numId w:val="2"/>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8E5BC7">
        <w:rPr>
          <w:rFonts w:ascii="Times New Roman" w:hAnsi="Times New Roman" w:cs="Times New Roman"/>
          <w:sz w:val="24"/>
          <w:szCs w:val="24"/>
          <w:lang w:val="en-US"/>
        </w:rPr>
        <w:t>establishment of high quality</w:t>
      </w:r>
      <w:r w:rsidR="00997ED9">
        <w:rPr>
          <w:rFonts w:ascii="Times New Roman" w:hAnsi="Times New Roman" w:cs="Times New Roman"/>
          <w:sz w:val="24"/>
          <w:szCs w:val="24"/>
          <w:lang w:val="en-US"/>
        </w:rPr>
        <w:t xml:space="preserve"> cooperation and collaboration</w:t>
      </w:r>
      <w:r w:rsidR="00A93A7B">
        <w:rPr>
          <w:rFonts w:ascii="Times New Roman" w:hAnsi="Times New Roman" w:cs="Times New Roman"/>
          <w:sz w:val="24"/>
          <w:szCs w:val="24"/>
          <w:lang w:val="en-US"/>
        </w:rPr>
        <w:t xml:space="preserve"> among </w:t>
      </w:r>
      <w:r w:rsidR="005B432D">
        <w:rPr>
          <w:rFonts w:ascii="Times New Roman" w:hAnsi="Times New Roman" w:cs="Times New Roman"/>
          <w:sz w:val="24"/>
          <w:szCs w:val="24"/>
          <w:lang w:val="en-US"/>
        </w:rPr>
        <w:t>the</w:t>
      </w:r>
      <w:r w:rsidR="00A93A7B">
        <w:rPr>
          <w:rFonts w:ascii="Times New Roman" w:hAnsi="Times New Roman" w:cs="Times New Roman"/>
          <w:sz w:val="24"/>
          <w:szCs w:val="24"/>
          <w:lang w:val="en-US"/>
        </w:rPr>
        <w:t xml:space="preserve"> stakeholders</w:t>
      </w:r>
      <w:r w:rsidR="005B432D">
        <w:rPr>
          <w:rFonts w:ascii="Times New Roman" w:hAnsi="Times New Roman" w:cs="Times New Roman"/>
          <w:sz w:val="24"/>
          <w:szCs w:val="24"/>
          <w:lang w:val="en-US"/>
        </w:rPr>
        <w:t xml:space="preserve"> includ</w:t>
      </w:r>
      <w:r w:rsidR="008770CE">
        <w:rPr>
          <w:rFonts w:ascii="Times New Roman" w:hAnsi="Times New Roman" w:cs="Times New Roman"/>
          <w:sz w:val="24"/>
          <w:szCs w:val="24"/>
          <w:lang w:val="en-US"/>
        </w:rPr>
        <w:t>ing mainly</w:t>
      </w:r>
      <w:r w:rsidR="00A93A7B">
        <w:rPr>
          <w:rFonts w:ascii="Times New Roman" w:hAnsi="Times New Roman" w:cs="Times New Roman"/>
          <w:sz w:val="24"/>
          <w:szCs w:val="24"/>
          <w:lang w:val="en-US"/>
        </w:rPr>
        <w:t xml:space="preserve"> customers, employees, suppliers, distributors, and other business partners,</w:t>
      </w:r>
    </w:p>
    <w:p w:rsidR="009D597B" w:rsidRDefault="009D597B" w:rsidP="003A505D">
      <w:pPr>
        <w:pStyle w:val="Odsekzoznamu"/>
        <w:numPr>
          <w:ilvl w:val="0"/>
          <w:numId w:val="2"/>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82019C">
        <w:rPr>
          <w:rFonts w:ascii="Times New Roman" w:hAnsi="Times New Roman" w:cs="Times New Roman"/>
          <w:sz w:val="24"/>
          <w:szCs w:val="24"/>
          <w:lang w:val="en-US"/>
        </w:rPr>
        <w:t xml:space="preserve">reliable </w:t>
      </w:r>
      <w:r>
        <w:rPr>
          <w:rFonts w:ascii="Times New Roman" w:hAnsi="Times New Roman" w:cs="Times New Roman"/>
          <w:sz w:val="24"/>
          <w:szCs w:val="24"/>
          <w:lang w:val="en-US"/>
        </w:rPr>
        <w:t xml:space="preserve">central database of </w:t>
      </w:r>
      <w:r w:rsidR="00D529E8">
        <w:rPr>
          <w:rFonts w:ascii="Times New Roman" w:hAnsi="Times New Roman" w:cs="Times New Roman"/>
          <w:sz w:val="24"/>
          <w:szCs w:val="24"/>
          <w:lang w:val="en-US"/>
        </w:rPr>
        <w:t>information related to customers,</w:t>
      </w:r>
    </w:p>
    <w:p w:rsidR="003F7623" w:rsidRDefault="003F7623" w:rsidP="003A505D">
      <w:pPr>
        <w:pStyle w:val="Odsekzoznamu"/>
        <w:numPr>
          <w:ilvl w:val="0"/>
          <w:numId w:val="2"/>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8B6D51">
        <w:rPr>
          <w:rFonts w:ascii="Times New Roman" w:hAnsi="Times New Roman" w:cs="Times New Roman"/>
          <w:sz w:val="24"/>
          <w:szCs w:val="24"/>
          <w:lang w:val="en-US"/>
        </w:rPr>
        <w:t xml:space="preserve">own </w:t>
      </w:r>
      <w:r>
        <w:rPr>
          <w:rFonts w:ascii="Times New Roman" w:hAnsi="Times New Roman" w:cs="Times New Roman"/>
          <w:sz w:val="24"/>
          <w:szCs w:val="24"/>
          <w:lang w:val="en-US"/>
        </w:rPr>
        <w:t>website providing</w:t>
      </w:r>
      <w:r w:rsidR="008B6D51">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customer service and support,</w:t>
      </w:r>
    </w:p>
    <w:p w:rsidR="00A93A7B" w:rsidRDefault="000D07C9" w:rsidP="003A505D">
      <w:pPr>
        <w:pStyle w:val="Odsekzoznamu"/>
        <w:numPr>
          <w:ilvl w:val="0"/>
          <w:numId w:val="2"/>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the</w:t>
      </w:r>
      <w:r w:rsidR="00410B08">
        <w:rPr>
          <w:rFonts w:ascii="Times New Roman" w:hAnsi="Times New Roman" w:cs="Times New Roman"/>
          <w:sz w:val="24"/>
          <w:szCs w:val="24"/>
          <w:lang w:val="en-US"/>
        </w:rPr>
        <w:t xml:space="preserve"> </w:t>
      </w:r>
      <w:r w:rsidR="00353F39">
        <w:rPr>
          <w:rFonts w:ascii="Times New Roman" w:hAnsi="Times New Roman" w:cs="Times New Roman"/>
          <w:sz w:val="24"/>
          <w:szCs w:val="24"/>
          <w:lang w:val="en-US"/>
        </w:rPr>
        <w:t>data</w:t>
      </w:r>
      <w:r w:rsidR="00E46B5E">
        <w:rPr>
          <w:rFonts w:ascii="Times New Roman" w:hAnsi="Times New Roman" w:cs="Times New Roman"/>
          <w:sz w:val="24"/>
          <w:szCs w:val="24"/>
          <w:lang w:val="en-US"/>
        </w:rPr>
        <w:t xml:space="preserve"> </w:t>
      </w:r>
      <w:r w:rsidR="00353F39">
        <w:rPr>
          <w:rFonts w:ascii="Times New Roman" w:hAnsi="Times New Roman" w:cs="Times New Roman"/>
          <w:sz w:val="24"/>
          <w:szCs w:val="24"/>
          <w:lang w:val="en-US"/>
        </w:rPr>
        <w:t>processing</w:t>
      </w:r>
      <w:r w:rsidR="00E46B5E">
        <w:rPr>
          <w:rFonts w:ascii="Times New Roman" w:hAnsi="Times New Roman" w:cs="Times New Roman"/>
          <w:sz w:val="24"/>
          <w:szCs w:val="24"/>
          <w:lang w:val="en-US"/>
        </w:rPr>
        <w:t xml:space="preserve"> </w:t>
      </w:r>
      <w:r w:rsidR="00A20FC4">
        <w:rPr>
          <w:rFonts w:ascii="Times New Roman" w:hAnsi="Times New Roman" w:cs="Times New Roman"/>
          <w:sz w:val="24"/>
          <w:szCs w:val="24"/>
          <w:lang w:val="en-US"/>
        </w:rPr>
        <w:t>and information</w:t>
      </w:r>
      <w:r w:rsidR="00E46B5E">
        <w:rPr>
          <w:rFonts w:ascii="Times New Roman" w:hAnsi="Times New Roman" w:cs="Times New Roman"/>
          <w:sz w:val="24"/>
          <w:szCs w:val="24"/>
          <w:lang w:val="en-US"/>
        </w:rPr>
        <w:t xml:space="preserve"> </w:t>
      </w:r>
      <w:r w:rsidR="00A20FC4">
        <w:rPr>
          <w:rFonts w:ascii="Times New Roman" w:hAnsi="Times New Roman" w:cs="Times New Roman"/>
          <w:sz w:val="24"/>
          <w:szCs w:val="24"/>
          <w:lang w:val="en-US"/>
        </w:rPr>
        <w:t xml:space="preserve">storage </w:t>
      </w:r>
      <w:r w:rsidR="00353F39">
        <w:rPr>
          <w:rFonts w:ascii="Times New Roman" w:hAnsi="Times New Roman" w:cs="Times New Roman"/>
          <w:sz w:val="24"/>
          <w:szCs w:val="24"/>
          <w:lang w:val="en-US"/>
        </w:rPr>
        <w:t>accuracy</w:t>
      </w:r>
      <w:r w:rsidR="008770CE">
        <w:rPr>
          <w:rFonts w:ascii="Times New Roman" w:hAnsi="Times New Roman" w:cs="Times New Roman"/>
          <w:sz w:val="24"/>
          <w:szCs w:val="24"/>
          <w:lang w:val="en-US"/>
        </w:rPr>
        <w:t>,</w:t>
      </w:r>
      <w:r w:rsidR="00353F39">
        <w:rPr>
          <w:rFonts w:ascii="Times New Roman" w:hAnsi="Times New Roman" w:cs="Times New Roman"/>
          <w:sz w:val="24"/>
          <w:szCs w:val="24"/>
          <w:lang w:val="en-US"/>
        </w:rPr>
        <w:t xml:space="preserve"> efficiency</w:t>
      </w:r>
      <w:r w:rsidR="008770CE">
        <w:rPr>
          <w:rFonts w:ascii="Times New Roman" w:hAnsi="Times New Roman" w:cs="Times New Roman"/>
          <w:sz w:val="24"/>
          <w:szCs w:val="24"/>
          <w:lang w:val="en-US"/>
        </w:rPr>
        <w:t>, and effectiveness</w:t>
      </w:r>
      <w:r w:rsidR="00353F39">
        <w:rPr>
          <w:rFonts w:ascii="Times New Roman" w:hAnsi="Times New Roman" w:cs="Times New Roman"/>
          <w:sz w:val="24"/>
          <w:szCs w:val="24"/>
          <w:lang w:val="en-US"/>
        </w:rPr>
        <w:t>,</w:t>
      </w:r>
    </w:p>
    <w:p w:rsidR="00210E8F" w:rsidRDefault="00E6426E" w:rsidP="003A505D">
      <w:pPr>
        <w:pStyle w:val="Odsekzoznamu"/>
        <w:numPr>
          <w:ilvl w:val="0"/>
          <w:numId w:val="2"/>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lastRenderedPageBreak/>
        <w:t>the smooth management of business activities performed in the</w:t>
      </w:r>
      <w:r w:rsidR="00C01454">
        <w:rPr>
          <w:rFonts w:ascii="Times New Roman" w:hAnsi="Times New Roman" w:cs="Times New Roman"/>
          <w:sz w:val="24"/>
          <w:szCs w:val="24"/>
          <w:lang w:val="en-US"/>
        </w:rPr>
        <w:t xml:space="preserve"> individual</w:t>
      </w:r>
      <w:r>
        <w:rPr>
          <w:rFonts w:ascii="Times New Roman" w:hAnsi="Times New Roman" w:cs="Times New Roman"/>
          <w:sz w:val="24"/>
          <w:szCs w:val="24"/>
          <w:lang w:val="en-US"/>
        </w:rPr>
        <w:t xml:space="preserve"> furniture stores</w:t>
      </w:r>
      <w:r w:rsidR="008770C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770CE">
        <w:rPr>
          <w:rFonts w:ascii="Times New Roman" w:hAnsi="Times New Roman" w:cs="Times New Roman"/>
          <w:sz w:val="24"/>
          <w:szCs w:val="24"/>
          <w:lang w:val="en-US"/>
        </w:rPr>
        <w:t xml:space="preserve">in </w:t>
      </w:r>
      <w:r w:rsidR="00C01454">
        <w:rPr>
          <w:rFonts w:ascii="Times New Roman" w:hAnsi="Times New Roman" w:cs="Times New Roman"/>
          <w:sz w:val="24"/>
          <w:szCs w:val="24"/>
          <w:lang w:val="en-US"/>
        </w:rPr>
        <w:t xml:space="preserve">the central </w:t>
      </w:r>
      <w:r>
        <w:rPr>
          <w:rFonts w:ascii="Times New Roman" w:hAnsi="Times New Roman" w:cs="Times New Roman"/>
          <w:sz w:val="24"/>
          <w:szCs w:val="24"/>
          <w:lang w:val="en-US"/>
        </w:rPr>
        <w:t>storehouse,</w:t>
      </w:r>
      <w:r w:rsidR="008770CE">
        <w:rPr>
          <w:rFonts w:ascii="Times New Roman" w:hAnsi="Times New Roman" w:cs="Times New Roman"/>
          <w:sz w:val="24"/>
          <w:szCs w:val="24"/>
          <w:lang w:val="en-US"/>
        </w:rPr>
        <w:t xml:space="preserve"> and at the headquarters</w:t>
      </w:r>
      <w:r w:rsidR="007C376C">
        <w:rPr>
          <w:rFonts w:ascii="Times New Roman" w:hAnsi="Times New Roman" w:cs="Times New Roman"/>
          <w:sz w:val="24"/>
          <w:szCs w:val="24"/>
          <w:lang w:val="en-US"/>
        </w:rPr>
        <w:t>,</w:t>
      </w:r>
      <w:r w:rsidR="00383BB6">
        <w:rPr>
          <w:rFonts w:ascii="Times New Roman" w:hAnsi="Times New Roman" w:cs="Times New Roman"/>
          <w:sz w:val="24"/>
          <w:szCs w:val="24"/>
          <w:lang w:val="en-US"/>
        </w:rPr>
        <w:t xml:space="preserve"> and </w:t>
      </w:r>
    </w:p>
    <w:p w:rsidR="00C01454" w:rsidRDefault="00C01454" w:rsidP="003A505D">
      <w:pPr>
        <w:pStyle w:val="Odsekzoznamu"/>
        <w:numPr>
          <w:ilvl w:val="0"/>
          <w:numId w:val="2"/>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the time and cost savings in comparison to the traditional data processing procedures and communication methods</w:t>
      </w:r>
      <w:r w:rsidR="00383BB6">
        <w:rPr>
          <w:rFonts w:ascii="Times New Roman" w:hAnsi="Times New Roman" w:cs="Times New Roman"/>
          <w:sz w:val="24"/>
          <w:szCs w:val="24"/>
          <w:lang w:val="en-US"/>
        </w:rPr>
        <w:t>.</w:t>
      </w:r>
    </w:p>
    <w:p w:rsidR="00D1524F" w:rsidRPr="00D1524F" w:rsidRDefault="00D1524F" w:rsidP="003A505D">
      <w:pPr>
        <w:spacing w:after="0" w:line="480" w:lineRule="auto"/>
        <w:rPr>
          <w:rFonts w:ascii="Times New Roman" w:hAnsi="Times New Roman" w:cs="Times New Roman"/>
          <w:i/>
          <w:sz w:val="24"/>
          <w:szCs w:val="24"/>
          <w:lang w:val="en-US"/>
        </w:rPr>
      </w:pPr>
    </w:p>
    <w:p w:rsidR="006D3904" w:rsidRDefault="006D3904" w:rsidP="003A505D">
      <w:pPr>
        <w:spacing w:after="0" w:line="480" w:lineRule="auto"/>
        <w:contextualSpacing/>
        <w:rPr>
          <w:rFonts w:ascii="Times New Roman" w:hAnsi="Times New Roman" w:cs="Times New Roman"/>
          <w:b/>
          <w:sz w:val="24"/>
          <w:szCs w:val="24"/>
          <w:lang w:val="en-US"/>
        </w:rPr>
      </w:pPr>
      <w:r w:rsidRPr="006D3904">
        <w:rPr>
          <w:rFonts w:ascii="Times New Roman" w:hAnsi="Times New Roman" w:cs="Times New Roman"/>
          <w:b/>
          <w:sz w:val="24"/>
          <w:szCs w:val="24"/>
          <w:lang w:val="en-US"/>
        </w:rPr>
        <w:t>System Design Phase</w:t>
      </w:r>
    </w:p>
    <w:p w:rsidR="00BA4A39" w:rsidRDefault="005D3C60" w:rsidP="003A505D">
      <w:pPr>
        <w:spacing w:after="0" w:line="480" w:lineRule="auto"/>
        <w:contextualSpacing/>
        <w:rPr>
          <w:rFonts w:ascii="Times New Roman" w:hAnsi="Times New Roman" w:cs="Times New Roman"/>
          <w:i/>
          <w:sz w:val="24"/>
          <w:szCs w:val="24"/>
          <w:lang w:val="en-US"/>
        </w:rPr>
      </w:pPr>
      <w:r w:rsidRPr="005D3C60">
        <w:rPr>
          <w:rFonts w:ascii="Times New Roman" w:hAnsi="Times New Roman" w:cs="Times New Roman"/>
          <w:i/>
          <w:sz w:val="24"/>
          <w:szCs w:val="24"/>
          <w:lang w:val="en-US"/>
        </w:rPr>
        <w:t>Hardware</w:t>
      </w:r>
      <w:r w:rsidR="00CF287B">
        <w:rPr>
          <w:rFonts w:ascii="Times New Roman" w:hAnsi="Times New Roman" w:cs="Times New Roman"/>
          <w:i/>
          <w:sz w:val="24"/>
          <w:szCs w:val="24"/>
          <w:lang w:val="en-US"/>
        </w:rPr>
        <w:t xml:space="preserve"> Resources</w:t>
      </w:r>
    </w:p>
    <w:p w:rsidR="00A46C34" w:rsidRDefault="00A46C34"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The selection of the hardware sources </w:t>
      </w:r>
      <w:r w:rsidR="00A11D80">
        <w:rPr>
          <w:rFonts w:ascii="Times New Roman" w:hAnsi="Times New Roman" w:cs="Times New Roman"/>
          <w:sz w:val="24"/>
          <w:szCs w:val="24"/>
          <w:lang w:val="en-US"/>
        </w:rPr>
        <w:t xml:space="preserve">which </w:t>
      </w:r>
      <w:r w:rsidR="00620847">
        <w:rPr>
          <w:rFonts w:ascii="Times New Roman" w:hAnsi="Times New Roman" w:cs="Times New Roman"/>
          <w:sz w:val="24"/>
          <w:szCs w:val="24"/>
          <w:lang w:val="en-US"/>
        </w:rPr>
        <w:t xml:space="preserve">satisfy the needs and wants of ALBERO </w:t>
      </w:r>
      <w:r w:rsidR="006C40C2">
        <w:rPr>
          <w:rFonts w:ascii="Times New Roman" w:hAnsi="Times New Roman" w:cs="Times New Roman"/>
          <w:sz w:val="24"/>
          <w:szCs w:val="24"/>
          <w:lang w:val="en-US"/>
        </w:rPr>
        <w:t>by</w:t>
      </w:r>
      <w:r w:rsidR="00620847">
        <w:rPr>
          <w:rFonts w:ascii="Times New Roman" w:hAnsi="Times New Roman" w:cs="Times New Roman"/>
          <w:sz w:val="24"/>
          <w:szCs w:val="24"/>
          <w:lang w:val="en-US"/>
        </w:rPr>
        <w:t xml:space="preserve"> </w:t>
      </w:r>
      <w:r w:rsidR="00A11D80">
        <w:rPr>
          <w:rFonts w:ascii="Times New Roman" w:hAnsi="Times New Roman" w:cs="Times New Roman"/>
          <w:sz w:val="24"/>
          <w:szCs w:val="24"/>
          <w:lang w:val="en-US"/>
        </w:rPr>
        <w:t>includ</w:t>
      </w:r>
      <w:r w:rsidR="006C40C2">
        <w:rPr>
          <w:rFonts w:ascii="Times New Roman" w:hAnsi="Times New Roman" w:cs="Times New Roman"/>
          <w:sz w:val="24"/>
          <w:szCs w:val="24"/>
          <w:lang w:val="en-US"/>
        </w:rPr>
        <w:t>ing</w:t>
      </w:r>
      <w:r w:rsidR="00A11D80">
        <w:rPr>
          <w:rFonts w:ascii="Times New Roman" w:hAnsi="Times New Roman" w:cs="Times New Roman"/>
          <w:sz w:val="24"/>
          <w:szCs w:val="24"/>
          <w:lang w:val="en-US"/>
        </w:rPr>
        <w:t xml:space="preserve"> </w:t>
      </w:r>
      <w:r w:rsidR="00620847">
        <w:rPr>
          <w:rFonts w:ascii="Times New Roman" w:hAnsi="Times New Roman" w:cs="Times New Roman"/>
          <w:sz w:val="24"/>
          <w:szCs w:val="24"/>
          <w:lang w:val="en-US"/>
        </w:rPr>
        <w:t xml:space="preserve">one server, one workstation computer, four </w:t>
      </w:r>
      <w:r w:rsidR="00CD4DA7">
        <w:rPr>
          <w:rFonts w:ascii="Times New Roman" w:hAnsi="Times New Roman" w:cs="Times New Roman"/>
          <w:sz w:val="24"/>
          <w:szCs w:val="24"/>
          <w:lang w:val="en-US"/>
        </w:rPr>
        <w:t>high-end notebooks</w:t>
      </w:r>
      <w:r w:rsidR="00620847">
        <w:rPr>
          <w:rFonts w:ascii="Times New Roman" w:hAnsi="Times New Roman" w:cs="Times New Roman"/>
          <w:sz w:val="24"/>
          <w:szCs w:val="24"/>
          <w:lang w:val="en-US"/>
        </w:rPr>
        <w:t xml:space="preserve">, </w:t>
      </w:r>
      <w:r w:rsidR="00D14D08">
        <w:rPr>
          <w:rFonts w:ascii="Times New Roman" w:hAnsi="Times New Roman" w:cs="Times New Roman"/>
          <w:sz w:val="24"/>
          <w:szCs w:val="24"/>
          <w:lang w:val="en-US"/>
        </w:rPr>
        <w:t xml:space="preserve">eight </w:t>
      </w:r>
      <w:r w:rsidR="002A70D9">
        <w:rPr>
          <w:rFonts w:ascii="Times New Roman" w:hAnsi="Times New Roman" w:cs="Times New Roman"/>
          <w:sz w:val="24"/>
          <w:szCs w:val="24"/>
          <w:lang w:val="en-US"/>
        </w:rPr>
        <w:t xml:space="preserve">personal computers, </w:t>
      </w:r>
      <w:r w:rsidR="00DE4F8A">
        <w:rPr>
          <w:rFonts w:ascii="Times New Roman" w:hAnsi="Times New Roman" w:cs="Times New Roman"/>
          <w:sz w:val="24"/>
          <w:szCs w:val="24"/>
          <w:lang w:val="en-US"/>
        </w:rPr>
        <w:t xml:space="preserve">three </w:t>
      </w:r>
      <w:r w:rsidR="002A70D9">
        <w:rPr>
          <w:rFonts w:ascii="Times New Roman" w:hAnsi="Times New Roman" w:cs="Times New Roman"/>
          <w:sz w:val="24"/>
          <w:szCs w:val="24"/>
          <w:lang w:val="en-US"/>
        </w:rPr>
        <w:t xml:space="preserve">external hard drives, eight multifunctional appliances, three personal digital assistance, </w:t>
      </w:r>
      <w:r w:rsidR="00DE4F8A">
        <w:rPr>
          <w:rFonts w:ascii="Times New Roman" w:hAnsi="Times New Roman" w:cs="Times New Roman"/>
          <w:sz w:val="24"/>
          <w:szCs w:val="24"/>
          <w:lang w:val="en-US"/>
        </w:rPr>
        <w:t xml:space="preserve">and </w:t>
      </w:r>
      <w:r w:rsidR="002A70D9">
        <w:rPr>
          <w:rFonts w:ascii="Times New Roman" w:hAnsi="Times New Roman" w:cs="Times New Roman"/>
          <w:sz w:val="24"/>
          <w:szCs w:val="24"/>
          <w:lang w:val="en-US"/>
        </w:rPr>
        <w:t xml:space="preserve">sixteen smart phones, </w:t>
      </w:r>
      <w:r>
        <w:rPr>
          <w:rFonts w:ascii="Times New Roman" w:hAnsi="Times New Roman" w:cs="Times New Roman"/>
          <w:sz w:val="24"/>
          <w:szCs w:val="24"/>
          <w:lang w:val="en-US"/>
        </w:rPr>
        <w:t>was based on the following specifications:</w:t>
      </w:r>
    </w:p>
    <w:p w:rsidR="00A46C34" w:rsidRDefault="00A46C34" w:rsidP="003A505D">
      <w:pPr>
        <w:pStyle w:val="Odsekzoznamu"/>
        <w:numPr>
          <w:ilvl w:val="0"/>
          <w:numId w:val="10"/>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an affordable cost,</w:t>
      </w:r>
    </w:p>
    <w:p w:rsidR="00A46C34" w:rsidRDefault="00A46C34" w:rsidP="003A505D">
      <w:pPr>
        <w:pStyle w:val="Odsekzoznamu"/>
        <w:numPr>
          <w:ilvl w:val="0"/>
          <w:numId w:val="10"/>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a high speed of accessing, gathering, processing, and sharing data resources,</w:t>
      </w:r>
    </w:p>
    <w:p w:rsidR="00A46C34" w:rsidRDefault="00A46C34" w:rsidP="003A505D">
      <w:pPr>
        <w:pStyle w:val="Odsekzoznamu"/>
        <w:numPr>
          <w:ilvl w:val="0"/>
          <w:numId w:val="10"/>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an easy operation, maintenance, and up</w:t>
      </w:r>
      <w:r w:rsidR="00F900C2">
        <w:rPr>
          <w:rFonts w:ascii="Times New Roman" w:hAnsi="Times New Roman" w:cs="Times New Roman"/>
          <w:sz w:val="24"/>
          <w:szCs w:val="24"/>
          <w:lang w:val="en-US"/>
        </w:rPr>
        <w:t>gr</w:t>
      </w:r>
      <w:r>
        <w:rPr>
          <w:rFonts w:ascii="Times New Roman" w:hAnsi="Times New Roman" w:cs="Times New Roman"/>
          <w:sz w:val="24"/>
          <w:szCs w:val="24"/>
          <w:lang w:val="en-US"/>
        </w:rPr>
        <w:t>a</w:t>
      </w:r>
      <w:r w:rsidR="00F900C2">
        <w:rPr>
          <w:rFonts w:ascii="Times New Roman" w:hAnsi="Times New Roman" w:cs="Times New Roman"/>
          <w:sz w:val="24"/>
          <w:szCs w:val="24"/>
          <w:lang w:val="en-US"/>
        </w:rPr>
        <w:t>d</w:t>
      </w:r>
      <w:r>
        <w:rPr>
          <w:rFonts w:ascii="Times New Roman" w:hAnsi="Times New Roman" w:cs="Times New Roman"/>
          <w:sz w:val="24"/>
          <w:szCs w:val="24"/>
          <w:lang w:val="en-US"/>
        </w:rPr>
        <w:t xml:space="preserve">e, </w:t>
      </w:r>
    </w:p>
    <w:p w:rsidR="00A46C34" w:rsidRDefault="00A46C34" w:rsidP="003A505D">
      <w:pPr>
        <w:pStyle w:val="Odsekzoznamu"/>
        <w:numPr>
          <w:ilvl w:val="0"/>
          <w:numId w:val="10"/>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a high level of compatibility, connectivity, and scalability,</w:t>
      </w:r>
      <w:r w:rsidR="00033E71">
        <w:rPr>
          <w:rFonts w:ascii="Times New Roman" w:hAnsi="Times New Roman" w:cs="Times New Roman"/>
          <w:sz w:val="24"/>
          <w:szCs w:val="24"/>
          <w:lang w:val="en-US"/>
        </w:rPr>
        <w:t xml:space="preserve"> and</w:t>
      </w:r>
    </w:p>
    <w:p w:rsidR="00A46C34" w:rsidRDefault="00A46C34" w:rsidP="003A505D">
      <w:pPr>
        <w:pStyle w:val="Odsekzoznamu"/>
        <w:numPr>
          <w:ilvl w:val="0"/>
          <w:numId w:val="10"/>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a</w:t>
      </w:r>
      <w:r w:rsidR="00A11D80">
        <w:rPr>
          <w:rFonts w:ascii="Times New Roman" w:hAnsi="Times New Roman" w:cs="Times New Roman"/>
          <w:sz w:val="24"/>
          <w:szCs w:val="24"/>
          <w:lang w:val="en-US"/>
        </w:rPr>
        <w:t xml:space="preserve"> product of </w:t>
      </w:r>
      <w:r>
        <w:rPr>
          <w:rFonts w:ascii="Times New Roman" w:hAnsi="Times New Roman" w:cs="Times New Roman"/>
          <w:sz w:val="24"/>
          <w:szCs w:val="24"/>
          <w:lang w:val="en-US"/>
        </w:rPr>
        <w:t>well-respected</w:t>
      </w:r>
      <w:r w:rsidR="00F900C2">
        <w:rPr>
          <w:rFonts w:ascii="Times New Roman" w:hAnsi="Times New Roman" w:cs="Times New Roman"/>
          <w:sz w:val="24"/>
          <w:szCs w:val="24"/>
          <w:lang w:val="en-US"/>
        </w:rPr>
        <w:t xml:space="preserve"> and high-quality</w:t>
      </w:r>
      <w:r>
        <w:rPr>
          <w:rFonts w:ascii="Times New Roman" w:hAnsi="Times New Roman" w:cs="Times New Roman"/>
          <w:sz w:val="24"/>
          <w:szCs w:val="24"/>
          <w:lang w:val="en-US"/>
        </w:rPr>
        <w:t xml:space="preserve"> </w:t>
      </w:r>
      <w:r w:rsidR="00A11D80">
        <w:rPr>
          <w:rFonts w:ascii="Times New Roman" w:hAnsi="Times New Roman" w:cs="Times New Roman"/>
          <w:sz w:val="24"/>
          <w:szCs w:val="24"/>
          <w:lang w:val="en-US"/>
        </w:rPr>
        <w:t>brand</w:t>
      </w:r>
      <w:r w:rsidR="00F900C2">
        <w:rPr>
          <w:rFonts w:ascii="Times New Roman" w:hAnsi="Times New Roman" w:cs="Times New Roman"/>
          <w:sz w:val="24"/>
          <w:szCs w:val="24"/>
          <w:lang w:val="en-US"/>
        </w:rPr>
        <w:t>.</w:t>
      </w:r>
    </w:p>
    <w:p w:rsidR="00DE4F8A" w:rsidRPr="003A505D" w:rsidRDefault="00DE4F8A" w:rsidP="00C27666">
      <w:pPr>
        <w:pStyle w:val="Odsekzoznamu"/>
        <w:spacing w:after="0" w:line="240" w:lineRule="auto"/>
        <w:ind w:left="567"/>
        <w:rPr>
          <w:rFonts w:ascii="Times New Roman" w:hAnsi="Times New Roman" w:cs="Times New Roman"/>
          <w:b/>
          <w:sz w:val="24"/>
          <w:szCs w:val="24"/>
          <w:lang w:val="en-US"/>
        </w:rPr>
      </w:pPr>
    </w:p>
    <w:p w:rsidR="002C5CDB" w:rsidRDefault="002C5CDB" w:rsidP="003A505D">
      <w:pPr>
        <w:spacing w:after="0" w:line="480" w:lineRule="auto"/>
        <w:contextualSpacing/>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Server </w:t>
      </w:r>
      <w:r w:rsidR="005F087B">
        <w:rPr>
          <w:rFonts w:ascii="Times New Roman" w:hAnsi="Times New Roman" w:cs="Times New Roman"/>
          <w:sz w:val="24"/>
          <w:szCs w:val="24"/>
          <w:u w:val="single"/>
          <w:lang w:val="en-US"/>
        </w:rPr>
        <w:t xml:space="preserve">– central </w:t>
      </w:r>
      <w:r>
        <w:rPr>
          <w:rFonts w:ascii="Times New Roman" w:hAnsi="Times New Roman" w:cs="Times New Roman"/>
          <w:sz w:val="24"/>
          <w:szCs w:val="24"/>
          <w:u w:val="single"/>
          <w:lang w:val="en-US"/>
        </w:rPr>
        <w:t>(1)</w:t>
      </w:r>
    </w:p>
    <w:p w:rsidR="002C5CDB" w:rsidRDefault="002C5CDB"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C5CDB">
        <w:rPr>
          <w:rFonts w:ascii="Times New Roman" w:hAnsi="Times New Roman" w:cs="Times New Roman"/>
          <w:sz w:val="24"/>
          <w:szCs w:val="24"/>
          <w:lang w:val="en-US"/>
        </w:rPr>
        <w:t>HP ProLiant ML370 G6 Special Tower Server</w:t>
      </w:r>
    </w:p>
    <w:p w:rsidR="002C5CDB" w:rsidRDefault="002C5CDB"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Processor number and name:</w:t>
      </w:r>
      <w:r>
        <w:rPr>
          <w:rFonts w:ascii="Times New Roman" w:hAnsi="Times New Roman" w:cs="Times New Roman"/>
          <w:sz w:val="24"/>
          <w:szCs w:val="24"/>
          <w:lang w:val="en-US"/>
        </w:rPr>
        <w:tab/>
      </w:r>
      <w:r>
        <w:rPr>
          <w:rFonts w:ascii="Times New Roman" w:hAnsi="Times New Roman" w:cs="Times New Roman"/>
          <w:sz w:val="24"/>
          <w:szCs w:val="24"/>
          <w:lang w:val="en-US"/>
        </w:rPr>
        <w:tab/>
        <w:t>1 Intel</w:t>
      </w:r>
      <w:r w:rsidRPr="002C5CDB">
        <w:rPr>
          <w:rFonts w:ascii="Times New Roman" w:hAnsi="Times New Roman" w:cs="Times New Roman"/>
          <w:sz w:val="24"/>
          <w:szCs w:val="24"/>
          <w:lang w:val="en-US"/>
        </w:rPr>
        <w:t xml:space="preserve"> Xeon E5530 (4 core, 2.40 GHz, 8MB L3, 80W)</w:t>
      </w:r>
    </w:p>
    <w:p w:rsidR="002C5CDB" w:rsidRDefault="002C5CDB"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Standard memory: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6 GB</w:t>
      </w:r>
    </w:p>
    <w:p w:rsidR="002C5CDB" w:rsidRDefault="002C5CDB"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Memory slots: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18 DIMM slots</w:t>
      </w:r>
    </w:p>
    <w:p w:rsidR="002C5CDB" w:rsidRDefault="002C5CDB"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Network controller: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C5CDB">
        <w:rPr>
          <w:rFonts w:ascii="Times New Roman" w:hAnsi="Times New Roman" w:cs="Times New Roman"/>
          <w:sz w:val="24"/>
          <w:szCs w:val="24"/>
          <w:lang w:val="en-US"/>
        </w:rPr>
        <w:t>GbE NC375i Multifunction 4 Ports</w:t>
      </w:r>
    </w:p>
    <w:p w:rsidR="002C5CDB" w:rsidRDefault="002C5CDB"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Storage controller: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C5CDB">
        <w:rPr>
          <w:rFonts w:ascii="Times New Roman" w:hAnsi="Times New Roman" w:cs="Times New Roman"/>
          <w:sz w:val="24"/>
          <w:szCs w:val="24"/>
          <w:lang w:val="en-US"/>
        </w:rPr>
        <w:t>Smart Array P410i/512MB BBWC</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2C5CDB" w:rsidRDefault="002C5CDB"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Unit price: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27201">
        <w:rPr>
          <w:rFonts w:ascii="Times New Roman" w:hAnsi="Times New Roman" w:cs="Times New Roman"/>
          <w:sz w:val="24"/>
          <w:szCs w:val="24"/>
          <w:lang w:val="en-US"/>
        </w:rPr>
        <w:t>€</w:t>
      </w:r>
      <w:r>
        <w:rPr>
          <w:rFonts w:ascii="Times New Roman" w:hAnsi="Times New Roman" w:cs="Times New Roman"/>
          <w:sz w:val="24"/>
          <w:szCs w:val="24"/>
          <w:lang w:val="en-US"/>
        </w:rPr>
        <w:t>1,723.50</w:t>
      </w:r>
    </w:p>
    <w:p w:rsidR="002C5CDB" w:rsidRDefault="002C5CDB"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Total price: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27201">
        <w:rPr>
          <w:rFonts w:ascii="Times New Roman" w:hAnsi="Times New Roman" w:cs="Times New Roman"/>
          <w:sz w:val="24"/>
          <w:szCs w:val="24"/>
          <w:lang w:val="en-US"/>
        </w:rPr>
        <w:t>€</w:t>
      </w:r>
      <w:r>
        <w:rPr>
          <w:rFonts w:ascii="Times New Roman" w:hAnsi="Times New Roman" w:cs="Times New Roman"/>
          <w:sz w:val="24"/>
          <w:szCs w:val="24"/>
          <w:lang w:val="en-US"/>
        </w:rPr>
        <w:t xml:space="preserve">1,723.50 (Hewlett-Packard Development Company, </w:t>
      </w:r>
    </w:p>
    <w:p w:rsidR="002C5CDB" w:rsidRDefault="002C5CDB" w:rsidP="00C27666">
      <w:pPr>
        <w:spacing w:after="0" w:line="480" w:lineRule="auto"/>
        <w:ind w:left="3540"/>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2010g)</w:t>
      </w:r>
    </w:p>
    <w:p w:rsidR="00447406" w:rsidRPr="002C5CDB" w:rsidRDefault="00447406" w:rsidP="00C27666">
      <w:pPr>
        <w:spacing w:after="0" w:line="240" w:lineRule="auto"/>
        <w:ind w:left="3540"/>
        <w:contextualSpacing/>
        <w:rPr>
          <w:rFonts w:ascii="Times New Roman" w:hAnsi="Times New Roman" w:cs="Times New Roman"/>
          <w:sz w:val="24"/>
          <w:szCs w:val="24"/>
          <w:lang w:val="en-US"/>
        </w:rPr>
      </w:pPr>
    </w:p>
    <w:p w:rsidR="00C8046B" w:rsidRPr="00C8046B" w:rsidRDefault="002C5CDB" w:rsidP="00C27666">
      <w:pPr>
        <w:spacing w:after="0" w:line="480" w:lineRule="auto"/>
        <w:contextualSpacing/>
        <w:rPr>
          <w:rFonts w:ascii="Times New Roman" w:hAnsi="Times New Roman" w:cs="Times New Roman"/>
          <w:sz w:val="24"/>
          <w:szCs w:val="24"/>
          <w:u w:val="single"/>
          <w:lang w:val="en-US"/>
        </w:rPr>
      </w:pPr>
      <w:r>
        <w:rPr>
          <w:rFonts w:ascii="Times New Roman" w:hAnsi="Times New Roman" w:cs="Times New Roman"/>
          <w:sz w:val="24"/>
          <w:szCs w:val="24"/>
          <w:u w:val="single"/>
          <w:lang w:val="en-US"/>
        </w:rPr>
        <w:t>W</w:t>
      </w:r>
      <w:r w:rsidR="00C8046B" w:rsidRPr="00C8046B">
        <w:rPr>
          <w:rFonts w:ascii="Times New Roman" w:hAnsi="Times New Roman" w:cs="Times New Roman"/>
          <w:sz w:val="24"/>
          <w:szCs w:val="24"/>
          <w:u w:val="single"/>
          <w:lang w:val="en-US"/>
        </w:rPr>
        <w:t>orkstation computer</w:t>
      </w:r>
      <w:r w:rsidR="00D95CD7">
        <w:rPr>
          <w:rFonts w:ascii="Times New Roman" w:hAnsi="Times New Roman" w:cs="Times New Roman"/>
          <w:sz w:val="24"/>
          <w:szCs w:val="24"/>
          <w:u w:val="single"/>
          <w:lang w:val="en-US"/>
        </w:rPr>
        <w:t xml:space="preserve"> – an information technology specialist</w:t>
      </w:r>
      <w:r w:rsidR="00C8046B" w:rsidRPr="00C8046B">
        <w:rPr>
          <w:rFonts w:ascii="Times New Roman" w:hAnsi="Times New Roman" w:cs="Times New Roman"/>
          <w:sz w:val="24"/>
          <w:szCs w:val="24"/>
          <w:u w:val="single"/>
          <w:lang w:val="en-US"/>
        </w:rPr>
        <w:t xml:space="preserve"> (1)</w:t>
      </w:r>
    </w:p>
    <w:p w:rsidR="00C8046B" w:rsidRDefault="00C8046B"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FB0DB0">
        <w:rPr>
          <w:rFonts w:ascii="Times New Roman" w:hAnsi="Times New Roman" w:cs="Times New Roman"/>
          <w:sz w:val="24"/>
          <w:szCs w:val="24"/>
          <w:lang w:val="en-US"/>
        </w:rPr>
        <w:tab/>
      </w:r>
      <w:r w:rsidRPr="00607AB0">
        <w:rPr>
          <w:rFonts w:ascii="Times New Roman" w:hAnsi="Times New Roman" w:cs="Times New Roman"/>
          <w:sz w:val="24"/>
          <w:szCs w:val="24"/>
          <w:lang w:val="en-US"/>
        </w:rPr>
        <w:t>HP Elitebook 8740w Mobile Workstation</w:t>
      </w:r>
    </w:p>
    <w:p w:rsidR="00C8046B" w:rsidRDefault="00C8046B"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Operating system:</w:t>
      </w:r>
      <w:r>
        <w:rPr>
          <w:rFonts w:ascii="Times New Roman" w:hAnsi="Times New Roman" w:cs="Times New Roman"/>
          <w:sz w:val="24"/>
          <w:szCs w:val="24"/>
          <w:lang w:val="en-US"/>
        </w:rPr>
        <w:tab/>
      </w:r>
      <w:r>
        <w:rPr>
          <w:rFonts w:ascii="Times New Roman" w:hAnsi="Times New Roman" w:cs="Times New Roman"/>
          <w:sz w:val="24"/>
          <w:szCs w:val="24"/>
          <w:lang w:val="en-US"/>
        </w:rPr>
        <w:tab/>
      </w:r>
      <w:r w:rsidR="00FB0DB0">
        <w:rPr>
          <w:rFonts w:ascii="Times New Roman" w:hAnsi="Times New Roman" w:cs="Times New Roman"/>
          <w:sz w:val="24"/>
          <w:szCs w:val="24"/>
          <w:lang w:val="en-US"/>
        </w:rPr>
        <w:tab/>
      </w:r>
      <w:r>
        <w:rPr>
          <w:rFonts w:ascii="Times New Roman" w:hAnsi="Times New Roman" w:cs="Times New Roman"/>
          <w:sz w:val="24"/>
          <w:szCs w:val="24"/>
          <w:lang w:val="en-US"/>
        </w:rPr>
        <w:t>Windows 7</w:t>
      </w:r>
    </w:p>
    <w:p w:rsidR="00C8046B" w:rsidRDefault="00C8046B"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Processor: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FB0DB0">
        <w:rPr>
          <w:rFonts w:ascii="Times New Roman" w:hAnsi="Times New Roman" w:cs="Times New Roman"/>
          <w:sz w:val="24"/>
          <w:szCs w:val="24"/>
          <w:lang w:val="en-US"/>
        </w:rPr>
        <w:tab/>
      </w:r>
      <w:r>
        <w:rPr>
          <w:rFonts w:ascii="Times New Roman" w:hAnsi="Times New Roman" w:cs="Times New Roman"/>
          <w:sz w:val="24"/>
          <w:szCs w:val="24"/>
          <w:lang w:val="en-US"/>
        </w:rPr>
        <w:t xml:space="preserve">Intel Core i7-640M </w:t>
      </w:r>
    </w:p>
    <w:p w:rsidR="00C8046B" w:rsidRDefault="00C8046B"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Display: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FB0DB0">
        <w:rPr>
          <w:rFonts w:ascii="Times New Roman" w:hAnsi="Times New Roman" w:cs="Times New Roman"/>
          <w:sz w:val="24"/>
          <w:szCs w:val="24"/>
          <w:lang w:val="en-US"/>
        </w:rPr>
        <w:tab/>
      </w:r>
      <w:r>
        <w:rPr>
          <w:rFonts w:ascii="Times New Roman" w:hAnsi="Times New Roman" w:cs="Times New Roman"/>
          <w:sz w:val="24"/>
          <w:szCs w:val="24"/>
          <w:lang w:val="en-US"/>
        </w:rPr>
        <w:t>1</w:t>
      </w:r>
      <w:r w:rsidRPr="00C8046B">
        <w:rPr>
          <w:rFonts w:ascii="Times New Roman" w:hAnsi="Times New Roman" w:cs="Times New Roman"/>
          <w:sz w:val="24"/>
          <w:szCs w:val="24"/>
          <w:lang w:val="en-US"/>
        </w:rPr>
        <w:t>7.0-inch diagonal WSXGA+ WVA anti-glare</w:t>
      </w:r>
    </w:p>
    <w:p w:rsidR="00C8046B" w:rsidRDefault="00C8046B"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Memory: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C8046B">
        <w:rPr>
          <w:rFonts w:ascii="Times New Roman" w:hAnsi="Times New Roman" w:cs="Times New Roman"/>
          <w:sz w:val="24"/>
          <w:szCs w:val="24"/>
          <w:lang w:val="en-US"/>
        </w:rPr>
        <w:t xml:space="preserve">4 GB 1333 MHz DDR3 SDRAM (1D)  </w:t>
      </w:r>
    </w:p>
    <w:p w:rsidR="00C8046B" w:rsidRDefault="00C8046B"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Internal </w:t>
      </w:r>
      <w:r w:rsidR="006D6393">
        <w:rPr>
          <w:rFonts w:ascii="Times New Roman" w:hAnsi="Times New Roman" w:cs="Times New Roman"/>
          <w:sz w:val="24"/>
          <w:szCs w:val="24"/>
          <w:lang w:val="en-US"/>
        </w:rPr>
        <w:t>s</w:t>
      </w:r>
      <w:r>
        <w:rPr>
          <w:rFonts w:ascii="Times New Roman" w:hAnsi="Times New Roman" w:cs="Times New Roman"/>
          <w:sz w:val="24"/>
          <w:szCs w:val="24"/>
          <w:lang w:val="en-US"/>
        </w:rPr>
        <w:t>torage: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9555AE" w:rsidRPr="009555AE">
        <w:rPr>
          <w:rFonts w:ascii="Times New Roman" w:hAnsi="Times New Roman" w:cs="Times New Roman"/>
          <w:sz w:val="24"/>
          <w:szCs w:val="24"/>
          <w:lang w:val="en-US"/>
        </w:rPr>
        <w:t xml:space="preserve">320 GB 7200 rpm 2.5-inch hard drive  </w:t>
      </w:r>
    </w:p>
    <w:p w:rsidR="000F3F85" w:rsidRDefault="000F3F85"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Graphics: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5A1929" w:rsidRPr="005A1929">
        <w:rPr>
          <w:rFonts w:ascii="Times New Roman" w:hAnsi="Times New Roman" w:cs="Times New Roman"/>
          <w:sz w:val="24"/>
          <w:szCs w:val="24"/>
          <w:lang w:val="en-US"/>
        </w:rPr>
        <w:t>NVIDIA Quadro FX 2800M graphics</w:t>
      </w:r>
    </w:p>
    <w:p w:rsidR="009555AE" w:rsidRDefault="009555AE"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Features</w:t>
      </w:r>
      <w:r w:rsidR="00C8046B">
        <w:rPr>
          <w:rFonts w:ascii="Times New Roman" w:hAnsi="Times New Roman" w:cs="Times New Roman"/>
          <w:sz w:val="24"/>
          <w:szCs w:val="24"/>
          <w:lang w:val="en-US"/>
        </w:rPr>
        <w:t>:</w:t>
      </w:r>
      <w:r w:rsidR="00C8046B">
        <w:rPr>
          <w:rFonts w:ascii="Times New Roman" w:hAnsi="Times New Roman" w:cs="Times New Roman"/>
          <w:sz w:val="24"/>
          <w:szCs w:val="24"/>
          <w:lang w:val="en-US"/>
        </w:rPr>
        <w:tab/>
      </w:r>
      <w:r w:rsidR="00C8046B">
        <w:rPr>
          <w:rFonts w:ascii="Times New Roman" w:hAnsi="Times New Roman" w:cs="Times New Roman"/>
          <w:sz w:val="24"/>
          <w:szCs w:val="24"/>
          <w:lang w:val="en-US"/>
        </w:rPr>
        <w:tab/>
      </w:r>
      <w:r w:rsidR="00C8046B">
        <w:rPr>
          <w:rFonts w:ascii="Times New Roman" w:hAnsi="Times New Roman" w:cs="Times New Roman"/>
          <w:sz w:val="24"/>
          <w:szCs w:val="24"/>
          <w:lang w:val="en-US"/>
        </w:rPr>
        <w:tab/>
      </w:r>
      <w:r w:rsidR="00C8046B">
        <w:rPr>
          <w:rFonts w:ascii="Times New Roman" w:hAnsi="Times New Roman" w:cs="Times New Roman"/>
          <w:sz w:val="24"/>
          <w:szCs w:val="24"/>
          <w:lang w:val="en-US"/>
        </w:rPr>
        <w:tab/>
      </w:r>
      <w:r>
        <w:rPr>
          <w:rFonts w:ascii="Times New Roman" w:hAnsi="Times New Roman" w:cs="Times New Roman"/>
          <w:sz w:val="24"/>
          <w:szCs w:val="24"/>
          <w:lang w:val="en-US"/>
        </w:rPr>
        <w:t xml:space="preserve">Bluetooth wireless technology 2.1, integrated 2.0 MP </w:t>
      </w:r>
    </w:p>
    <w:p w:rsidR="009555AE" w:rsidRDefault="009555AE" w:rsidP="003A505D">
      <w:pPr>
        <w:spacing w:after="0" w:line="480" w:lineRule="auto"/>
        <w:ind w:left="2832" w:firstLine="708"/>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web camera, </w:t>
      </w:r>
      <w:r w:rsidRPr="009555AE">
        <w:rPr>
          <w:rFonts w:ascii="Times New Roman" w:hAnsi="Times New Roman" w:cs="Times New Roman"/>
          <w:sz w:val="24"/>
          <w:szCs w:val="24"/>
          <w:lang w:val="en-US"/>
        </w:rPr>
        <w:t xml:space="preserve">TPM 1.2 </w:t>
      </w:r>
      <w:r>
        <w:rPr>
          <w:rFonts w:ascii="Times New Roman" w:hAnsi="Times New Roman" w:cs="Times New Roman"/>
          <w:sz w:val="24"/>
          <w:szCs w:val="24"/>
          <w:lang w:val="en-US"/>
        </w:rPr>
        <w:t>embedded security c</w:t>
      </w:r>
      <w:r w:rsidRPr="009555AE">
        <w:rPr>
          <w:rFonts w:ascii="Times New Roman" w:hAnsi="Times New Roman" w:cs="Times New Roman"/>
          <w:sz w:val="24"/>
          <w:szCs w:val="24"/>
          <w:lang w:val="en-US"/>
        </w:rPr>
        <w:t xml:space="preserve">hip + HP </w:t>
      </w:r>
    </w:p>
    <w:p w:rsidR="00C8046B" w:rsidRDefault="009555AE" w:rsidP="003A505D">
      <w:pPr>
        <w:spacing w:after="0" w:line="480" w:lineRule="auto"/>
        <w:ind w:left="2832" w:firstLine="708"/>
        <w:contextualSpacing/>
        <w:rPr>
          <w:rFonts w:ascii="Times New Roman" w:hAnsi="Times New Roman" w:cs="Times New Roman"/>
          <w:sz w:val="24"/>
          <w:szCs w:val="24"/>
          <w:lang w:val="en-US"/>
        </w:rPr>
      </w:pPr>
      <w:r>
        <w:rPr>
          <w:rFonts w:ascii="Times New Roman" w:hAnsi="Times New Roman" w:cs="Times New Roman"/>
          <w:sz w:val="24"/>
          <w:szCs w:val="24"/>
          <w:lang w:val="en-US"/>
        </w:rPr>
        <w:t>fingerprint s</w:t>
      </w:r>
      <w:r w:rsidRPr="009555AE">
        <w:rPr>
          <w:rFonts w:ascii="Times New Roman" w:hAnsi="Times New Roman" w:cs="Times New Roman"/>
          <w:sz w:val="24"/>
          <w:szCs w:val="24"/>
          <w:lang w:val="en-US"/>
        </w:rPr>
        <w:t>ensor</w:t>
      </w:r>
    </w:p>
    <w:p w:rsidR="00C8046B" w:rsidRDefault="00C8046B"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Unit </w:t>
      </w:r>
      <w:r w:rsidR="006D6393">
        <w:rPr>
          <w:rFonts w:ascii="Times New Roman" w:hAnsi="Times New Roman" w:cs="Times New Roman"/>
          <w:sz w:val="24"/>
          <w:szCs w:val="24"/>
          <w:lang w:val="en-US"/>
        </w:rPr>
        <w:t>p</w:t>
      </w:r>
      <w:r>
        <w:rPr>
          <w:rFonts w:ascii="Times New Roman" w:hAnsi="Times New Roman" w:cs="Times New Roman"/>
          <w:sz w:val="24"/>
          <w:szCs w:val="24"/>
          <w:lang w:val="en-US"/>
        </w:rPr>
        <w:t>rice: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27201">
        <w:rPr>
          <w:rFonts w:ascii="Times New Roman" w:hAnsi="Times New Roman" w:cs="Times New Roman"/>
          <w:sz w:val="24"/>
          <w:szCs w:val="24"/>
          <w:lang w:val="en-US"/>
        </w:rPr>
        <w:t>€</w:t>
      </w:r>
      <w:r w:rsidR="0025708F">
        <w:rPr>
          <w:rFonts w:ascii="Times New Roman" w:hAnsi="Times New Roman" w:cs="Times New Roman"/>
          <w:sz w:val="24"/>
          <w:szCs w:val="24"/>
          <w:lang w:val="en-US"/>
        </w:rPr>
        <w:t>1,783.50</w:t>
      </w:r>
    </w:p>
    <w:p w:rsidR="00FB0DB0" w:rsidRDefault="00C8046B"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r w:rsidR="006D6393">
        <w:rPr>
          <w:rFonts w:ascii="Times New Roman" w:hAnsi="Times New Roman" w:cs="Times New Roman"/>
          <w:sz w:val="24"/>
          <w:szCs w:val="24"/>
          <w:lang w:val="en-US"/>
        </w:rPr>
        <w:t>p</w:t>
      </w:r>
      <w:r>
        <w:rPr>
          <w:rFonts w:ascii="Times New Roman" w:hAnsi="Times New Roman" w:cs="Times New Roman"/>
          <w:sz w:val="24"/>
          <w:szCs w:val="24"/>
          <w:lang w:val="en-US"/>
        </w:rPr>
        <w:t>rice: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27201">
        <w:rPr>
          <w:rFonts w:ascii="Times New Roman" w:hAnsi="Times New Roman" w:cs="Times New Roman"/>
          <w:sz w:val="24"/>
          <w:szCs w:val="24"/>
          <w:lang w:val="en-US"/>
        </w:rPr>
        <w:t>€</w:t>
      </w:r>
      <w:r w:rsidR="0025708F">
        <w:rPr>
          <w:rFonts w:ascii="Times New Roman" w:hAnsi="Times New Roman" w:cs="Times New Roman"/>
          <w:sz w:val="24"/>
          <w:szCs w:val="24"/>
          <w:lang w:val="en-US"/>
        </w:rPr>
        <w:t>1,783.50</w:t>
      </w:r>
      <w:r w:rsidR="00FB0DB0">
        <w:rPr>
          <w:rFonts w:ascii="Times New Roman" w:hAnsi="Times New Roman" w:cs="Times New Roman"/>
          <w:sz w:val="24"/>
          <w:szCs w:val="24"/>
          <w:lang w:val="en-US"/>
        </w:rPr>
        <w:t xml:space="preserve"> </w:t>
      </w:r>
      <w:r w:rsidR="009555AE">
        <w:rPr>
          <w:rFonts w:ascii="Times New Roman" w:hAnsi="Times New Roman" w:cs="Times New Roman"/>
          <w:sz w:val="24"/>
          <w:szCs w:val="24"/>
          <w:lang w:val="en-US"/>
        </w:rPr>
        <w:t>(</w:t>
      </w:r>
      <w:r w:rsidR="00BE7BA6">
        <w:rPr>
          <w:rFonts w:ascii="Times New Roman" w:hAnsi="Times New Roman" w:cs="Times New Roman"/>
          <w:sz w:val="24"/>
          <w:szCs w:val="24"/>
          <w:lang w:val="en-US"/>
        </w:rPr>
        <w:t>Hewlett-Packard Development Company,</w:t>
      </w:r>
      <w:r w:rsidR="00FB0DB0">
        <w:rPr>
          <w:rFonts w:ascii="Times New Roman" w:hAnsi="Times New Roman" w:cs="Times New Roman"/>
          <w:sz w:val="24"/>
          <w:szCs w:val="24"/>
          <w:lang w:val="en-US"/>
        </w:rPr>
        <w:t xml:space="preserve"> </w:t>
      </w:r>
    </w:p>
    <w:p w:rsidR="00C8046B" w:rsidRDefault="00BE7BA6" w:rsidP="003A505D">
      <w:pPr>
        <w:spacing w:after="0" w:line="480" w:lineRule="auto"/>
        <w:ind w:left="3540"/>
        <w:contextualSpacing/>
        <w:rPr>
          <w:rFonts w:ascii="Times New Roman" w:hAnsi="Times New Roman" w:cs="Times New Roman"/>
          <w:sz w:val="24"/>
          <w:szCs w:val="24"/>
          <w:lang w:val="en-US"/>
        </w:rPr>
      </w:pPr>
      <w:r>
        <w:rPr>
          <w:rFonts w:ascii="Times New Roman" w:hAnsi="Times New Roman" w:cs="Times New Roman"/>
          <w:sz w:val="24"/>
          <w:szCs w:val="24"/>
          <w:lang w:val="en-US"/>
        </w:rPr>
        <w:t>2010d</w:t>
      </w:r>
      <w:r w:rsidR="009555AE">
        <w:rPr>
          <w:rFonts w:ascii="Times New Roman" w:hAnsi="Times New Roman" w:cs="Times New Roman"/>
          <w:sz w:val="24"/>
          <w:szCs w:val="24"/>
          <w:lang w:val="en-US"/>
        </w:rPr>
        <w:t>)</w:t>
      </w:r>
    </w:p>
    <w:p w:rsidR="006714BA" w:rsidRDefault="006714BA" w:rsidP="00C27666">
      <w:pPr>
        <w:spacing w:after="0" w:line="240" w:lineRule="auto"/>
        <w:ind w:left="3540"/>
        <w:contextualSpacing/>
        <w:rPr>
          <w:rFonts w:ascii="Times New Roman" w:hAnsi="Times New Roman" w:cs="Times New Roman"/>
          <w:sz w:val="24"/>
          <w:szCs w:val="24"/>
          <w:lang w:val="en-US"/>
        </w:rPr>
      </w:pPr>
    </w:p>
    <w:p w:rsidR="006714BA" w:rsidRPr="00A2067F" w:rsidRDefault="00CD4DA7" w:rsidP="003A505D">
      <w:pPr>
        <w:spacing w:after="0" w:line="480" w:lineRule="auto"/>
        <w:contextualSpacing/>
        <w:rPr>
          <w:rFonts w:ascii="Times New Roman" w:hAnsi="Times New Roman" w:cs="Times New Roman"/>
          <w:sz w:val="24"/>
          <w:szCs w:val="24"/>
          <w:u w:val="single"/>
          <w:lang w:val="en-US"/>
        </w:rPr>
      </w:pPr>
      <w:r>
        <w:rPr>
          <w:rFonts w:ascii="Times New Roman" w:hAnsi="Times New Roman" w:cs="Times New Roman"/>
          <w:sz w:val="24"/>
          <w:szCs w:val="24"/>
          <w:u w:val="single"/>
          <w:lang w:val="en-US"/>
        </w:rPr>
        <w:t>High-end notebook</w:t>
      </w:r>
      <w:r w:rsidR="00DF7F85">
        <w:rPr>
          <w:rFonts w:ascii="Times New Roman" w:hAnsi="Times New Roman" w:cs="Times New Roman"/>
          <w:sz w:val="24"/>
          <w:szCs w:val="24"/>
          <w:u w:val="single"/>
          <w:lang w:val="en-US"/>
        </w:rPr>
        <w:t>s</w:t>
      </w:r>
      <w:r w:rsidR="00A2067F" w:rsidRPr="00A2067F">
        <w:rPr>
          <w:rFonts w:ascii="Times New Roman" w:hAnsi="Times New Roman" w:cs="Times New Roman"/>
          <w:sz w:val="24"/>
          <w:szCs w:val="24"/>
          <w:u w:val="single"/>
          <w:lang w:val="en-US"/>
        </w:rPr>
        <w:t xml:space="preserve"> </w:t>
      </w:r>
      <w:r w:rsidR="00D95CD7">
        <w:rPr>
          <w:rFonts w:ascii="Times New Roman" w:hAnsi="Times New Roman" w:cs="Times New Roman"/>
          <w:sz w:val="24"/>
          <w:szCs w:val="24"/>
          <w:u w:val="single"/>
          <w:lang w:val="en-US"/>
        </w:rPr>
        <w:t xml:space="preserve">– a director, regional managers, and a network administrator </w:t>
      </w:r>
      <w:r w:rsidR="00A2067F" w:rsidRPr="00A2067F">
        <w:rPr>
          <w:rFonts w:ascii="Times New Roman" w:hAnsi="Times New Roman" w:cs="Times New Roman"/>
          <w:sz w:val="24"/>
          <w:szCs w:val="24"/>
          <w:u w:val="single"/>
          <w:lang w:val="en-US"/>
        </w:rPr>
        <w:t>(</w:t>
      </w:r>
      <w:r w:rsidR="00482B58">
        <w:rPr>
          <w:rFonts w:ascii="Times New Roman" w:hAnsi="Times New Roman" w:cs="Times New Roman"/>
          <w:sz w:val="24"/>
          <w:szCs w:val="24"/>
          <w:u w:val="single"/>
          <w:lang w:val="en-US"/>
        </w:rPr>
        <w:t>4</w:t>
      </w:r>
      <w:r w:rsidR="00A2067F" w:rsidRPr="00A2067F">
        <w:rPr>
          <w:rFonts w:ascii="Times New Roman" w:hAnsi="Times New Roman" w:cs="Times New Roman"/>
          <w:sz w:val="24"/>
          <w:szCs w:val="24"/>
          <w:u w:val="single"/>
          <w:lang w:val="en-US"/>
        </w:rPr>
        <w:t>)</w:t>
      </w:r>
    </w:p>
    <w:p w:rsidR="00A2067F" w:rsidRDefault="00A2067F"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A2067F">
        <w:rPr>
          <w:rFonts w:ascii="Times New Roman" w:hAnsi="Times New Roman" w:cs="Times New Roman"/>
          <w:sz w:val="24"/>
          <w:szCs w:val="24"/>
          <w:lang w:val="en-US"/>
        </w:rPr>
        <w:t>HP ProBook 4720s Notebook PC</w:t>
      </w:r>
    </w:p>
    <w:p w:rsidR="00A2067F" w:rsidRDefault="00A2067F"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Operating system:</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Windows 7</w:t>
      </w:r>
    </w:p>
    <w:p w:rsidR="00A2067F" w:rsidRDefault="00A2067F"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Processor: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I</w:t>
      </w:r>
      <w:r w:rsidRPr="00A2067F">
        <w:rPr>
          <w:rFonts w:ascii="Times New Roman" w:hAnsi="Times New Roman" w:cs="Times New Roman"/>
          <w:sz w:val="24"/>
          <w:szCs w:val="24"/>
          <w:lang w:val="en-US"/>
        </w:rPr>
        <w:t>ntel Core</w:t>
      </w:r>
      <w:r>
        <w:rPr>
          <w:rFonts w:ascii="Times New Roman" w:hAnsi="Times New Roman" w:cs="Times New Roman"/>
          <w:sz w:val="24"/>
          <w:szCs w:val="24"/>
          <w:lang w:val="en-US"/>
        </w:rPr>
        <w:t xml:space="preserve"> </w:t>
      </w:r>
      <w:r w:rsidRPr="00A2067F">
        <w:rPr>
          <w:rFonts w:ascii="Times New Roman" w:hAnsi="Times New Roman" w:cs="Times New Roman"/>
          <w:sz w:val="24"/>
          <w:szCs w:val="24"/>
          <w:lang w:val="en-US"/>
        </w:rPr>
        <w:t xml:space="preserve">i7-620M </w:t>
      </w:r>
    </w:p>
    <w:p w:rsidR="00A2067F" w:rsidRDefault="00A2067F"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Display: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A2067F">
        <w:rPr>
          <w:rFonts w:ascii="Times New Roman" w:hAnsi="Times New Roman" w:cs="Times New Roman"/>
          <w:sz w:val="24"/>
          <w:szCs w:val="24"/>
          <w:lang w:val="en-US"/>
        </w:rPr>
        <w:t>17.3-inch diagonal LED-backlit HD+ anti-glare</w:t>
      </w:r>
    </w:p>
    <w:p w:rsidR="00A2067F" w:rsidRDefault="00A2067F"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Memory: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A2067F">
        <w:rPr>
          <w:rFonts w:ascii="Times New Roman" w:hAnsi="Times New Roman" w:cs="Times New Roman"/>
          <w:sz w:val="24"/>
          <w:szCs w:val="24"/>
          <w:lang w:val="en-US"/>
        </w:rPr>
        <w:t xml:space="preserve">4 GB 1066 MHz DDR3 SDRAM (1D)  </w:t>
      </w:r>
    </w:p>
    <w:p w:rsidR="00BD69EA" w:rsidRDefault="00A2067F"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Internal Storage: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A2067F">
        <w:rPr>
          <w:rFonts w:ascii="Times New Roman" w:hAnsi="Times New Roman" w:cs="Times New Roman"/>
          <w:sz w:val="24"/>
          <w:szCs w:val="24"/>
          <w:lang w:val="en-US"/>
        </w:rPr>
        <w:t xml:space="preserve">500 GB 7200 rpm 2.5-inch hard drive </w:t>
      </w:r>
    </w:p>
    <w:p w:rsidR="00F84A23" w:rsidRDefault="00F84A23"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Graphics: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F3F85" w:rsidRPr="000F3F85">
        <w:rPr>
          <w:rFonts w:ascii="Times New Roman" w:hAnsi="Times New Roman" w:cs="Times New Roman"/>
          <w:sz w:val="24"/>
          <w:szCs w:val="24"/>
          <w:lang w:val="en-US"/>
        </w:rPr>
        <w:t xml:space="preserve">ATI Mobility Radeon™ HD 6370 </w:t>
      </w:r>
    </w:p>
    <w:p w:rsidR="00F84A23" w:rsidRDefault="00BD69EA"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Features: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F84A23">
        <w:rPr>
          <w:rFonts w:ascii="Times New Roman" w:hAnsi="Times New Roman" w:cs="Times New Roman"/>
          <w:sz w:val="24"/>
          <w:szCs w:val="24"/>
          <w:lang w:val="en-US"/>
        </w:rPr>
        <w:t>Bl</w:t>
      </w:r>
      <w:r w:rsidR="000F3F85">
        <w:rPr>
          <w:rFonts w:ascii="Times New Roman" w:hAnsi="Times New Roman" w:cs="Times New Roman"/>
          <w:sz w:val="24"/>
          <w:szCs w:val="24"/>
          <w:lang w:val="en-US"/>
        </w:rPr>
        <w:t>uetooth wireless technology 2.1 and</w:t>
      </w:r>
      <w:r w:rsidR="00F84A23">
        <w:rPr>
          <w:rFonts w:ascii="Times New Roman" w:hAnsi="Times New Roman" w:cs="Times New Roman"/>
          <w:sz w:val="24"/>
          <w:szCs w:val="24"/>
          <w:lang w:val="en-US"/>
        </w:rPr>
        <w:t xml:space="preserve"> integrated 2.0 MP </w:t>
      </w:r>
    </w:p>
    <w:p w:rsidR="006D6393" w:rsidRDefault="00F84A23" w:rsidP="003A505D">
      <w:pPr>
        <w:spacing w:after="0" w:line="480" w:lineRule="auto"/>
        <w:ind w:left="2832" w:firstLine="708"/>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web camera </w:t>
      </w:r>
    </w:p>
    <w:p w:rsidR="006D6393" w:rsidRDefault="006D6393"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Unit price: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27201">
        <w:rPr>
          <w:rFonts w:ascii="Times New Roman" w:hAnsi="Times New Roman" w:cs="Times New Roman"/>
          <w:sz w:val="24"/>
          <w:szCs w:val="24"/>
          <w:lang w:val="en-US"/>
        </w:rPr>
        <w:t>€</w:t>
      </w:r>
      <w:r w:rsidR="00430F3F">
        <w:rPr>
          <w:rFonts w:ascii="Times New Roman" w:hAnsi="Times New Roman" w:cs="Times New Roman"/>
          <w:sz w:val="24"/>
          <w:szCs w:val="24"/>
          <w:lang w:val="en-US"/>
        </w:rPr>
        <w:t>786</w:t>
      </w:r>
      <w:r w:rsidR="00420A75">
        <w:rPr>
          <w:rFonts w:ascii="Times New Roman" w:hAnsi="Times New Roman" w:cs="Times New Roman"/>
          <w:sz w:val="24"/>
          <w:szCs w:val="24"/>
          <w:lang w:val="en-US"/>
        </w:rPr>
        <w:t>.</w:t>
      </w:r>
      <w:r w:rsidR="00430F3F">
        <w:rPr>
          <w:rFonts w:ascii="Times New Roman" w:hAnsi="Times New Roman" w:cs="Times New Roman"/>
          <w:sz w:val="24"/>
          <w:szCs w:val="24"/>
          <w:lang w:val="en-US"/>
        </w:rPr>
        <w:t>42</w:t>
      </w:r>
      <w:r>
        <w:rPr>
          <w:rFonts w:ascii="Times New Roman" w:hAnsi="Times New Roman" w:cs="Times New Roman"/>
          <w:sz w:val="24"/>
          <w:szCs w:val="24"/>
          <w:lang w:val="en-US"/>
        </w:rPr>
        <w:t xml:space="preserve"> </w:t>
      </w:r>
    </w:p>
    <w:p w:rsidR="00182DD2" w:rsidRDefault="006D6393"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Total price: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27201">
        <w:rPr>
          <w:rFonts w:ascii="Times New Roman" w:hAnsi="Times New Roman" w:cs="Times New Roman"/>
          <w:sz w:val="24"/>
          <w:szCs w:val="24"/>
          <w:lang w:val="en-US"/>
        </w:rPr>
        <w:t>€</w:t>
      </w:r>
      <w:r w:rsidR="00430F3F">
        <w:rPr>
          <w:rFonts w:ascii="Times New Roman" w:hAnsi="Times New Roman" w:cs="Times New Roman"/>
          <w:sz w:val="24"/>
          <w:szCs w:val="24"/>
          <w:lang w:val="en-US"/>
        </w:rPr>
        <w:t>3,145.68</w:t>
      </w:r>
      <w:r w:rsidR="00182DD2">
        <w:rPr>
          <w:rFonts w:ascii="Times New Roman" w:hAnsi="Times New Roman" w:cs="Times New Roman"/>
          <w:sz w:val="24"/>
          <w:szCs w:val="24"/>
          <w:lang w:val="en-US"/>
        </w:rPr>
        <w:t xml:space="preserve"> (Hewlett-Packard Development Company,  </w:t>
      </w:r>
    </w:p>
    <w:p w:rsidR="00A2067F" w:rsidRDefault="00182DD2" w:rsidP="003A505D">
      <w:pPr>
        <w:spacing w:after="0" w:line="480" w:lineRule="auto"/>
        <w:ind w:left="2832" w:firstLine="708"/>
        <w:contextualSpacing/>
        <w:rPr>
          <w:rFonts w:ascii="Times New Roman" w:hAnsi="Times New Roman" w:cs="Times New Roman"/>
          <w:sz w:val="24"/>
          <w:szCs w:val="24"/>
          <w:lang w:val="en-US"/>
        </w:rPr>
      </w:pPr>
      <w:r>
        <w:rPr>
          <w:rFonts w:ascii="Times New Roman" w:hAnsi="Times New Roman" w:cs="Times New Roman"/>
          <w:sz w:val="24"/>
          <w:szCs w:val="24"/>
          <w:lang w:val="en-US"/>
        </w:rPr>
        <w:t>2010e)</w:t>
      </w:r>
    </w:p>
    <w:p w:rsidR="00DF7F85" w:rsidRDefault="00DF7F85" w:rsidP="00C27666">
      <w:pPr>
        <w:spacing w:after="0" w:line="240" w:lineRule="auto"/>
        <w:contextualSpacing/>
        <w:rPr>
          <w:rFonts w:ascii="Times New Roman" w:hAnsi="Times New Roman" w:cs="Times New Roman"/>
          <w:sz w:val="24"/>
          <w:szCs w:val="24"/>
          <w:lang w:val="en-US"/>
        </w:rPr>
      </w:pPr>
    </w:p>
    <w:p w:rsidR="00DF7F85" w:rsidRDefault="00DF7F85" w:rsidP="003A505D">
      <w:pPr>
        <w:spacing w:after="0" w:line="480" w:lineRule="auto"/>
        <w:contextualSpacing/>
        <w:rPr>
          <w:rFonts w:ascii="Times New Roman" w:hAnsi="Times New Roman" w:cs="Times New Roman"/>
          <w:sz w:val="24"/>
          <w:szCs w:val="24"/>
          <w:u w:val="single"/>
          <w:lang w:val="en-US"/>
        </w:rPr>
      </w:pPr>
      <w:r w:rsidRPr="00222AD4">
        <w:rPr>
          <w:rFonts w:ascii="Times New Roman" w:hAnsi="Times New Roman" w:cs="Times New Roman"/>
          <w:sz w:val="24"/>
          <w:szCs w:val="24"/>
          <w:u w:val="single"/>
          <w:lang w:val="en-US"/>
        </w:rPr>
        <w:t>Personal Computers – logistics and finance employees, shop assistants, and stock-keepers (</w:t>
      </w:r>
      <w:r w:rsidR="00222AD4" w:rsidRPr="00222AD4">
        <w:rPr>
          <w:rFonts w:ascii="Times New Roman" w:hAnsi="Times New Roman" w:cs="Times New Roman"/>
          <w:sz w:val="24"/>
          <w:szCs w:val="24"/>
          <w:u w:val="single"/>
          <w:lang w:val="en-US"/>
        </w:rPr>
        <w:t>8</w:t>
      </w:r>
      <w:r w:rsidRPr="00222AD4">
        <w:rPr>
          <w:rFonts w:ascii="Times New Roman" w:hAnsi="Times New Roman" w:cs="Times New Roman"/>
          <w:sz w:val="24"/>
          <w:szCs w:val="24"/>
          <w:u w:val="single"/>
          <w:lang w:val="en-US"/>
        </w:rPr>
        <w:t>)</w:t>
      </w:r>
    </w:p>
    <w:p w:rsidR="00222AD4" w:rsidRDefault="00222AD4"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22AD4">
        <w:rPr>
          <w:rFonts w:ascii="Times New Roman" w:hAnsi="Times New Roman" w:cs="Times New Roman"/>
          <w:sz w:val="24"/>
          <w:szCs w:val="24"/>
          <w:lang w:val="en-US"/>
        </w:rPr>
        <w:t>HP ProBook 4520s Notebook PC</w:t>
      </w:r>
    </w:p>
    <w:p w:rsidR="00222AD4" w:rsidRDefault="00222AD4"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Operating system:</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Windows 7</w:t>
      </w:r>
    </w:p>
    <w:p w:rsidR="00222AD4" w:rsidRDefault="00222AD4"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Processor: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Intel Core i5-460M </w:t>
      </w:r>
    </w:p>
    <w:p w:rsidR="00222AD4" w:rsidRDefault="00222AD4"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Display: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22AD4">
        <w:rPr>
          <w:rFonts w:ascii="Times New Roman" w:hAnsi="Times New Roman" w:cs="Times New Roman"/>
          <w:sz w:val="24"/>
          <w:szCs w:val="24"/>
          <w:lang w:val="en-US"/>
        </w:rPr>
        <w:t>15.6-inch diagonal LED-backlit HD anti-glare</w:t>
      </w:r>
    </w:p>
    <w:p w:rsidR="00222AD4" w:rsidRDefault="00222AD4"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Memory: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22AD4">
        <w:rPr>
          <w:rFonts w:ascii="Times New Roman" w:hAnsi="Times New Roman" w:cs="Times New Roman"/>
          <w:sz w:val="24"/>
          <w:szCs w:val="24"/>
          <w:lang w:val="en-US"/>
        </w:rPr>
        <w:t>4 GB 1066 MHz DDR3 SDRAM (2D)</w:t>
      </w:r>
    </w:p>
    <w:p w:rsidR="00222AD4" w:rsidRDefault="00222AD4"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Internal storage: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22AD4">
        <w:rPr>
          <w:rFonts w:ascii="Times New Roman" w:hAnsi="Times New Roman" w:cs="Times New Roman"/>
          <w:sz w:val="24"/>
          <w:szCs w:val="24"/>
          <w:lang w:val="en-US"/>
        </w:rPr>
        <w:t>320 GB 7200 rpm 2.5-inch hard drive</w:t>
      </w:r>
    </w:p>
    <w:p w:rsidR="00482B58" w:rsidRDefault="00222AD4"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Features: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Bluetooth wireless technology 2.1</w:t>
      </w:r>
    </w:p>
    <w:p w:rsidR="00222AD4" w:rsidRDefault="00222AD4"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Unit price: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27201">
        <w:rPr>
          <w:rFonts w:ascii="Times New Roman" w:hAnsi="Times New Roman" w:cs="Times New Roman"/>
          <w:sz w:val="24"/>
          <w:szCs w:val="24"/>
          <w:lang w:val="en-US"/>
        </w:rPr>
        <w:t>€</w:t>
      </w:r>
      <w:r>
        <w:rPr>
          <w:rFonts w:ascii="Times New Roman" w:hAnsi="Times New Roman" w:cs="Times New Roman"/>
          <w:sz w:val="24"/>
          <w:szCs w:val="24"/>
          <w:lang w:val="en-US"/>
        </w:rPr>
        <w:t xml:space="preserve">524.00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9130E6" w:rsidRDefault="00222AD4" w:rsidP="003A505D">
      <w:pPr>
        <w:spacing w:after="0" w:line="480" w:lineRule="auto"/>
        <w:contextualSpacing/>
        <w:rPr>
          <w:rFonts w:ascii="Times New Roman" w:hAnsi="Times New Roman" w:cs="Times New Roman"/>
          <w:sz w:val="24"/>
          <w:szCs w:val="24"/>
          <w:lang w:val="en-US"/>
        </w:rPr>
      </w:pPr>
      <w:r w:rsidRPr="00222AD4">
        <w:rPr>
          <w:rFonts w:ascii="Times New Roman" w:hAnsi="Times New Roman" w:cs="Times New Roman"/>
          <w:sz w:val="24"/>
          <w:szCs w:val="24"/>
          <w:lang w:val="en-US"/>
        </w:rPr>
        <w:t>Total price: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27201">
        <w:rPr>
          <w:rFonts w:ascii="Times New Roman" w:hAnsi="Times New Roman" w:cs="Times New Roman"/>
          <w:sz w:val="24"/>
          <w:szCs w:val="24"/>
          <w:lang w:val="en-US"/>
        </w:rPr>
        <w:t>€</w:t>
      </w:r>
      <w:r w:rsidR="003366B8">
        <w:rPr>
          <w:rFonts w:ascii="Times New Roman" w:hAnsi="Times New Roman" w:cs="Times New Roman"/>
          <w:sz w:val="24"/>
          <w:szCs w:val="24"/>
          <w:lang w:val="en-US"/>
        </w:rPr>
        <w:t>4,192.00 (</w:t>
      </w:r>
      <w:r w:rsidR="009130E6">
        <w:rPr>
          <w:rFonts w:ascii="Times New Roman" w:hAnsi="Times New Roman" w:cs="Times New Roman"/>
          <w:sz w:val="24"/>
          <w:szCs w:val="24"/>
          <w:lang w:val="en-US"/>
        </w:rPr>
        <w:t xml:space="preserve">Hewlett-Packard Development Company, </w:t>
      </w:r>
    </w:p>
    <w:p w:rsidR="00C8046B" w:rsidRPr="00222AD4" w:rsidRDefault="009130E6" w:rsidP="003A505D">
      <w:pPr>
        <w:spacing w:after="0" w:line="480" w:lineRule="auto"/>
        <w:ind w:left="2832" w:firstLine="708"/>
        <w:contextualSpacing/>
        <w:rPr>
          <w:rFonts w:ascii="Times New Roman" w:hAnsi="Times New Roman" w:cs="Times New Roman"/>
          <w:sz w:val="24"/>
          <w:szCs w:val="24"/>
          <w:lang w:val="en-US"/>
        </w:rPr>
      </w:pPr>
      <w:r>
        <w:rPr>
          <w:rFonts w:ascii="Times New Roman" w:hAnsi="Times New Roman" w:cs="Times New Roman"/>
          <w:sz w:val="24"/>
          <w:szCs w:val="24"/>
          <w:lang w:val="en-US"/>
        </w:rPr>
        <w:t>2010f</w:t>
      </w:r>
      <w:r w:rsidR="003366B8">
        <w:rPr>
          <w:rFonts w:ascii="Times New Roman" w:hAnsi="Times New Roman" w:cs="Times New Roman"/>
          <w:sz w:val="24"/>
          <w:szCs w:val="24"/>
          <w:lang w:val="en-US"/>
        </w:rPr>
        <w:t>)</w:t>
      </w:r>
    </w:p>
    <w:p w:rsidR="00222AD4" w:rsidRDefault="00222AD4" w:rsidP="00C27666">
      <w:pPr>
        <w:spacing w:after="0" w:line="240" w:lineRule="auto"/>
        <w:contextualSpacing/>
        <w:rPr>
          <w:rFonts w:ascii="Times New Roman" w:hAnsi="Times New Roman" w:cs="Times New Roman"/>
          <w:sz w:val="24"/>
          <w:szCs w:val="24"/>
          <w:u w:val="single"/>
          <w:lang w:val="en-US"/>
        </w:rPr>
      </w:pPr>
    </w:p>
    <w:p w:rsidR="005D3C60" w:rsidRDefault="00202C49" w:rsidP="003A505D">
      <w:pPr>
        <w:spacing w:after="0" w:line="480" w:lineRule="auto"/>
        <w:contextualSpacing/>
        <w:rPr>
          <w:rFonts w:ascii="Times New Roman" w:hAnsi="Times New Roman" w:cs="Times New Roman"/>
          <w:sz w:val="24"/>
          <w:szCs w:val="24"/>
          <w:u w:val="single"/>
          <w:lang w:val="en-US"/>
        </w:rPr>
      </w:pPr>
      <w:r>
        <w:rPr>
          <w:rFonts w:ascii="Times New Roman" w:hAnsi="Times New Roman" w:cs="Times New Roman"/>
          <w:sz w:val="24"/>
          <w:szCs w:val="24"/>
          <w:u w:val="single"/>
          <w:lang w:val="en-US"/>
        </w:rPr>
        <w:t>External</w:t>
      </w:r>
      <w:r w:rsidRPr="00202C49">
        <w:rPr>
          <w:rFonts w:ascii="Times New Roman" w:hAnsi="Times New Roman" w:cs="Times New Roman"/>
          <w:sz w:val="24"/>
          <w:szCs w:val="24"/>
          <w:u w:val="single"/>
          <w:lang w:val="en-US"/>
        </w:rPr>
        <w:t xml:space="preserve"> Hard Drive</w:t>
      </w:r>
      <w:r w:rsidR="007F52A7">
        <w:rPr>
          <w:rFonts w:ascii="Times New Roman" w:hAnsi="Times New Roman" w:cs="Times New Roman"/>
          <w:sz w:val="24"/>
          <w:szCs w:val="24"/>
          <w:u w:val="single"/>
          <w:lang w:val="en-US"/>
        </w:rPr>
        <w:t>s</w:t>
      </w:r>
      <w:r w:rsidR="00A40D9F">
        <w:rPr>
          <w:rFonts w:ascii="Times New Roman" w:hAnsi="Times New Roman" w:cs="Times New Roman"/>
          <w:sz w:val="24"/>
          <w:szCs w:val="24"/>
          <w:u w:val="single"/>
          <w:lang w:val="en-US"/>
        </w:rPr>
        <w:t xml:space="preserve"> – </w:t>
      </w:r>
      <w:r w:rsidR="00D95CD7">
        <w:rPr>
          <w:rFonts w:ascii="Times New Roman" w:hAnsi="Times New Roman" w:cs="Times New Roman"/>
          <w:sz w:val="24"/>
          <w:szCs w:val="24"/>
          <w:u w:val="single"/>
          <w:lang w:val="en-US"/>
        </w:rPr>
        <w:t xml:space="preserve">a </w:t>
      </w:r>
      <w:r w:rsidR="00A40D9F">
        <w:rPr>
          <w:rFonts w:ascii="Times New Roman" w:hAnsi="Times New Roman" w:cs="Times New Roman"/>
          <w:sz w:val="24"/>
          <w:szCs w:val="24"/>
          <w:u w:val="single"/>
          <w:lang w:val="en-US"/>
        </w:rPr>
        <w:t>director and regional managers</w:t>
      </w:r>
      <w:r w:rsidR="0043756C">
        <w:rPr>
          <w:rFonts w:ascii="Times New Roman" w:hAnsi="Times New Roman" w:cs="Times New Roman"/>
          <w:sz w:val="24"/>
          <w:szCs w:val="24"/>
          <w:u w:val="single"/>
          <w:lang w:val="en-US"/>
        </w:rPr>
        <w:t xml:space="preserve"> (3</w:t>
      </w:r>
      <w:r w:rsidRPr="00202C49">
        <w:rPr>
          <w:rFonts w:ascii="Times New Roman" w:hAnsi="Times New Roman" w:cs="Times New Roman"/>
          <w:sz w:val="24"/>
          <w:szCs w:val="24"/>
          <w:u w:val="single"/>
          <w:lang w:val="en-US"/>
        </w:rPr>
        <w:t>)</w:t>
      </w:r>
    </w:p>
    <w:p w:rsidR="00202C49" w:rsidRDefault="00202C49"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C3767">
        <w:rPr>
          <w:rFonts w:ascii="Times New Roman" w:hAnsi="Times New Roman" w:cs="Times New Roman"/>
          <w:sz w:val="24"/>
          <w:szCs w:val="24"/>
          <w:lang w:val="en-US"/>
        </w:rPr>
        <w:tab/>
      </w:r>
      <w:r w:rsidRPr="00202C49">
        <w:rPr>
          <w:rFonts w:ascii="Times New Roman" w:hAnsi="Times New Roman" w:cs="Times New Roman"/>
          <w:sz w:val="24"/>
          <w:szCs w:val="24"/>
          <w:lang w:val="en-US"/>
        </w:rPr>
        <w:t>My Passport Essential Hard Drive</w:t>
      </w:r>
    </w:p>
    <w:p w:rsidR="00202C49" w:rsidRDefault="00202C49"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Storage capacity:</w:t>
      </w:r>
      <w:r>
        <w:rPr>
          <w:rFonts w:ascii="Times New Roman" w:hAnsi="Times New Roman" w:cs="Times New Roman"/>
          <w:sz w:val="24"/>
          <w:szCs w:val="24"/>
          <w:lang w:val="en-US"/>
        </w:rPr>
        <w:tab/>
      </w:r>
      <w:r w:rsidR="000C3767">
        <w:rPr>
          <w:rFonts w:ascii="Times New Roman" w:hAnsi="Times New Roman" w:cs="Times New Roman"/>
          <w:sz w:val="24"/>
          <w:szCs w:val="24"/>
          <w:lang w:val="en-US"/>
        </w:rPr>
        <w:tab/>
      </w:r>
      <w:r>
        <w:rPr>
          <w:rFonts w:ascii="Times New Roman" w:hAnsi="Times New Roman" w:cs="Times New Roman"/>
          <w:sz w:val="24"/>
          <w:szCs w:val="24"/>
          <w:lang w:val="en-US"/>
        </w:rPr>
        <w:t>500 GB</w:t>
      </w:r>
    </w:p>
    <w:p w:rsidR="00202C49" w:rsidRDefault="00202C49"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Data transfer rate:</w:t>
      </w:r>
      <w:r>
        <w:rPr>
          <w:rFonts w:ascii="Times New Roman" w:hAnsi="Times New Roman" w:cs="Times New Roman"/>
          <w:sz w:val="24"/>
          <w:szCs w:val="24"/>
          <w:lang w:val="en-US"/>
        </w:rPr>
        <w:tab/>
      </w:r>
      <w:r w:rsidR="000C3767">
        <w:rPr>
          <w:rFonts w:ascii="Times New Roman" w:hAnsi="Times New Roman" w:cs="Times New Roman"/>
          <w:sz w:val="24"/>
          <w:szCs w:val="24"/>
          <w:lang w:val="en-US"/>
        </w:rPr>
        <w:tab/>
      </w:r>
      <w:r>
        <w:rPr>
          <w:rFonts w:ascii="Times New Roman" w:hAnsi="Times New Roman" w:cs="Times New Roman"/>
          <w:sz w:val="24"/>
          <w:szCs w:val="24"/>
          <w:lang w:val="en-US"/>
        </w:rPr>
        <w:t>60MBps</w:t>
      </w:r>
    </w:p>
    <w:p w:rsidR="00202C49" w:rsidRDefault="00202C49"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Host interface:</w:t>
      </w:r>
      <w:r>
        <w:rPr>
          <w:rFonts w:ascii="Times New Roman" w:hAnsi="Times New Roman" w:cs="Times New Roman"/>
          <w:sz w:val="24"/>
          <w:szCs w:val="24"/>
          <w:lang w:val="en-US"/>
        </w:rPr>
        <w:tab/>
      </w:r>
      <w:r w:rsidR="000C3767">
        <w:rPr>
          <w:rFonts w:ascii="Times New Roman" w:hAnsi="Times New Roman" w:cs="Times New Roman"/>
          <w:sz w:val="24"/>
          <w:szCs w:val="24"/>
          <w:lang w:val="en-US"/>
        </w:rPr>
        <w:tab/>
      </w:r>
      <w:r>
        <w:rPr>
          <w:rFonts w:ascii="Times New Roman" w:hAnsi="Times New Roman" w:cs="Times New Roman"/>
          <w:sz w:val="24"/>
          <w:szCs w:val="24"/>
          <w:lang w:val="en-US"/>
        </w:rPr>
        <w:t>USB 2.0</w:t>
      </w:r>
    </w:p>
    <w:p w:rsidR="00202C49" w:rsidRDefault="00202C49"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Compatibility:</w:t>
      </w:r>
      <w:r>
        <w:rPr>
          <w:rFonts w:ascii="Times New Roman" w:hAnsi="Times New Roman" w:cs="Times New Roman"/>
          <w:sz w:val="24"/>
          <w:szCs w:val="24"/>
          <w:lang w:val="en-US"/>
        </w:rPr>
        <w:tab/>
      </w:r>
      <w:r>
        <w:rPr>
          <w:rFonts w:ascii="Times New Roman" w:hAnsi="Times New Roman" w:cs="Times New Roman"/>
          <w:sz w:val="24"/>
          <w:szCs w:val="24"/>
          <w:lang w:val="en-US"/>
        </w:rPr>
        <w:tab/>
      </w:r>
      <w:r w:rsidR="000C3767">
        <w:rPr>
          <w:rFonts w:ascii="Times New Roman" w:hAnsi="Times New Roman" w:cs="Times New Roman"/>
          <w:sz w:val="24"/>
          <w:szCs w:val="24"/>
          <w:lang w:val="en-US"/>
        </w:rPr>
        <w:tab/>
      </w:r>
      <w:r>
        <w:rPr>
          <w:rFonts w:ascii="Times New Roman" w:hAnsi="Times New Roman" w:cs="Times New Roman"/>
          <w:sz w:val="24"/>
          <w:szCs w:val="24"/>
          <w:lang w:val="en-US"/>
        </w:rPr>
        <w:t>Windows XP, Windows Vista, Windows 7, and Mac OS,</w:t>
      </w:r>
    </w:p>
    <w:p w:rsidR="005D2C5E" w:rsidRDefault="005D2C5E"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Unit </w:t>
      </w:r>
      <w:r w:rsidR="00202C49">
        <w:rPr>
          <w:rFonts w:ascii="Times New Roman" w:hAnsi="Times New Roman" w:cs="Times New Roman"/>
          <w:sz w:val="24"/>
          <w:szCs w:val="24"/>
          <w:lang w:val="en-US"/>
        </w:rPr>
        <w:t>Price:</w:t>
      </w:r>
      <w:r w:rsidR="00202C49">
        <w:rPr>
          <w:rFonts w:ascii="Times New Roman" w:hAnsi="Times New Roman" w:cs="Times New Roman"/>
          <w:sz w:val="24"/>
          <w:szCs w:val="24"/>
          <w:lang w:val="en-US"/>
        </w:rPr>
        <w:tab/>
      </w:r>
      <w:r w:rsidR="00202C49">
        <w:rPr>
          <w:rFonts w:ascii="Times New Roman" w:hAnsi="Times New Roman" w:cs="Times New Roman"/>
          <w:sz w:val="24"/>
          <w:szCs w:val="24"/>
          <w:lang w:val="en-US"/>
        </w:rPr>
        <w:tab/>
      </w:r>
      <w:r w:rsidR="00202C49">
        <w:rPr>
          <w:rFonts w:ascii="Times New Roman" w:hAnsi="Times New Roman" w:cs="Times New Roman"/>
          <w:sz w:val="24"/>
          <w:szCs w:val="24"/>
          <w:lang w:val="en-US"/>
        </w:rPr>
        <w:tab/>
      </w:r>
      <w:r w:rsidR="00B32297" w:rsidRPr="00027201">
        <w:rPr>
          <w:rFonts w:ascii="Times New Roman" w:hAnsi="Times New Roman" w:cs="Times New Roman"/>
          <w:sz w:val="24"/>
          <w:szCs w:val="24"/>
          <w:lang w:val="en-US"/>
        </w:rPr>
        <w:t>€</w:t>
      </w:r>
      <w:r w:rsidR="00B32297">
        <w:rPr>
          <w:rFonts w:ascii="Times New Roman" w:hAnsi="Times New Roman" w:cs="Times New Roman"/>
          <w:sz w:val="24"/>
          <w:szCs w:val="24"/>
          <w:lang w:val="en-US"/>
        </w:rPr>
        <w:t>74.</w:t>
      </w:r>
      <w:r w:rsidR="008A4A26">
        <w:rPr>
          <w:rFonts w:ascii="Times New Roman" w:hAnsi="Times New Roman" w:cs="Times New Roman"/>
          <w:sz w:val="24"/>
          <w:szCs w:val="24"/>
          <w:lang w:val="en-US"/>
        </w:rPr>
        <w:t>1</w:t>
      </w:r>
      <w:r w:rsidR="00B32297">
        <w:rPr>
          <w:rFonts w:ascii="Times New Roman" w:hAnsi="Times New Roman" w:cs="Times New Roman"/>
          <w:sz w:val="24"/>
          <w:szCs w:val="24"/>
          <w:lang w:val="en-US"/>
        </w:rPr>
        <w:t>0</w:t>
      </w:r>
    </w:p>
    <w:p w:rsidR="007F52A7" w:rsidRDefault="005D2C5E" w:rsidP="00C27666">
      <w:pPr>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Total Price: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B32297" w:rsidRPr="00027201">
        <w:rPr>
          <w:rFonts w:ascii="Times New Roman" w:hAnsi="Times New Roman" w:cs="Times New Roman"/>
          <w:sz w:val="24"/>
          <w:szCs w:val="24"/>
          <w:lang w:val="en-US"/>
        </w:rPr>
        <w:t>€</w:t>
      </w:r>
      <w:r w:rsidR="00B32297">
        <w:rPr>
          <w:rFonts w:ascii="Times New Roman" w:hAnsi="Times New Roman" w:cs="Times New Roman"/>
          <w:sz w:val="24"/>
          <w:szCs w:val="24"/>
          <w:lang w:val="en-US"/>
        </w:rPr>
        <w:t>223.</w:t>
      </w:r>
      <w:r w:rsidR="008A4A26">
        <w:rPr>
          <w:rFonts w:ascii="Times New Roman" w:hAnsi="Times New Roman" w:cs="Times New Roman"/>
          <w:sz w:val="24"/>
          <w:szCs w:val="24"/>
          <w:lang w:val="en-US"/>
        </w:rPr>
        <w:t>3</w:t>
      </w:r>
      <w:r w:rsidR="00B32297">
        <w:rPr>
          <w:rFonts w:ascii="Times New Roman" w:hAnsi="Times New Roman" w:cs="Times New Roman"/>
          <w:sz w:val="24"/>
          <w:szCs w:val="24"/>
          <w:lang w:val="en-US"/>
        </w:rPr>
        <w:t>0</w:t>
      </w:r>
      <w:r w:rsidR="00584EF0">
        <w:rPr>
          <w:rFonts w:ascii="Times New Roman" w:hAnsi="Times New Roman" w:cs="Times New Roman"/>
          <w:sz w:val="24"/>
          <w:szCs w:val="24"/>
          <w:lang w:val="en-US"/>
        </w:rPr>
        <w:t xml:space="preserve"> (Hewlett-Packard Development Company, 2010</w:t>
      </w:r>
      <w:r w:rsidR="00B17EDE">
        <w:rPr>
          <w:rFonts w:ascii="Times New Roman" w:hAnsi="Times New Roman" w:cs="Times New Roman"/>
          <w:sz w:val="24"/>
          <w:szCs w:val="24"/>
          <w:lang w:val="en-US"/>
        </w:rPr>
        <w:t>a</w:t>
      </w:r>
      <w:r w:rsidR="00584EF0">
        <w:rPr>
          <w:rFonts w:ascii="Times New Roman" w:hAnsi="Times New Roman" w:cs="Times New Roman"/>
          <w:sz w:val="24"/>
          <w:szCs w:val="24"/>
          <w:lang w:val="en-US"/>
        </w:rPr>
        <w:t>)</w:t>
      </w:r>
      <w:r>
        <w:rPr>
          <w:rFonts w:ascii="Times New Roman" w:hAnsi="Times New Roman" w:cs="Times New Roman"/>
          <w:sz w:val="24"/>
          <w:szCs w:val="24"/>
          <w:lang w:val="en-US"/>
        </w:rPr>
        <w:tab/>
      </w:r>
    </w:p>
    <w:p w:rsidR="00C27666" w:rsidRDefault="00C27666" w:rsidP="00C27666">
      <w:pPr>
        <w:spacing w:after="0" w:line="240" w:lineRule="auto"/>
        <w:contextualSpacing/>
        <w:rPr>
          <w:rFonts w:ascii="Times New Roman" w:hAnsi="Times New Roman" w:cs="Times New Roman"/>
          <w:sz w:val="24"/>
          <w:szCs w:val="24"/>
          <w:lang w:val="en-US"/>
        </w:rPr>
      </w:pPr>
    </w:p>
    <w:p w:rsidR="007C09EA" w:rsidRDefault="007C09EA" w:rsidP="003A505D">
      <w:pPr>
        <w:spacing w:after="0" w:line="480" w:lineRule="auto"/>
        <w:contextualSpacing/>
        <w:rPr>
          <w:rFonts w:ascii="Times New Roman" w:hAnsi="Times New Roman" w:cs="Times New Roman"/>
          <w:sz w:val="24"/>
          <w:szCs w:val="24"/>
          <w:u w:val="single"/>
          <w:lang w:val="en-US"/>
        </w:rPr>
      </w:pPr>
    </w:p>
    <w:p w:rsidR="007F52A7" w:rsidRPr="000C3767" w:rsidRDefault="007F52A7" w:rsidP="003A505D">
      <w:pPr>
        <w:spacing w:after="0" w:line="480" w:lineRule="auto"/>
        <w:contextualSpacing/>
        <w:rPr>
          <w:rFonts w:ascii="Times New Roman" w:hAnsi="Times New Roman" w:cs="Times New Roman"/>
          <w:b/>
          <w:sz w:val="24"/>
          <w:szCs w:val="24"/>
          <w:u w:val="single"/>
          <w:lang w:val="en-US"/>
        </w:rPr>
      </w:pPr>
      <w:r w:rsidRPr="000C3767">
        <w:rPr>
          <w:rFonts w:ascii="Times New Roman" w:hAnsi="Times New Roman" w:cs="Times New Roman"/>
          <w:sz w:val="24"/>
          <w:szCs w:val="24"/>
          <w:u w:val="single"/>
          <w:lang w:val="en-US"/>
        </w:rPr>
        <w:lastRenderedPageBreak/>
        <w:t>Multifunctional Appliances</w:t>
      </w:r>
      <w:r w:rsidR="00D04621">
        <w:rPr>
          <w:rFonts w:ascii="Times New Roman" w:hAnsi="Times New Roman" w:cs="Times New Roman"/>
          <w:sz w:val="24"/>
          <w:szCs w:val="24"/>
          <w:u w:val="single"/>
          <w:lang w:val="en-US"/>
        </w:rPr>
        <w:t xml:space="preserve"> – </w:t>
      </w:r>
      <w:r w:rsidR="00CC200B">
        <w:rPr>
          <w:rFonts w:ascii="Times New Roman" w:hAnsi="Times New Roman" w:cs="Times New Roman"/>
          <w:sz w:val="24"/>
          <w:szCs w:val="24"/>
          <w:u w:val="single"/>
          <w:lang w:val="en-US"/>
        </w:rPr>
        <w:t xml:space="preserve">a </w:t>
      </w:r>
      <w:r w:rsidR="00D04621">
        <w:rPr>
          <w:rFonts w:ascii="Times New Roman" w:hAnsi="Times New Roman" w:cs="Times New Roman"/>
          <w:sz w:val="24"/>
          <w:szCs w:val="24"/>
          <w:u w:val="single"/>
          <w:lang w:val="en-US"/>
        </w:rPr>
        <w:t xml:space="preserve">headquarters and </w:t>
      </w:r>
      <w:r w:rsidR="00CC200B">
        <w:rPr>
          <w:rFonts w:ascii="Times New Roman" w:hAnsi="Times New Roman" w:cs="Times New Roman"/>
          <w:sz w:val="24"/>
          <w:szCs w:val="24"/>
          <w:u w:val="single"/>
          <w:lang w:val="en-US"/>
        </w:rPr>
        <w:t xml:space="preserve">a </w:t>
      </w:r>
      <w:r w:rsidR="00D04621">
        <w:rPr>
          <w:rFonts w:ascii="Times New Roman" w:hAnsi="Times New Roman" w:cs="Times New Roman"/>
          <w:sz w:val="24"/>
          <w:szCs w:val="24"/>
          <w:u w:val="single"/>
          <w:lang w:val="en-US"/>
        </w:rPr>
        <w:t>storehouse</w:t>
      </w:r>
      <w:r w:rsidRPr="000C3767">
        <w:rPr>
          <w:rFonts w:ascii="Times New Roman" w:hAnsi="Times New Roman" w:cs="Times New Roman"/>
          <w:sz w:val="24"/>
          <w:szCs w:val="24"/>
          <w:u w:val="single"/>
          <w:lang w:val="en-US"/>
        </w:rPr>
        <w:t xml:space="preserve"> </w:t>
      </w:r>
      <w:r w:rsidR="0043756C">
        <w:rPr>
          <w:rFonts w:ascii="Times New Roman" w:hAnsi="Times New Roman" w:cs="Times New Roman"/>
          <w:sz w:val="24"/>
          <w:szCs w:val="24"/>
          <w:u w:val="single"/>
          <w:lang w:val="en-US"/>
        </w:rPr>
        <w:t>(3</w:t>
      </w:r>
      <w:r w:rsidR="000C3767" w:rsidRPr="000C3767">
        <w:rPr>
          <w:rFonts w:ascii="Times New Roman" w:hAnsi="Times New Roman" w:cs="Times New Roman"/>
          <w:sz w:val="24"/>
          <w:szCs w:val="24"/>
          <w:u w:val="single"/>
          <w:lang w:val="en-US"/>
        </w:rPr>
        <w:t>)</w:t>
      </w:r>
    </w:p>
    <w:p w:rsidR="007F52A7" w:rsidRDefault="000C3767"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C3767">
        <w:rPr>
          <w:rFonts w:ascii="Times New Roman" w:hAnsi="Times New Roman" w:cs="Times New Roman"/>
          <w:sz w:val="24"/>
          <w:szCs w:val="24"/>
          <w:lang w:val="en-US"/>
        </w:rPr>
        <w:t>HP Officejet 6500A Plus e-All-in-One Printer - E710n</w:t>
      </w:r>
    </w:p>
    <w:p w:rsidR="000C3767" w:rsidRDefault="000C3767"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Functions: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print, fax, scan, and copy</w:t>
      </w:r>
    </w:p>
    <w:p w:rsidR="000C3767" w:rsidRDefault="000C3767" w:rsidP="003A505D">
      <w:pPr>
        <w:spacing w:after="0" w:line="480" w:lineRule="auto"/>
        <w:contextualSpacing/>
        <w:rPr>
          <w:rFonts w:ascii="Times New Roman" w:hAnsi="Times New Roman" w:cs="Times New Roman"/>
          <w:sz w:val="24"/>
          <w:szCs w:val="24"/>
          <w:lang w:val="en-US"/>
        </w:rPr>
      </w:pPr>
      <w:r w:rsidRPr="000C3767">
        <w:rPr>
          <w:rFonts w:ascii="Times New Roman" w:hAnsi="Times New Roman" w:cs="Times New Roman"/>
          <w:sz w:val="24"/>
          <w:szCs w:val="24"/>
          <w:lang w:val="en-US"/>
        </w:rPr>
        <w:t>Connectivity</w:t>
      </w:r>
      <w:r w:rsidR="00C627EE">
        <w:rPr>
          <w:rFonts w:ascii="Times New Roman" w:hAnsi="Times New Roman" w:cs="Times New Roman"/>
          <w:sz w:val="24"/>
          <w:szCs w:val="24"/>
          <w:lang w:val="en-US"/>
        </w:rPr>
        <w:t>:</w:t>
      </w:r>
      <w:r w:rsidR="00C627EE">
        <w:rPr>
          <w:rFonts w:ascii="Times New Roman" w:hAnsi="Times New Roman" w:cs="Times New Roman"/>
          <w:sz w:val="24"/>
          <w:szCs w:val="24"/>
          <w:lang w:val="en-US"/>
        </w:rPr>
        <w:tab/>
      </w:r>
      <w:r w:rsidR="00C627EE">
        <w:rPr>
          <w:rFonts w:ascii="Times New Roman" w:hAnsi="Times New Roman" w:cs="Times New Roman"/>
          <w:sz w:val="24"/>
          <w:szCs w:val="24"/>
          <w:lang w:val="en-US"/>
        </w:rPr>
        <w:tab/>
      </w:r>
      <w:r w:rsidR="00C627EE">
        <w:rPr>
          <w:rFonts w:ascii="Times New Roman" w:hAnsi="Times New Roman" w:cs="Times New Roman"/>
          <w:sz w:val="24"/>
          <w:szCs w:val="24"/>
          <w:lang w:val="en-US"/>
        </w:rPr>
        <w:tab/>
      </w:r>
      <w:r w:rsidR="003A505D">
        <w:rPr>
          <w:rFonts w:ascii="Times New Roman" w:hAnsi="Times New Roman" w:cs="Times New Roman"/>
          <w:sz w:val="24"/>
          <w:szCs w:val="24"/>
          <w:lang w:val="en-US"/>
        </w:rPr>
        <w:t>USB 2.0;</w:t>
      </w:r>
      <w:r>
        <w:rPr>
          <w:rFonts w:ascii="Times New Roman" w:hAnsi="Times New Roman" w:cs="Times New Roman"/>
          <w:sz w:val="24"/>
          <w:szCs w:val="24"/>
          <w:lang w:val="en-US"/>
        </w:rPr>
        <w:t xml:space="preserve"> Ethernet; build-in</w:t>
      </w:r>
      <w:r w:rsidRPr="000C3767">
        <w:rPr>
          <w:rFonts w:ascii="Times New Roman" w:hAnsi="Times New Roman" w:cs="Times New Roman"/>
          <w:sz w:val="24"/>
          <w:szCs w:val="24"/>
          <w:lang w:val="en-US"/>
        </w:rPr>
        <w:t xml:space="preserve"> WiFi 802.11b/g/n</w:t>
      </w:r>
    </w:p>
    <w:p w:rsidR="00DA552A" w:rsidRDefault="00DA552A"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Compatibility: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Windows XP, Windows Vista, Windows 7, Mac OS, Linux</w:t>
      </w:r>
    </w:p>
    <w:p w:rsidR="000C3767" w:rsidRDefault="000C3767"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Print speed: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C3767">
        <w:rPr>
          <w:rFonts w:ascii="Times New Roman" w:hAnsi="Times New Roman" w:cs="Times New Roman"/>
          <w:sz w:val="24"/>
          <w:szCs w:val="24"/>
          <w:lang w:val="en-US"/>
        </w:rPr>
        <w:t>31 ppm</w:t>
      </w:r>
      <w:r>
        <w:rPr>
          <w:rFonts w:ascii="Times New Roman" w:hAnsi="Times New Roman" w:cs="Times New Roman"/>
          <w:sz w:val="24"/>
          <w:szCs w:val="24"/>
          <w:lang w:val="en-US"/>
        </w:rPr>
        <w:t xml:space="preserve"> color and 32 ppm black</w:t>
      </w:r>
      <w:r>
        <w:rPr>
          <w:rFonts w:ascii="Times New Roman" w:hAnsi="Times New Roman" w:cs="Times New Roman"/>
          <w:sz w:val="24"/>
          <w:szCs w:val="24"/>
          <w:lang w:val="en-US"/>
        </w:rPr>
        <w:tab/>
      </w:r>
    </w:p>
    <w:p w:rsidR="00CF0D41" w:rsidRDefault="005D2C5E"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Unit </w:t>
      </w:r>
      <w:r w:rsidR="00CF0D41">
        <w:rPr>
          <w:rFonts w:ascii="Times New Roman" w:hAnsi="Times New Roman" w:cs="Times New Roman"/>
          <w:sz w:val="24"/>
          <w:szCs w:val="24"/>
          <w:lang w:val="en-US"/>
        </w:rPr>
        <w:t>Price:</w:t>
      </w:r>
      <w:r w:rsidR="00CF0D41">
        <w:rPr>
          <w:rFonts w:ascii="Times New Roman" w:hAnsi="Times New Roman" w:cs="Times New Roman"/>
          <w:sz w:val="24"/>
          <w:szCs w:val="24"/>
          <w:lang w:val="en-US"/>
        </w:rPr>
        <w:tab/>
      </w:r>
      <w:r w:rsidR="00CF0D41">
        <w:rPr>
          <w:rFonts w:ascii="Times New Roman" w:hAnsi="Times New Roman" w:cs="Times New Roman"/>
          <w:sz w:val="24"/>
          <w:szCs w:val="24"/>
          <w:lang w:val="en-US"/>
        </w:rPr>
        <w:tab/>
      </w:r>
      <w:r w:rsidR="00CF0D41">
        <w:rPr>
          <w:rFonts w:ascii="Times New Roman" w:hAnsi="Times New Roman" w:cs="Times New Roman"/>
          <w:sz w:val="24"/>
          <w:szCs w:val="24"/>
          <w:lang w:val="en-US"/>
        </w:rPr>
        <w:tab/>
      </w:r>
      <w:r w:rsidR="00B32297" w:rsidRPr="00027201">
        <w:rPr>
          <w:rFonts w:ascii="Times New Roman" w:hAnsi="Times New Roman" w:cs="Times New Roman"/>
          <w:sz w:val="24"/>
          <w:szCs w:val="24"/>
          <w:lang w:val="en-US"/>
        </w:rPr>
        <w:t>€</w:t>
      </w:r>
      <w:r w:rsidR="00B32297">
        <w:rPr>
          <w:rFonts w:ascii="Times New Roman" w:hAnsi="Times New Roman" w:cs="Times New Roman"/>
          <w:sz w:val="24"/>
          <w:szCs w:val="24"/>
          <w:lang w:val="en-US"/>
        </w:rPr>
        <w:t>111.14</w:t>
      </w:r>
    </w:p>
    <w:p w:rsidR="005D2C5E" w:rsidRDefault="005D2C5E"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Total Price:</w:t>
      </w:r>
      <w:r w:rsidR="00B32297">
        <w:rPr>
          <w:rFonts w:ascii="Times New Roman" w:hAnsi="Times New Roman" w:cs="Times New Roman"/>
          <w:sz w:val="24"/>
          <w:szCs w:val="24"/>
          <w:lang w:val="en-US"/>
        </w:rPr>
        <w:tab/>
      </w:r>
      <w:r w:rsidR="00B32297">
        <w:rPr>
          <w:rFonts w:ascii="Times New Roman" w:hAnsi="Times New Roman" w:cs="Times New Roman"/>
          <w:sz w:val="24"/>
          <w:szCs w:val="24"/>
          <w:lang w:val="en-US"/>
        </w:rPr>
        <w:tab/>
      </w:r>
      <w:r w:rsidR="00B32297">
        <w:rPr>
          <w:rFonts w:ascii="Times New Roman" w:hAnsi="Times New Roman" w:cs="Times New Roman"/>
          <w:sz w:val="24"/>
          <w:szCs w:val="24"/>
          <w:lang w:val="en-US"/>
        </w:rPr>
        <w:tab/>
      </w:r>
      <w:r w:rsidR="00B32297" w:rsidRPr="00027201">
        <w:rPr>
          <w:rFonts w:ascii="Times New Roman" w:hAnsi="Times New Roman" w:cs="Times New Roman"/>
          <w:sz w:val="24"/>
          <w:szCs w:val="24"/>
          <w:lang w:val="en-US"/>
        </w:rPr>
        <w:t>€</w:t>
      </w:r>
      <w:r w:rsidR="00B32297">
        <w:rPr>
          <w:rFonts w:ascii="Times New Roman" w:hAnsi="Times New Roman" w:cs="Times New Roman"/>
          <w:sz w:val="24"/>
          <w:szCs w:val="24"/>
          <w:lang w:val="en-US"/>
        </w:rPr>
        <w:t>333.42</w:t>
      </w:r>
      <w:r w:rsidR="00B17EDE">
        <w:rPr>
          <w:rFonts w:ascii="Times New Roman" w:hAnsi="Times New Roman" w:cs="Times New Roman"/>
          <w:sz w:val="24"/>
          <w:szCs w:val="24"/>
          <w:lang w:val="en-US"/>
        </w:rPr>
        <w:t xml:space="preserve"> (Hewlett-Packard Development Company, 2010b)</w:t>
      </w:r>
    </w:p>
    <w:p w:rsidR="00617BCC" w:rsidRDefault="00617BCC" w:rsidP="00C27666">
      <w:pPr>
        <w:spacing w:after="0" w:line="240" w:lineRule="auto"/>
        <w:contextualSpacing/>
        <w:rPr>
          <w:rFonts w:ascii="Times New Roman" w:hAnsi="Times New Roman" w:cs="Times New Roman"/>
          <w:sz w:val="24"/>
          <w:szCs w:val="24"/>
          <w:lang w:val="en-US"/>
        </w:rPr>
      </w:pPr>
    </w:p>
    <w:p w:rsidR="00617BCC" w:rsidRPr="00813669" w:rsidRDefault="00813669" w:rsidP="003A505D">
      <w:pPr>
        <w:spacing w:after="0" w:line="480" w:lineRule="auto"/>
        <w:contextualSpacing/>
        <w:rPr>
          <w:rFonts w:ascii="Times New Roman" w:hAnsi="Times New Roman" w:cs="Times New Roman"/>
          <w:sz w:val="24"/>
          <w:szCs w:val="24"/>
          <w:u w:val="single"/>
          <w:lang w:val="en-US"/>
        </w:rPr>
      </w:pPr>
      <w:r w:rsidRPr="00813669">
        <w:rPr>
          <w:rFonts w:ascii="Times New Roman" w:hAnsi="Times New Roman" w:cs="Times New Roman"/>
          <w:sz w:val="24"/>
          <w:szCs w:val="24"/>
          <w:u w:val="single"/>
          <w:lang w:val="en-US"/>
        </w:rPr>
        <w:t>Multifunctional Appliances</w:t>
      </w:r>
      <w:r w:rsidR="0043756C">
        <w:rPr>
          <w:rFonts w:ascii="Times New Roman" w:hAnsi="Times New Roman" w:cs="Times New Roman"/>
          <w:sz w:val="24"/>
          <w:szCs w:val="24"/>
          <w:u w:val="single"/>
          <w:lang w:val="en-US"/>
        </w:rPr>
        <w:t xml:space="preserve"> </w:t>
      </w:r>
      <w:r w:rsidR="00D04621">
        <w:rPr>
          <w:rFonts w:ascii="Times New Roman" w:hAnsi="Times New Roman" w:cs="Times New Roman"/>
          <w:sz w:val="24"/>
          <w:szCs w:val="24"/>
          <w:u w:val="single"/>
          <w:lang w:val="en-US"/>
        </w:rPr>
        <w:t xml:space="preserve">– stores </w:t>
      </w:r>
      <w:r w:rsidR="0043756C">
        <w:rPr>
          <w:rFonts w:ascii="Times New Roman" w:hAnsi="Times New Roman" w:cs="Times New Roman"/>
          <w:sz w:val="24"/>
          <w:szCs w:val="24"/>
          <w:u w:val="single"/>
          <w:lang w:val="en-US"/>
        </w:rPr>
        <w:t>(5</w:t>
      </w:r>
      <w:r w:rsidR="00617BCC" w:rsidRPr="00813669">
        <w:rPr>
          <w:rFonts w:ascii="Times New Roman" w:hAnsi="Times New Roman" w:cs="Times New Roman"/>
          <w:sz w:val="24"/>
          <w:szCs w:val="24"/>
          <w:u w:val="single"/>
          <w:lang w:val="en-US"/>
        </w:rPr>
        <w:t>)</w:t>
      </w:r>
    </w:p>
    <w:p w:rsidR="00CF0D41" w:rsidRDefault="00813669"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Name: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13669">
        <w:rPr>
          <w:rFonts w:ascii="Times New Roman" w:hAnsi="Times New Roman" w:cs="Times New Roman"/>
          <w:sz w:val="24"/>
          <w:szCs w:val="24"/>
          <w:lang w:val="en-US"/>
        </w:rPr>
        <w:t>HP Photosmart C4795 All-in-One Printer</w:t>
      </w:r>
    </w:p>
    <w:p w:rsidR="00813669" w:rsidRDefault="00813669"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Functions: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print, scan, and copy</w:t>
      </w:r>
    </w:p>
    <w:p w:rsidR="00813669" w:rsidRDefault="00813669"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C</w:t>
      </w:r>
      <w:r w:rsidRPr="00813669">
        <w:rPr>
          <w:rFonts w:ascii="Times New Roman" w:hAnsi="Times New Roman" w:cs="Times New Roman"/>
          <w:sz w:val="24"/>
          <w:szCs w:val="24"/>
          <w:lang w:val="en-US"/>
        </w:rPr>
        <w:t>onnectivity</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USB 2.0 and </w:t>
      </w:r>
      <w:r w:rsidRPr="00813669">
        <w:rPr>
          <w:rFonts w:ascii="Times New Roman" w:hAnsi="Times New Roman" w:cs="Times New Roman"/>
          <w:sz w:val="24"/>
          <w:szCs w:val="24"/>
          <w:lang w:val="en-US"/>
        </w:rPr>
        <w:t>built-in WiFi 802.11b/g</w:t>
      </w:r>
    </w:p>
    <w:p w:rsidR="001A5BFA" w:rsidRDefault="001A5BFA"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Compatibility: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Windows XP, Windows Vista, Windows 7, Mac OS, Linux</w:t>
      </w:r>
    </w:p>
    <w:p w:rsidR="00813669" w:rsidRDefault="00813669"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Print speed: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23 ppm color and u</w:t>
      </w:r>
      <w:r w:rsidRPr="00813669">
        <w:rPr>
          <w:rFonts w:ascii="Times New Roman" w:hAnsi="Times New Roman" w:cs="Times New Roman"/>
          <w:sz w:val="24"/>
          <w:szCs w:val="24"/>
          <w:lang w:val="en-US"/>
        </w:rPr>
        <w:t>p to 29 ppm</w:t>
      </w:r>
      <w:r>
        <w:rPr>
          <w:rFonts w:ascii="Times New Roman" w:hAnsi="Times New Roman" w:cs="Times New Roman"/>
          <w:sz w:val="24"/>
          <w:szCs w:val="24"/>
          <w:lang w:val="en-US"/>
        </w:rPr>
        <w:t xml:space="preserve"> black</w:t>
      </w:r>
    </w:p>
    <w:p w:rsidR="00A2444A" w:rsidRDefault="005D2C5E"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Unit </w:t>
      </w:r>
      <w:r w:rsidR="00A2444A">
        <w:rPr>
          <w:rFonts w:ascii="Times New Roman" w:hAnsi="Times New Roman" w:cs="Times New Roman"/>
          <w:sz w:val="24"/>
          <w:szCs w:val="24"/>
          <w:lang w:val="en-US"/>
        </w:rPr>
        <w:t>Price:</w:t>
      </w:r>
      <w:r w:rsidR="001A5BFA">
        <w:rPr>
          <w:rFonts w:ascii="Times New Roman" w:hAnsi="Times New Roman" w:cs="Times New Roman"/>
          <w:sz w:val="24"/>
          <w:szCs w:val="24"/>
          <w:lang w:val="en-US"/>
        </w:rPr>
        <w:tab/>
      </w:r>
      <w:r w:rsidR="001A5BFA">
        <w:rPr>
          <w:rFonts w:ascii="Times New Roman" w:hAnsi="Times New Roman" w:cs="Times New Roman"/>
          <w:sz w:val="24"/>
          <w:szCs w:val="24"/>
          <w:lang w:val="en-US"/>
        </w:rPr>
        <w:tab/>
      </w:r>
      <w:r w:rsidR="001A5BFA">
        <w:rPr>
          <w:rFonts w:ascii="Times New Roman" w:hAnsi="Times New Roman" w:cs="Times New Roman"/>
          <w:sz w:val="24"/>
          <w:szCs w:val="24"/>
          <w:lang w:val="en-US"/>
        </w:rPr>
        <w:tab/>
      </w:r>
      <w:r w:rsidR="009F3151" w:rsidRPr="00027201">
        <w:rPr>
          <w:rFonts w:ascii="Times New Roman" w:hAnsi="Times New Roman" w:cs="Times New Roman"/>
          <w:sz w:val="24"/>
          <w:szCs w:val="24"/>
          <w:lang w:val="en-US"/>
        </w:rPr>
        <w:t>€</w:t>
      </w:r>
      <w:r w:rsidR="009F3151">
        <w:rPr>
          <w:rFonts w:ascii="Times New Roman" w:hAnsi="Times New Roman" w:cs="Times New Roman"/>
          <w:sz w:val="24"/>
          <w:szCs w:val="24"/>
          <w:lang w:val="en-US"/>
        </w:rPr>
        <w:t>44.45</w:t>
      </w:r>
      <w:r w:rsidR="001A5BFA">
        <w:rPr>
          <w:rFonts w:ascii="Times New Roman" w:hAnsi="Times New Roman" w:cs="Times New Roman"/>
          <w:sz w:val="24"/>
          <w:szCs w:val="24"/>
          <w:lang w:val="en-US"/>
        </w:rPr>
        <w:tab/>
      </w:r>
    </w:p>
    <w:p w:rsidR="005D2C5E" w:rsidRDefault="005D2C5E"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Total Price:</w:t>
      </w:r>
      <w:r w:rsidR="00796B6E">
        <w:rPr>
          <w:rFonts w:ascii="Times New Roman" w:hAnsi="Times New Roman" w:cs="Times New Roman"/>
          <w:sz w:val="24"/>
          <w:szCs w:val="24"/>
          <w:lang w:val="en-US"/>
        </w:rPr>
        <w:tab/>
      </w:r>
      <w:r w:rsidR="00796B6E">
        <w:rPr>
          <w:rFonts w:ascii="Times New Roman" w:hAnsi="Times New Roman" w:cs="Times New Roman"/>
          <w:sz w:val="24"/>
          <w:szCs w:val="24"/>
          <w:lang w:val="en-US"/>
        </w:rPr>
        <w:tab/>
      </w:r>
      <w:r w:rsidR="00796B6E">
        <w:rPr>
          <w:rFonts w:ascii="Times New Roman" w:hAnsi="Times New Roman" w:cs="Times New Roman"/>
          <w:sz w:val="24"/>
          <w:szCs w:val="24"/>
          <w:lang w:val="en-US"/>
        </w:rPr>
        <w:tab/>
      </w:r>
      <w:r w:rsidR="00796B6E" w:rsidRPr="00027201">
        <w:rPr>
          <w:rFonts w:ascii="Times New Roman" w:hAnsi="Times New Roman" w:cs="Times New Roman"/>
          <w:sz w:val="24"/>
          <w:szCs w:val="24"/>
          <w:lang w:val="en-US"/>
        </w:rPr>
        <w:t>€</w:t>
      </w:r>
      <w:r w:rsidR="00796B6E">
        <w:rPr>
          <w:rFonts w:ascii="Times New Roman" w:hAnsi="Times New Roman" w:cs="Times New Roman"/>
          <w:sz w:val="24"/>
          <w:szCs w:val="24"/>
          <w:lang w:val="en-US"/>
        </w:rPr>
        <w:t>222.25</w:t>
      </w:r>
      <w:r w:rsidR="00442783">
        <w:rPr>
          <w:rFonts w:ascii="Times New Roman" w:hAnsi="Times New Roman" w:cs="Times New Roman"/>
          <w:sz w:val="24"/>
          <w:szCs w:val="24"/>
          <w:lang w:val="en-US"/>
        </w:rPr>
        <w:t xml:space="preserve"> (Hewlett-Packard Development Company, 2010c)</w:t>
      </w:r>
    </w:p>
    <w:p w:rsidR="00ED4534" w:rsidRDefault="00ED4534" w:rsidP="00C27666">
      <w:pPr>
        <w:spacing w:after="0" w:line="240" w:lineRule="auto"/>
        <w:contextualSpacing/>
        <w:rPr>
          <w:rFonts w:ascii="Times New Roman" w:hAnsi="Times New Roman" w:cs="Times New Roman"/>
          <w:sz w:val="24"/>
          <w:szCs w:val="24"/>
          <w:lang w:val="en-US"/>
        </w:rPr>
      </w:pPr>
    </w:p>
    <w:p w:rsidR="00ED4534" w:rsidRDefault="0043756C" w:rsidP="003A505D">
      <w:pPr>
        <w:spacing w:after="0" w:line="480" w:lineRule="auto"/>
        <w:contextualSpacing/>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Personal Digital Assistants </w:t>
      </w:r>
      <w:r w:rsidR="00CC200B">
        <w:rPr>
          <w:rFonts w:ascii="Times New Roman" w:hAnsi="Times New Roman" w:cs="Times New Roman"/>
          <w:sz w:val="24"/>
          <w:szCs w:val="24"/>
          <w:u w:val="single"/>
          <w:lang w:val="en-US"/>
        </w:rPr>
        <w:t>– a direct</w:t>
      </w:r>
      <w:r w:rsidR="00294CB0">
        <w:rPr>
          <w:rFonts w:ascii="Times New Roman" w:hAnsi="Times New Roman" w:cs="Times New Roman"/>
          <w:sz w:val="24"/>
          <w:szCs w:val="24"/>
          <w:u w:val="single"/>
          <w:lang w:val="en-US"/>
        </w:rPr>
        <w:t>or</w:t>
      </w:r>
      <w:r w:rsidR="00CC200B">
        <w:rPr>
          <w:rFonts w:ascii="Times New Roman" w:hAnsi="Times New Roman" w:cs="Times New Roman"/>
          <w:sz w:val="24"/>
          <w:szCs w:val="24"/>
          <w:u w:val="single"/>
          <w:lang w:val="en-US"/>
        </w:rPr>
        <w:t xml:space="preserve"> and regional managers </w:t>
      </w:r>
      <w:r>
        <w:rPr>
          <w:rFonts w:ascii="Times New Roman" w:hAnsi="Times New Roman" w:cs="Times New Roman"/>
          <w:sz w:val="24"/>
          <w:szCs w:val="24"/>
          <w:u w:val="single"/>
          <w:lang w:val="en-US"/>
        </w:rPr>
        <w:t>(3</w:t>
      </w:r>
      <w:r w:rsidR="00ED4534" w:rsidRPr="00ED4534">
        <w:rPr>
          <w:rFonts w:ascii="Times New Roman" w:hAnsi="Times New Roman" w:cs="Times New Roman"/>
          <w:sz w:val="24"/>
          <w:szCs w:val="24"/>
          <w:u w:val="single"/>
          <w:lang w:val="en-US"/>
        </w:rPr>
        <w:t>)</w:t>
      </w:r>
    </w:p>
    <w:p w:rsidR="00027201" w:rsidRDefault="000012DC"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Name:</w:t>
      </w:r>
      <w:r w:rsidR="00027201">
        <w:rPr>
          <w:rFonts w:ascii="Times New Roman" w:hAnsi="Times New Roman" w:cs="Times New Roman"/>
          <w:sz w:val="24"/>
          <w:szCs w:val="24"/>
          <w:lang w:val="en-US"/>
        </w:rPr>
        <w:tab/>
      </w:r>
      <w:r w:rsidR="00027201">
        <w:rPr>
          <w:rFonts w:ascii="Times New Roman" w:hAnsi="Times New Roman" w:cs="Times New Roman"/>
          <w:sz w:val="24"/>
          <w:szCs w:val="24"/>
          <w:lang w:val="en-US"/>
        </w:rPr>
        <w:tab/>
      </w:r>
      <w:r w:rsidR="00027201">
        <w:rPr>
          <w:rFonts w:ascii="Times New Roman" w:hAnsi="Times New Roman" w:cs="Times New Roman"/>
          <w:sz w:val="24"/>
          <w:szCs w:val="24"/>
          <w:lang w:val="en-US"/>
        </w:rPr>
        <w:tab/>
      </w:r>
      <w:r w:rsidR="00393A69">
        <w:rPr>
          <w:rFonts w:ascii="Times New Roman" w:hAnsi="Times New Roman" w:cs="Times New Roman"/>
          <w:sz w:val="24"/>
          <w:szCs w:val="24"/>
          <w:lang w:val="en-US"/>
        </w:rPr>
        <w:tab/>
        <w:t>Black</w:t>
      </w:r>
      <w:r w:rsidR="003E0AEA">
        <w:rPr>
          <w:rFonts w:ascii="Times New Roman" w:hAnsi="Times New Roman" w:cs="Times New Roman"/>
          <w:sz w:val="24"/>
          <w:szCs w:val="24"/>
          <w:lang w:val="en-US"/>
        </w:rPr>
        <w:t>B</w:t>
      </w:r>
      <w:r w:rsidR="00393A69">
        <w:rPr>
          <w:rFonts w:ascii="Times New Roman" w:hAnsi="Times New Roman" w:cs="Times New Roman"/>
          <w:sz w:val="24"/>
          <w:szCs w:val="24"/>
          <w:lang w:val="en-US"/>
        </w:rPr>
        <w:t>erry 9700</w:t>
      </w:r>
    </w:p>
    <w:p w:rsidR="00900E11" w:rsidRDefault="00900E11"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Display: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480 x 360 pixels</w:t>
      </w:r>
    </w:p>
    <w:p w:rsidR="000012DC" w:rsidRDefault="000012DC"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Memory:</w:t>
      </w:r>
      <w:r w:rsidR="00027201">
        <w:rPr>
          <w:rFonts w:ascii="Times New Roman" w:hAnsi="Times New Roman" w:cs="Times New Roman"/>
          <w:sz w:val="24"/>
          <w:szCs w:val="24"/>
          <w:lang w:val="en-US"/>
        </w:rPr>
        <w:t xml:space="preserve"> </w:t>
      </w:r>
      <w:r w:rsidR="00027201">
        <w:rPr>
          <w:rFonts w:ascii="Times New Roman" w:hAnsi="Times New Roman" w:cs="Times New Roman"/>
          <w:sz w:val="24"/>
          <w:szCs w:val="24"/>
          <w:lang w:val="en-US"/>
        </w:rPr>
        <w:tab/>
      </w:r>
      <w:r w:rsidR="00027201">
        <w:rPr>
          <w:rFonts w:ascii="Times New Roman" w:hAnsi="Times New Roman" w:cs="Times New Roman"/>
          <w:sz w:val="24"/>
          <w:szCs w:val="24"/>
          <w:lang w:val="en-US"/>
        </w:rPr>
        <w:tab/>
      </w:r>
      <w:r w:rsidR="00027201">
        <w:rPr>
          <w:rFonts w:ascii="Times New Roman" w:hAnsi="Times New Roman" w:cs="Times New Roman"/>
          <w:sz w:val="24"/>
          <w:szCs w:val="24"/>
          <w:lang w:val="en-US"/>
        </w:rPr>
        <w:tab/>
        <w:t>256 MB onboard and 2 GB media card</w:t>
      </w:r>
    </w:p>
    <w:p w:rsidR="003E0AEA" w:rsidRDefault="003E0AEA"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Operating system:</w:t>
      </w:r>
      <w:r>
        <w:rPr>
          <w:rFonts w:ascii="Times New Roman" w:hAnsi="Times New Roman" w:cs="Times New Roman"/>
          <w:sz w:val="24"/>
          <w:szCs w:val="24"/>
          <w:lang w:val="en-US"/>
        </w:rPr>
        <w:tab/>
      </w:r>
      <w:r>
        <w:rPr>
          <w:rFonts w:ascii="Times New Roman" w:hAnsi="Times New Roman" w:cs="Times New Roman"/>
          <w:sz w:val="24"/>
          <w:szCs w:val="24"/>
          <w:lang w:val="en-US"/>
        </w:rPr>
        <w:tab/>
        <w:t>BlackBerry OS</w:t>
      </w:r>
    </w:p>
    <w:p w:rsidR="00027201" w:rsidRDefault="00027201"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Functions: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3.2 MP camera, video recording, Wi-Fi, GPS, 3G network </w:t>
      </w:r>
    </w:p>
    <w:p w:rsidR="00027201" w:rsidRDefault="00027201" w:rsidP="003A505D">
      <w:pPr>
        <w:spacing w:after="0" w:line="480" w:lineRule="auto"/>
        <w:ind w:left="2124" w:firstLine="708"/>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support, </w:t>
      </w:r>
      <w:r w:rsidR="00542A0C">
        <w:rPr>
          <w:rFonts w:ascii="Times New Roman" w:hAnsi="Times New Roman" w:cs="Times New Roman"/>
          <w:sz w:val="24"/>
          <w:szCs w:val="24"/>
          <w:lang w:val="en-US"/>
        </w:rPr>
        <w:t xml:space="preserve">navigation, and </w:t>
      </w:r>
      <w:r>
        <w:rPr>
          <w:rFonts w:ascii="Times New Roman" w:hAnsi="Times New Roman" w:cs="Times New Roman"/>
          <w:sz w:val="24"/>
          <w:szCs w:val="24"/>
          <w:lang w:val="en-US"/>
        </w:rPr>
        <w:t>qwerty keyboard</w:t>
      </w:r>
      <w:r w:rsidR="00542A0C">
        <w:rPr>
          <w:rFonts w:ascii="Times New Roman" w:hAnsi="Times New Roman" w:cs="Times New Roman"/>
          <w:sz w:val="24"/>
          <w:szCs w:val="24"/>
          <w:lang w:val="en-US"/>
        </w:rPr>
        <w:t xml:space="preserve"> (BlackBerry, 2010)</w:t>
      </w:r>
    </w:p>
    <w:p w:rsidR="000012DC" w:rsidRDefault="00CB0C89"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Unit </w:t>
      </w:r>
      <w:r w:rsidR="000012DC">
        <w:rPr>
          <w:rFonts w:ascii="Times New Roman" w:hAnsi="Times New Roman" w:cs="Times New Roman"/>
          <w:sz w:val="24"/>
          <w:szCs w:val="24"/>
          <w:lang w:val="en-US"/>
        </w:rPr>
        <w:t>Price:</w:t>
      </w:r>
      <w:r w:rsidR="00027201">
        <w:rPr>
          <w:rFonts w:ascii="Times New Roman" w:hAnsi="Times New Roman" w:cs="Times New Roman"/>
          <w:sz w:val="24"/>
          <w:szCs w:val="24"/>
          <w:lang w:val="en-US"/>
        </w:rPr>
        <w:tab/>
      </w:r>
      <w:r w:rsidR="00027201">
        <w:rPr>
          <w:rFonts w:ascii="Times New Roman" w:hAnsi="Times New Roman" w:cs="Times New Roman"/>
          <w:sz w:val="24"/>
          <w:szCs w:val="24"/>
          <w:lang w:val="en-US"/>
        </w:rPr>
        <w:tab/>
      </w:r>
      <w:r w:rsidR="00027201">
        <w:rPr>
          <w:rFonts w:ascii="Times New Roman" w:hAnsi="Times New Roman" w:cs="Times New Roman"/>
          <w:sz w:val="24"/>
          <w:szCs w:val="24"/>
          <w:lang w:val="en-US"/>
        </w:rPr>
        <w:tab/>
      </w:r>
      <w:r w:rsidR="00027201" w:rsidRPr="00027201">
        <w:rPr>
          <w:rFonts w:ascii="Times New Roman" w:hAnsi="Times New Roman" w:cs="Times New Roman"/>
          <w:sz w:val="24"/>
          <w:szCs w:val="24"/>
          <w:lang w:val="en-US"/>
        </w:rPr>
        <w:t>€</w:t>
      </w:r>
      <w:r w:rsidR="00027201">
        <w:rPr>
          <w:rFonts w:ascii="Times New Roman" w:hAnsi="Times New Roman" w:cs="Times New Roman"/>
          <w:sz w:val="24"/>
          <w:szCs w:val="24"/>
          <w:lang w:val="en-US"/>
        </w:rPr>
        <w:t>439.00</w:t>
      </w:r>
    </w:p>
    <w:p w:rsidR="007C09EA" w:rsidRDefault="00CB0C89"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Total Price: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27201">
        <w:rPr>
          <w:rFonts w:ascii="Times New Roman" w:hAnsi="Times New Roman" w:cs="Times New Roman"/>
          <w:sz w:val="24"/>
          <w:szCs w:val="24"/>
          <w:lang w:val="en-US"/>
        </w:rPr>
        <w:t>€</w:t>
      </w:r>
      <w:r w:rsidR="00C84614">
        <w:rPr>
          <w:rFonts w:ascii="Times New Roman" w:hAnsi="Times New Roman" w:cs="Times New Roman"/>
          <w:sz w:val="24"/>
          <w:szCs w:val="24"/>
          <w:lang w:val="en-US"/>
        </w:rPr>
        <w:t>1,317</w:t>
      </w:r>
      <w:r w:rsidR="00A473D8">
        <w:rPr>
          <w:rFonts w:ascii="Times New Roman" w:hAnsi="Times New Roman" w:cs="Times New Roman"/>
          <w:sz w:val="24"/>
          <w:szCs w:val="24"/>
          <w:lang w:val="en-US"/>
        </w:rPr>
        <w:t>.00</w:t>
      </w:r>
      <w:r w:rsidR="00D01DDC">
        <w:rPr>
          <w:rFonts w:ascii="Times New Roman" w:hAnsi="Times New Roman" w:cs="Times New Roman"/>
          <w:sz w:val="24"/>
          <w:szCs w:val="24"/>
          <w:lang w:val="en-US"/>
        </w:rPr>
        <w:t xml:space="preserve"> (</w:t>
      </w:r>
      <w:r w:rsidR="00664F19">
        <w:rPr>
          <w:rFonts w:ascii="Times New Roman" w:hAnsi="Times New Roman" w:cs="Times New Roman"/>
          <w:sz w:val="24"/>
          <w:szCs w:val="24"/>
          <w:lang w:val="en-US"/>
        </w:rPr>
        <w:t>Slovak Telecom, 2010</w:t>
      </w:r>
      <w:r w:rsidR="00D01DDC">
        <w:rPr>
          <w:rFonts w:ascii="Times New Roman" w:hAnsi="Times New Roman" w:cs="Times New Roman"/>
          <w:sz w:val="24"/>
          <w:szCs w:val="24"/>
          <w:lang w:val="en-US"/>
        </w:rPr>
        <w:t>)</w:t>
      </w:r>
    </w:p>
    <w:p w:rsidR="0037008E" w:rsidRPr="00E55898" w:rsidRDefault="0037008E" w:rsidP="00C27666">
      <w:pPr>
        <w:spacing w:after="0" w:line="240" w:lineRule="auto"/>
        <w:contextualSpacing/>
        <w:rPr>
          <w:rFonts w:ascii="Times New Roman" w:hAnsi="Times New Roman" w:cs="Times New Roman"/>
          <w:sz w:val="24"/>
          <w:szCs w:val="24"/>
          <w:u w:val="single"/>
          <w:lang w:val="en-US"/>
        </w:rPr>
      </w:pPr>
    </w:p>
    <w:p w:rsidR="0037008E" w:rsidRPr="00E55898" w:rsidRDefault="0037008E" w:rsidP="003A505D">
      <w:pPr>
        <w:spacing w:after="0" w:line="480" w:lineRule="auto"/>
        <w:contextualSpacing/>
        <w:rPr>
          <w:rFonts w:ascii="Times New Roman" w:hAnsi="Times New Roman" w:cs="Times New Roman"/>
          <w:sz w:val="24"/>
          <w:szCs w:val="24"/>
          <w:u w:val="single"/>
          <w:lang w:val="en-US"/>
        </w:rPr>
      </w:pPr>
      <w:r w:rsidRPr="0043756C">
        <w:rPr>
          <w:rFonts w:ascii="Times New Roman" w:hAnsi="Times New Roman" w:cs="Times New Roman"/>
          <w:sz w:val="24"/>
          <w:szCs w:val="24"/>
          <w:u w:val="single"/>
          <w:lang w:val="en-US"/>
        </w:rPr>
        <w:t xml:space="preserve">Smart Phones </w:t>
      </w:r>
      <w:r w:rsidR="00F55C9B">
        <w:rPr>
          <w:rFonts w:ascii="Times New Roman" w:hAnsi="Times New Roman" w:cs="Times New Roman"/>
          <w:sz w:val="24"/>
          <w:szCs w:val="24"/>
          <w:u w:val="single"/>
          <w:lang w:val="en-US"/>
        </w:rPr>
        <w:t>–</w:t>
      </w:r>
      <w:r w:rsidR="00CC200B">
        <w:rPr>
          <w:rFonts w:ascii="Times New Roman" w:hAnsi="Times New Roman" w:cs="Times New Roman"/>
          <w:sz w:val="24"/>
          <w:szCs w:val="24"/>
          <w:u w:val="single"/>
          <w:lang w:val="en-US"/>
        </w:rPr>
        <w:t xml:space="preserve"> </w:t>
      </w:r>
      <w:r w:rsidR="00F55C9B">
        <w:rPr>
          <w:rFonts w:ascii="Times New Roman" w:hAnsi="Times New Roman" w:cs="Times New Roman"/>
          <w:sz w:val="24"/>
          <w:szCs w:val="24"/>
          <w:u w:val="single"/>
          <w:lang w:val="en-US"/>
        </w:rPr>
        <w:t xml:space="preserve">a headquarters, a storehouse, stores, and drivers </w:t>
      </w:r>
      <w:r w:rsidRPr="0043756C">
        <w:rPr>
          <w:rFonts w:ascii="Times New Roman" w:hAnsi="Times New Roman" w:cs="Times New Roman"/>
          <w:sz w:val="24"/>
          <w:szCs w:val="24"/>
          <w:u w:val="single"/>
          <w:lang w:val="en-US"/>
        </w:rPr>
        <w:t>(</w:t>
      </w:r>
      <w:r w:rsidR="0043756C" w:rsidRPr="0043756C">
        <w:rPr>
          <w:rFonts w:ascii="Times New Roman" w:hAnsi="Times New Roman" w:cs="Times New Roman"/>
          <w:sz w:val="24"/>
          <w:szCs w:val="24"/>
          <w:u w:val="single"/>
          <w:lang w:val="en-US"/>
        </w:rPr>
        <w:t>16</w:t>
      </w:r>
      <w:r w:rsidRPr="0043756C">
        <w:rPr>
          <w:rFonts w:ascii="Times New Roman" w:hAnsi="Times New Roman" w:cs="Times New Roman"/>
          <w:sz w:val="24"/>
          <w:szCs w:val="24"/>
          <w:u w:val="single"/>
          <w:lang w:val="en-US"/>
        </w:rPr>
        <w:t>)</w:t>
      </w:r>
    </w:p>
    <w:p w:rsidR="0037008E" w:rsidRDefault="00900E11"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Nokia </w:t>
      </w:r>
      <w:r w:rsidR="00EE4097">
        <w:rPr>
          <w:rFonts w:ascii="Times New Roman" w:hAnsi="Times New Roman" w:cs="Times New Roman"/>
          <w:sz w:val="24"/>
          <w:szCs w:val="24"/>
          <w:lang w:val="en-US"/>
        </w:rPr>
        <w:t>E52</w:t>
      </w:r>
    </w:p>
    <w:p w:rsidR="00900E11" w:rsidRDefault="00900E11"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Display:</w:t>
      </w:r>
      <w:r w:rsidR="00FB1D1C">
        <w:rPr>
          <w:rFonts w:ascii="Times New Roman" w:hAnsi="Times New Roman" w:cs="Times New Roman"/>
          <w:sz w:val="24"/>
          <w:szCs w:val="24"/>
          <w:lang w:val="en-US"/>
        </w:rPr>
        <w:tab/>
      </w:r>
      <w:r w:rsidR="00FB1D1C">
        <w:rPr>
          <w:rFonts w:ascii="Times New Roman" w:hAnsi="Times New Roman" w:cs="Times New Roman"/>
          <w:sz w:val="24"/>
          <w:szCs w:val="24"/>
          <w:lang w:val="en-US"/>
        </w:rPr>
        <w:tab/>
      </w:r>
      <w:r w:rsidR="00FB1D1C">
        <w:rPr>
          <w:rFonts w:ascii="Times New Roman" w:hAnsi="Times New Roman" w:cs="Times New Roman"/>
          <w:sz w:val="24"/>
          <w:szCs w:val="24"/>
          <w:lang w:val="en-US"/>
        </w:rPr>
        <w:tab/>
      </w:r>
      <w:r w:rsidR="00EE4097">
        <w:rPr>
          <w:rFonts w:ascii="Times New Roman" w:hAnsi="Times New Roman" w:cs="Times New Roman"/>
          <w:sz w:val="24"/>
          <w:szCs w:val="24"/>
          <w:lang w:val="en-US"/>
        </w:rPr>
        <w:t>24</w:t>
      </w:r>
      <w:r w:rsidR="00FB1D1C">
        <w:rPr>
          <w:rFonts w:ascii="Times New Roman" w:hAnsi="Times New Roman" w:cs="Times New Roman"/>
          <w:sz w:val="24"/>
          <w:szCs w:val="24"/>
          <w:lang w:val="en-US"/>
        </w:rPr>
        <w:t xml:space="preserve">0 x </w:t>
      </w:r>
      <w:r w:rsidR="00EE4097">
        <w:rPr>
          <w:rFonts w:ascii="Times New Roman" w:hAnsi="Times New Roman" w:cs="Times New Roman"/>
          <w:sz w:val="24"/>
          <w:szCs w:val="24"/>
          <w:lang w:val="en-US"/>
        </w:rPr>
        <w:t>32</w:t>
      </w:r>
      <w:r w:rsidR="00FB1D1C">
        <w:rPr>
          <w:rFonts w:ascii="Times New Roman" w:hAnsi="Times New Roman" w:cs="Times New Roman"/>
          <w:sz w:val="24"/>
          <w:szCs w:val="24"/>
          <w:lang w:val="en-US"/>
        </w:rPr>
        <w:t>0 pixels</w:t>
      </w:r>
    </w:p>
    <w:p w:rsidR="00EE4097" w:rsidRDefault="00900E11"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Memory:</w:t>
      </w:r>
      <w:r w:rsidR="00FB1D1C">
        <w:rPr>
          <w:rFonts w:ascii="Times New Roman" w:hAnsi="Times New Roman" w:cs="Times New Roman"/>
          <w:sz w:val="24"/>
          <w:szCs w:val="24"/>
          <w:lang w:val="en-US"/>
        </w:rPr>
        <w:tab/>
      </w:r>
      <w:r w:rsidR="00FB1D1C">
        <w:rPr>
          <w:rFonts w:ascii="Times New Roman" w:hAnsi="Times New Roman" w:cs="Times New Roman"/>
          <w:sz w:val="24"/>
          <w:szCs w:val="24"/>
          <w:lang w:val="en-US"/>
        </w:rPr>
        <w:tab/>
      </w:r>
      <w:r w:rsidR="00FB1D1C">
        <w:rPr>
          <w:rFonts w:ascii="Times New Roman" w:hAnsi="Times New Roman" w:cs="Times New Roman"/>
          <w:sz w:val="24"/>
          <w:szCs w:val="24"/>
          <w:lang w:val="en-US"/>
        </w:rPr>
        <w:tab/>
      </w:r>
      <w:r w:rsidR="00EE4097">
        <w:rPr>
          <w:rFonts w:ascii="Times New Roman" w:hAnsi="Times New Roman" w:cs="Times New Roman"/>
          <w:sz w:val="24"/>
          <w:szCs w:val="24"/>
          <w:lang w:val="en-US"/>
        </w:rPr>
        <w:t>6</w:t>
      </w:r>
      <w:r w:rsidR="00FB1D1C">
        <w:rPr>
          <w:rFonts w:ascii="Times New Roman" w:hAnsi="Times New Roman" w:cs="Times New Roman"/>
          <w:sz w:val="24"/>
          <w:szCs w:val="24"/>
          <w:lang w:val="en-US"/>
        </w:rPr>
        <w:t xml:space="preserve">0 MB onboard </w:t>
      </w:r>
    </w:p>
    <w:p w:rsidR="00EE4097" w:rsidRDefault="00EE4097"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Operating system:</w:t>
      </w:r>
      <w:r>
        <w:rPr>
          <w:rFonts w:ascii="Times New Roman" w:hAnsi="Times New Roman" w:cs="Times New Roman"/>
          <w:sz w:val="24"/>
          <w:szCs w:val="24"/>
          <w:lang w:val="en-US"/>
        </w:rPr>
        <w:tab/>
      </w:r>
      <w:r>
        <w:rPr>
          <w:rFonts w:ascii="Times New Roman" w:hAnsi="Times New Roman" w:cs="Times New Roman"/>
          <w:sz w:val="24"/>
          <w:szCs w:val="24"/>
          <w:lang w:val="en-US"/>
        </w:rPr>
        <w:tab/>
        <w:t>Symbian 9.3</w:t>
      </w:r>
    </w:p>
    <w:p w:rsidR="00900E11" w:rsidRDefault="00900E11" w:rsidP="00996831">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Functions:</w:t>
      </w:r>
      <w:r w:rsidR="00FB1D1C">
        <w:rPr>
          <w:rFonts w:ascii="Times New Roman" w:hAnsi="Times New Roman" w:cs="Times New Roman"/>
          <w:sz w:val="24"/>
          <w:szCs w:val="24"/>
          <w:lang w:val="en-US"/>
        </w:rPr>
        <w:tab/>
      </w:r>
      <w:r w:rsidR="00FB1D1C">
        <w:rPr>
          <w:rFonts w:ascii="Times New Roman" w:hAnsi="Times New Roman" w:cs="Times New Roman"/>
          <w:sz w:val="24"/>
          <w:szCs w:val="24"/>
          <w:lang w:val="en-US"/>
        </w:rPr>
        <w:tab/>
      </w:r>
      <w:r w:rsidR="00FB1D1C">
        <w:rPr>
          <w:rFonts w:ascii="Times New Roman" w:hAnsi="Times New Roman" w:cs="Times New Roman"/>
          <w:sz w:val="24"/>
          <w:szCs w:val="24"/>
          <w:lang w:val="en-US"/>
        </w:rPr>
        <w:tab/>
      </w:r>
      <w:r w:rsidR="00EE4097">
        <w:rPr>
          <w:rFonts w:ascii="Times New Roman" w:hAnsi="Times New Roman" w:cs="Times New Roman"/>
          <w:sz w:val="24"/>
          <w:szCs w:val="24"/>
          <w:lang w:val="en-US"/>
        </w:rPr>
        <w:t>3.2</w:t>
      </w:r>
      <w:r w:rsidR="00FB1D1C">
        <w:rPr>
          <w:rFonts w:ascii="Times New Roman" w:hAnsi="Times New Roman" w:cs="Times New Roman"/>
          <w:sz w:val="24"/>
          <w:szCs w:val="24"/>
          <w:lang w:val="en-US"/>
        </w:rPr>
        <w:t xml:space="preserve"> MP camera, vid</w:t>
      </w:r>
      <w:r w:rsidR="00996831">
        <w:rPr>
          <w:rFonts w:ascii="Times New Roman" w:hAnsi="Times New Roman" w:cs="Times New Roman"/>
          <w:sz w:val="24"/>
          <w:szCs w:val="24"/>
          <w:lang w:val="en-US"/>
        </w:rPr>
        <w:t>eo recording, Wi-Fi, 3G network</w:t>
      </w:r>
      <w:r w:rsidR="00EE4097">
        <w:rPr>
          <w:rFonts w:ascii="Times New Roman" w:hAnsi="Times New Roman" w:cs="Times New Roman"/>
          <w:sz w:val="24"/>
          <w:szCs w:val="24"/>
          <w:lang w:val="en-US"/>
        </w:rPr>
        <w:t>, bluetooth</w:t>
      </w:r>
    </w:p>
    <w:p w:rsidR="00900E11" w:rsidRDefault="00900E11"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Unit Price:</w:t>
      </w:r>
      <w:r w:rsidR="00EE4097">
        <w:rPr>
          <w:rFonts w:ascii="Times New Roman" w:hAnsi="Times New Roman" w:cs="Times New Roman"/>
          <w:sz w:val="24"/>
          <w:szCs w:val="24"/>
          <w:lang w:val="en-US"/>
        </w:rPr>
        <w:tab/>
      </w:r>
      <w:r w:rsidR="00EE4097">
        <w:rPr>
          <w:rFonts w:ascii="Times New Roman" w:hAnsi="Times New Roman" w:cs="Times New Roman"/>
          <w:sz w:val="24"/>
          <w:szCs w:val="24"/>
          <w:lang w:val="en-US"/>
        </w:rPr>
        <w:tab/>
      </w:r>
      <w:r w:rsidR="00EE4097">
        <w:rPr>
          <w:rFonts w:ascii="Times New Roman" w:hAnsi="Times New Roman" w:cs="Times New Roman"/>
          <w:sz w:val="24"/>
          <w:szCs w:val="24"/>
          <w:lang w:val="en-US"/>
        </w:rPr>
        <w:tab/>
      </w:r>
      <w:r w:rsidR="00EE4097" w:rsidRPr="00027201">
        <w:rPr>
          <w:rFonts w:ascii="Times New Roman" w:hAnsi="Times New Roman" w:cs="Times New Roman"/>
          <w:sz w:val="24"/>
          <w:szCs w:val="24"/>
          <w:lang w:val="en-US"/>
        </w:rPr>
        <w:t>€</w:t>
      </w:r>
      <w:r w:rsidR="00EE4097">
        <w:rPr>
          <w:rFonts w:ascii="Times New Roman" w:hAnsi="Times New Roman" w:cs="Times New Roman"/>
          <w:sz w:val="24"/>
          <w:szCs w:val="24"/>
          <w:lang w:val="en-US"/>
        </w:rPr>
        <w:t>239.99</w:t>
      </w:r>
      <w:r w:rsidR="00EE4097">
        <w:rPr>
          <w:rFonts w:ascii="Times New Roman" w:hAnsi="Times New Roman" w:cs="Times New Roman"/>
          <w:sz w:val="24"/>
          <w:szCs w:val="24"/>
          <w:lang w:val="en-US"/>
        </w:rPr>
        <w:tab/>
      </w:r>
      <w:r w:rsidR="00EE4097">
        <w:rPr>
          <w:rFonts w:ascii="Times New Roman" w:hAnsi="Times New Roman" w:cs="Times New Roman"/>
          <w:sz w:val="24"/>
          <w:szCs w:val="24"/>
          <w:lang w:val="en-US"/>
        </w:rPr>
        <w:tab/>
      </w:r>
    </w:p>
    <w:p w:rsidR="00900E11" w:rsidRDefault="00900E11" w:rsidP="003A505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Total Price:</w:t>
      </w:r>
      <w:r w:rsidR="00F53AD1">
        <w:rPr>
          <w:rFonts w:ascii="Times New Roman" w:hAnsi="Times New Roman" w:cs="Times New Roman"/>
          <w:sz w:val="24"/>
          <w:szCs w:val="24"/>
          <w:lang w:val="en-US"/>
        </w:rPr>
        <w:tab/>
      </w:r>
      <w:r w:rsidR="00F53AD1">
        <w:rPr>
          <w:rFonts w:ascii="Times New Roman" w:hAnsi="Times New Roman" w:cs="Times New Roman"/>
          <w:sz w:val="24"/>
          <w:szCs w:val="24"/>
          <w:lang w:val="en-US"/>
        </w:rPr>
        <w:tab/>
      </w:r>
      <w:r w:rsidR="00F53AD1">
        <w:rPr>
          <w:rFonts w:ascii="Times New Roman" w:hAnsi="Times New Roman" w:cs="Times New Roman"/>
          <w:sz w:val="24"/>
          <w:szCs w:val="24"/>
          <w:lang w:val="en-US"/>
        </w:rPr>
        <w:tab/>
      </w:r>
      <w:r w:rsidR="00F53AD1" w:rsidRPr="004E5190">
        <w:rPr>
          <w:rFonts w:ascii="Times New Roman" w:hAnsi="Times New Roman" w:cs="Times New Roman"/>
          <w:sz w:val="24"/>
          <w:szCs w:val="24"/>
          <w:lang w:val="en-US"/>
        </w:rPr>
        <w:t>€</w:t>
      </w:r>
      <w:r w:rsidR="004E5190" w:rsidRPr="004E5190">
        <w:rPr>
          <w:rFonts w:ascii="Times New Roman" w:hAnsi="Times New Roman" w:cs="Times New Roman"/>
          <w:sz w:val="24"/>
          <w:szCs w:val="24"/>
          <w:lang w:val="en-US"/>
        </w:rPr>
        <w:t>3,839.84</w:t>
      </w:r>
      <w:r w:rsidR="0026750B" w:rsidRPr="004E5190">
        <w:rPr>
          <w:rFonts w:ascii="Times New Roman" w:hAnsi="Times New Roman" w:cs="Times New Roman"/>
          <w:sz w:val="24"/>
          <w:szCs w:val="24"/>
          <w:lang w:val="en-US"/>
        </w:rPr>
        <w:t xml:space="preserve">  (Nokia, 2010)</w:t>
      </w:r>
    </w:p>
    <w:p w:rsidR="009B6BE3" w:rsidRDefault="009B6BE3" w:rsidP="00671B13">
      <w:pPr>
        <w:spacing w:after="0" w:line="480" w:lineRule="auto"/>
        <w:contextualSpacing/>
        <w:rPr>
          <w:rFonts w:ascii="Times New Roman" w:hAnsi="Times New Roman" w:cs="Times New Roman"/>
          <w:sz w:val="24"/>
          <w:szCs w:val="24"/>
          <w:lang w:val="en-US"/>
        </w:rPr>
      </w:pPr>
    </w:p>
    <w:p w:rsidR="005601D1" w:rsidRDefault="005601D1" w:rsidP="00671B13">
      <w:pPr>
        <w:spacing w:after="0" w:line="480" w:lineRule="auto"/>
        <w:contextualSpacing/>
        <w:rPr>
          <w:rFonts w:ascii="Times New Roman" w:hAnsi="Times New Roman" w:cs="Times New Roman"/>
          <w:i/>
          <w:sz w:val="24"/>
          <w:szCs w:val="24"/>
          <w:lang w:val="en-US"/>
        </w:rPr>
      </w:pPr>
      <w:r w:rsidRPr="005601D1">
        <w:rPr>
          <w:rFonts w:ascii="Times New Roman" w:hAnsi="Times New Roman" w:cs="Times New Roman"/>
          <w:i/>
          <w:sz w:val="24"/>
          <w:szCs w:val="24"/>
          <w:lang w:val="en-US"/>
        </w:rPr>
        <w:t>Software</w:t>
      </w:r>
      <w:r w:rsidR="00CF287B">
        <w:rPr>
          <w:rFonts w:ascii="Times New Roman" w:hAnsi="Times New Roman" w:cs="Times New Roman"/>
          <w:i/>
          <w:sz w:val="24"/>
          <w:szCs w:val="24"/>
          <w:lang w:val="en-US"/>
        </w:rPr>
        <w:t xml:space="preserve"> Resources</w:t>
      </w:r>
    </w:p>
    <w:p w:rsidR="00F21A03" w:rsidRDefault="00875D35" w:rsidP="00671B13">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DB4CBF">
        <w:rPr>
          <w:rFonts w:ascii="Times New Roman" w:hAnsi="Times New Roman" w:cs="Times New Roman"/>
          <w:sz w:val="24"/>
          <w:szCs w:val="24"/>
          <w:lang w:val="en-US"/>
        </w:rPr>
        <w:t>Although the operating system software – Windows 7 – was preinstalled in all</w:t>
      </w:r>
      <w:r w:rsidR="00EB406B">
        <w:rPr>
          <w:rFonts w:ascii="Times New Roman" w:hAnsi="Times New Roman" w:cs="Times New Roman"/>
          <w:sz w:val="24"/>
          <w:szCs w:val="24"/>
          <w:lang w:val="en-US"/>
        </w:rPr>
        <w:t xml:space="preserve"> the computer system purchased,</w:t>
      </w:r>
      <w:r w:rsidR="00DB4CBF">
        <w:rPr>
          <w:rFonts w:ascii="Times New Roman" w:hAnsi="Times New Roman" w:cs="Times New Roman"/>
          <w:sz w:val="24"/>
          <w:szCs w:val="24"/>
          <w:lang w:val="en-US"/>
        </w:rPr>
        <w:t xml:space="preserve"> t</w:t>
      </w:r>
      <w:r w:rsidR="00F21A03">
        <w:rPr>
          <w:rFonts w:ascii="Times New Roman" w:hAnsi="Times New Roman" w:cs="Times New Roman"/>
          <w:sz w:val="24"/>
          <w:szCs w:val="24"/>
          <w:lang w:val="en-US"/>
        </w:rPr>
        <w:t>he</w:t>
      </w:r>
      <w:r w:rsidR="00D80D05">
        <w:rPr>
          <w:rFonts w:ascii="Times New Roman" w:hAnsi="Times New Roman" w:cs="Times New Roman"/>
          <w:sz w:val="24"/>
          <w:szCs w:val="24"/>
          <w:lang w:val="en-US"/>
        </w:rPr>
        <w:t xml:space="preserve"> additional</w:t>
      </w:r>
      <w:r w:rsidR="00F21A03">
        <w:rPr>
          <w:rFonts w:ascii="Times New Roman" w:hAnsi="Times New Roman" w:cs="Times New Roman"/>
          <w:sz w:val="24"/>
          <w:szCs w:val="24"/>
          <w:lang w:val="en-US"/>
        </w:rPr>
        <w:t xml:space="preserve"> software resources of ALBERO including a server suite</w:t>
      </w:r>
      <w:r w:rsidR="00B152E8">
        <w:rPr>
          <w:rFonts w:ascii="Times New Roman" w:hAnsi="Times New Roman" w:cs="Times New Roman"/>
          <w:sz w:val="24"/>
          <w:szCs w:val="24"/>
          <w:lang w:val="en-US"/>
        </w:rPr>
        <w:t xml:space="preserve"> to be run on </w:t>
      </w:r>
      <w:r w:rsidR="007E290D">
        <w:rPr>
          <w:rFonts w:ascii="Times New Roman" w:hAnsi="Times New Roman" w:cs="Times New Roman"/>
          <w:sz w:val="24"/>
          <w:szCs w:val="24"/>
          <w:lang w:val="en-US"/>
        </w:rPr>
        <w:t xml:space="preserve">the </w:t>
      </w:r>
      <w:r w:rsidR="00B152E8">
        <w:rPr>
          <w:rFonts w:ascii="Times New Roman" w:hAnsi="Times New Roman" w:cs="Times New Roman"/>
          <w:sz w:val="24"/>
          <w:szCs w:val="24"/>
          <w:lang w:val="en-US"/>
        </w:rPr>
        <w:t>central server</w:t>
      </w:r>
      <w:r w:rsidR="00F21A03">
        <w:rPr>
          <w:rFonts w:ascii="Times New Roman" w:hAnsi="Times New Roman" w:cs="Times New Roman"/>
          <w:sz w:val="24"/>
          <w:szCs w:val="24"/>
          <w:lang w:val="en-US"/>
        </w:rPr>
        <w:t xml:space="preserve">, thirteen packages of </w:t>
      </w:r>
      <w:r w:rsidR="00B152E8">
        <w:rPr>
          <w:rFonts w:ascii="Times New Roman" w:hAnsi="Times New Roman" w:cs="Times New Roman"/>
          <w:sz w:val="24"/>
          <w:szCs w:val="24"/>
          <w:lang w:val="en-US"/>
        </w:rPr>
        <w:t>software suites to be installed on all the computer systems</w:t>
      </w:r>
      <w:r w:rsidR="00F21A03">
        <w:rPr>
          <w:rFonts w:ascii="Times New Roman" w:hAnsi="Times New Roman" w:cs="Times New Roman"/>
          <w:sz w:val="24"/>
          <w:szCs w:val="24"/>
          <w:lang w:val="en-US"/>
        </w:rPr>
        <w:t xml:space="preserve">, and security software </w:t>
      </w:r>
      <w:r w:rsidR="00B152E8">
        <w:rPr>
          <w:rFonts w:ascii="Times New Roman" w:hAnsi="Times New Roman" w:cs="Times New Roman"/>
          <w:sz w:val="24"/>
          <w:szCs w:val="24"/>
          <w:lang w:val="en-US"/>
        </w:rPr>
        <w:t xml:space="preserve">to be provide a protection to all the computer systems </w:t>
      </w:r>
      <w:r w:rsidR="00F21A03">
        <w:rPr>
          <w:rFonts w:ascii="Times New Roman" w:hAnsi="Times New Roman" w:cs="Times New Roman"/>
          <w:sz w:val="24"/>
          <w:szCs w:val="24"/>
          <w:lang w:val="en-US"/>
        </w:rPr>
        <w:t>were selected on the basis of the following criteria:</w:t>
      </w:r>
    </w:p>
    <w:p w:rsidR="00875D35" w:rsidRDefault="00F21A03" w:rsidP="00671B13">
      <w:pPr>
        <w:pStyle w:val="Odsekzoznamu"/>
        <w:numPr>
          <w:ilvl w:val="0"/>
          <w:numId w:val="11"/>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a high level of security of data transmi</w:t>
      </w:r>
      <w:r w:rsidR="00671B13">
        <w:rPr>
          <w:rFonts w:ascii="Times New Roman" w:hAnsi="Times New Roman" w:cs="Times New Roman"/>
          <w:sz w:val="24"/>
          <w:szCs w:val="24"/>
          <w:lang w:val="en-US"/>
        </w:rPr>
        <w:t>ss</w:t>
      </w:r>
      <w:r>
        <w:rPr>
          <w:rFonts w:ascii="Times New Roman" w:hAnsi="Times New Roman" w:cs="Times New Roman"/>
          <w:sz w:val="24"/>
          <w:szCs w:val="24"/>
          <w:lang w:val="en-US"/>
        </w:rPr>
        <w:t>ion,</w:t>
      </w:r>
    </w:p>
    <w:p w:rsidR="00F21A03" w:rsidRDefault="00671B13" w:rsidP="00671B13">
      <w:pPr>
        <w:pStyle w:val="Odsekzoznamu"/>
        <w:numPr>
          <w:ilvl w:val="0"/>
          <w:numId w:val="11"/>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a friendly graphical user interface, and</w:t>
      </w:r>
    </w:p>
    <w:p w:rsidR="00671B13" w:rsidRDefault="00671B13" w:rsidP="00671B13">
      <w:pPr>
        <w:pStyle w:val="Odsekzoznamu"/>
        <w:numPr>
          <w:ilvl w:val="0"/>
          <w:numId w:val="11"/>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an easy operation, maintenance, and update.</w:t>
      </w:r>
    </w:p>
    <w:p w:rsidR="00875D35" w:rsidRDefault="00875D35" w:rsidP="00671B13">
      <w:pPr>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p>
    <w:p w:rsidR="006D0413" w:rsidRPr="006D0413" w:rsidRDefault="006D0413" w:rsidP="002755EA">
      <w:pPr>
        <w:spacing w:after="0" w:line="480" w:lineRule="auto"/>
        <w:contextualSpacing/>
        <w:rPr>
          <w:rFonts w:ascii="Times New Roman" w:hAnsi="Times New Roman" w:cs="Times New Roman"/>
          <w:sz w:val="24"/>
          <w:szCs w:val="24"/>
          <w:u w:val="single"/>
          <w:lang w:val="en-US"/>
        </w:rPr>
      </w:pPr>
      <w:r w:rsidRPr="006D0413">
        <w:rPr>
          <w:rFonts w:ascii="Times New Roman" w:hAnsi="Times New Roman" w:cs="Times New Roman"/>
          <w:sz w:val="24"/>
          <w:szCs w:val="24"/>
          <w:u w:val="single"/>
          <w:lang w:val="en-US"/>
        </w:rPr>
        <w:t>Server Suite (1)</w:t>
      </w:r>
    </w:p>
    <w:p w:rsidR="006D0413" w:rsidRDefault="006D0413" w:rsidP="002755EA">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Windows Small Business Server 2009</w:t>
      </w:r>
    </w:p>
    <w:p w:rsidR="006D0413" w:rsidRDefault="006D0413" w:rsidP="002755EA">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Unit price: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27201">
        <w:rPr>
          <w:rFonts w:ascii="Times New Roman" w:hAnsi="Times New Roman" w:cs="Times New Roman"/>
          <w:sz w:val="24"/>
          <w:szCs w:val="24"/>
          <w:lang w:val="en-US"/>
        </w:rPr>
        <w:t>€</w:t>
      </w:r>
      <w:r>
        <w:rPr>
          <w:rFonts w:ascii="Times New Roman" w:hAnsi="Times New Roman" w:cs="Times New Roman"/>
          <w:sz w:val="24"/>
          <w:szCs w:val="24"/>
          <w:lang w:val="en-US"/>
        </w:rPr>
        <w:t>1,004.50</w:t>
      </w:r>
      <w:r>
        <w:rPr>
          <w:rFonts w:ascii="Times New Roman" w:hAnsi="Times New Roman" w:cs="Times New Roman"/>
          <w:sz w:val="24"/>
          <w:szCs w:val="24"/>
          <w:lang w:val="en-US"/>
        </w:rPr>
        <w:tab/>
      </w:r>
    </w:p>
    <w:p w:rsidR="006D0413" w:rsidRDefault="006D0413" w:rsidP="002755EA">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Total price: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27201">
        <w:rPr>
          <w:rFonts w:ascii="Times New Roman" w:hAnsi="Times New Roman" w:cs="Times New Roman"/>
          <w:sz w:val="24"/>
          <w:szCs w:val="24"/>
          <w:lang w:val="en-US"/>
        </w:rPr>
        <w:t>€</w:t>
      </w:r>
      <w:r>
        <w:rPr>
          <w:rFonts w:ascii="Times New Roman" w:hAnsi="Times New Roman" w:cs="Times New Roman"/>
          <w:sz w:val="24"/>
          <w:szCs w:val="24"/>
          <w:lang w:val="en-US"/>
        </w:rPr>
        <w:t>1,004.50 (Microsoft Corporation, 2010</w:t>
      </w:r>
      <w:r w:rsidR="009852D2">
        <w:rPr>
          <w:rFonts w:ascii="Times New Roman" w:hAnsi="Times New Roman" w:cs="Times New Roman"/>
          <w:sz w:val="24"/>
          <w:szCs w:val="24"/>
          <w:lang w:val="en-US"/>
        </w:rPr>
        <w:t>b</w:t>
      </w:r>
      <w:r>
        <w:rPr>
          <w:rFonts w:ascii="Times New Roman" w:hAnsi="Times New Roman" w:cs="Times New Roman"/>
          <w:sz w:val="24"/>
          <w:szCs w:val="24"/>
          <w:lang w:val="en-US"/>
        </w:rPr>
        <w:t>)</w:t>
      </w:r>
    </w:p>
    <w:p w:rsidR="006D0413" w:rsidRPr="00F640F1" w:rsidRDefault="006D0413" w:rsidP="002755EA">
      <w:pPr>
        <w:spacing w:after="0" w:line="240" w:lineRule="auto"/>
        <w:contextualSpacing/>
        <w:rPr>
          <w:rFonts w:ascii="Times New Roman" w:hAnsi="Times New Roman" w:cs="Times New Roman"/>
          <w:sz w:val="24"/>
          <w:szCs w:val="24"/>
          <w:lang w:val="en-US"/>
        </w:rPr>
      </w:pPr>
    </w:p>
    <w:p w:rsidR="007C09EA" w:rsidRDefault="007C09EA" w:rsidP="002755EA">
      <w:pPr>
        <w:spacing w:after="0" w:line="480" w:lineRule="auto"/>
        <w:contextualSpacing/>
        <w:rPr>
          <w:rFonts w:ascii="Times New Roman" w:hAnsi="Times New Roman" w:cs="Times New Roman"/>
          <w:sz w:val="24"/>
          <w:szCs w:val="24"/>
          <w:u w:val="single"/>
          <w:lang w:val="en-US"/>
        </w:rPr>
      </w:pPr>
    </w:p>
    <w:p w:rsidR="005601D1" w:rsidRPr="005601D1" w:rsidRDefault="005601D1" w:rsidP="002755EA">
      <w:pPr>
        <w:spacing w:after="0" w:line="480" w:lineRule="auto"/>
        <w:contextualSpacing/>
        <w:rPr>
          <w:rFonts w:ascii="Times New Roman" w:hAnsi="Times New Roman" w:cs="Times New Roman"/>
          <w:sz w:val="24"/>
          <w:szCs w:val="24"/>
          <w:u w:val="single"/>
          <w:lang w:val="en-US"/>
        </w:rPr>
      </w:pPr>
      <w:r w:rsidRPr="005601D1">
        <w:rPr>
          <w:rFonts w:ascii="Times New Roman" w:hAnsi="Times New Roman" w:cs="Times New Roman"/>
          <w:sz w:val="24"/>
          <w:szCs w:val="24"/>
          <w:u w:val="single"/>
          <w:lang w:val="en-US"/>
        </w:rPr>
        <w:lastRenderedPageBreak/>
        <w:t>Software Suites (</w:t>
      </w:r>
      <w:r w:rsidR="008E6F5D">
        <w:rPr>
          <w:rFonts w:ascii="Times New Roman" w:hAnsi="Times New Roman" w:cs="Times New Roman"/>
          <w:sz w:val="24"/>
          <w:szCs w:val="24"/>
          <w:u w:val="single"/>
          <w:lang w:val="en-US"/>
        </w:rPr>
        <w:t>13</w:t>
      </w:r>
      <w:r w:rsidRPr="005601D1">
        <w:rPr>
          <w:rFonts w:ascii="Times New Roman" w:hAnsi="Times New Roman" w:cs="Times New Roman"/>
          <w:sz w:val="24"/>
          <w:szCs w:val="24"/>
          <w:u w:val="single"/>
          <w:lang w:val="en-US"/>
        </w:rPr>
        <w:t>)</w:t>
      </w:r>
    </w:p>
    <w:p w:rsidR="005601D1" w:rsidRDefault="00266A76" w:rsidP="002755EA">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Name:</w:t>
      </w:r>
      <w:r w:rsidR="0032010F">
        <w:rPr>
          <w:rFonts w:ascii="Times New Roman" w:hAnsi="Times New Roman" w:cs="Times New Roman"/>
          <w:sz w:val="24"/>
          <w:szCs w:val="24"/>
          <w:lang w:val="en-US"/>
        </w:rPr>
        <w:tab/>
      </w:r>
      <w:r w:rsidR="0032010F">
        <w:rPr>
          <w:rFonts w:ascii="Times New Roman" w:hAnsi="Times New Roman" w:cs="Times New Roman"/>
          <w:sz w:val="24"/>
          <w:szCs w:val="24"/>
          <w:lang w:val="en-US"/>
        </w:rPr>
        <w:tab/>
      </w:r>
      <w:r w:rsidR="0032010F">
        <w:rPr>
          <w:rFonts w:ascii="Times New Roman" w:hAnsi="Times New Roman" w:cs="Times New Roman"/>
          <w:sz w:val="24"/>
          <w:szCs w:val="24"/>
          <w:lang w:val="en-US"/>
        </w:rPr>
        <w:tab/>
      </w:r>
      <w:r w:rsidR="0032010F">
        <w:rPr>
          <w:rFonts w:ascii="Times New Roman" w:hAnsi="Times New Roman" w:cs="Times New Roman"/>
          <w:sz w:val="24"/>
          <w:szCs w:val="24"/>
          <w:lang w:val="en-US"/>
        </w:rPr>
        <w:tab/>
      </w:r>
      <w:r w:rsidR="0032010F">
        <w:rPr>
          <w:rFonts w:ascii="Times New Roman" w:hAnsi="Times New Roman" w:cs="Times New Roman"/>
          <w:sz w:val="24"/>
          <w:szCs w:val="24"/>
          <w:lang w:val="en-US"/>
        </w:rPr>
        <w:tab/>
        <w:t xml:space="preserve">Microsoft Office </w:t>
      </w:r>
      <w:r w:rsidR="00AD7F20">
        <w:rPr>
          <w:rFonts w:ascii="Times New Roman" w:hAnsi="Times New Roman" w:cs="Times New Roman"/>
          <w:sz w:val="24"/>
          <w:szCs w:val="24"/>
          <w:lang w:val="en-US"/>
        </w:rPr>
        <w:t xml:space="preserve">Professional </w:t>
      </w:r>
      <w:r w:rsidR="0032010F">
        <w:rPr>
          <w:rFonts w:ascii="Times New Roman" w:hAnsi="Times New Roman" w:cs="Times New Roman"/>
          <w:sz w:val="24"/>
          <w:szCs w:val="24"/>
          <w:lang w:val="en-US"/>
        </w:rPr>
        <w:t>2010</w:t>
      </w:r>
    </w:p>
    <w:p w:rsidR="00601FAA" w:rsidRDefault="00146DDF" w:rsidP="002755EA">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Programs included</w:t>
      </w:r>
      <w:r w:rsidR="00601FAA">
        <w:rPr>
          <w:rFonts w:ascii="Times New Roman" w:hAnsi="Times New Roman" w:cs="Times New Roman"/>
          <w:sz w:val="24"/>
          <w:szCs w:val="24"/>
          <w:lang w:val="en-US"/>
        </w:rPr>
        <w:t>:</w:t>
      </w:r>
      <w:r w:rsidR="00601FAA">
        <w:rPr>
          <w:rFonts w:ascii="Times New Roman" w:hAnsi="Times New Roman" w:cs="Times New Roman"/>
          <w:sz w:val="24"/>
          <w:szCs w:val="24"/>
          <w:lang w:val="en-US"/>
        </w:rPr>
        <w:tab/>
      </w:r>
      <w:r w:rsidR="00601FAA">
        <w:rPr>
          <w:rFonts w:ascii="Times New Roman" w:hAnsi="Times New Roman" w:cs="Times New Roman"/>
          <w:sz w:val="24"/>
          <w:szCs w:val="24"/>
          <w:lang w:val="en-US"/>
        </w:rPr>
        <w:tab/>
      </w:r>
      <w:r w:rsidR="00601FAA">
        <w:rPr>
          <w:rFonts w:ascii="Times New Roman" w:hAnsi="Times New Roman" w:cs="Times New Roman"/>
          <w:sz w:val="24"/>
          <w:szCs w:val="24"/>
          <w:lang w:val="en-US"/>
        </w:rPr>
        <w:tab/>
        <w:t xml:space="preserve">Word, Excel, PowerPoint, Outlook, OneNote, Publisher, </w:t>
      </w:r>
    </w:p>
    <w:p w:rsidR="00601FAA" w:rsidRDefault="00601FAA" w:rsidP="002755EA">
      <w:pPr>
        <w:spacing w:after="0" w:line="480" w:lineRule="auto"/>
        <w:ind w:left="2832" w:firstLine="708"/>
        <w:contextualSpacing/>
        <w:rPr>
          <w:rFonts w:ascii="Times New Roman" w:hAnsi="Times New Roman" w:cs="Times New Roman"/>
          <w:sz w:val="24"/>
          <w:szCs w:val="24"/>
          <w:lang w:val="en-US"/>
        </w:rPr>
      </w:pPr>
      <w:r>
        <w:rPr>
          <w:rFonts w:ascii="Times New Roman" w:hAnsi="Times New Roman" w:cs="Times New Roman"/>
          <w:sz w:val="24"/>
          <w:szCs w:val="24"/>
          <w:lang w:val="en-US"/>
        </w:rPr>
        <w:t>and Access</w:t>
      </w:r>
    </w:p>
    <w:p w:rsidR="00266A76" w:rsidRDefault="00266A76" w:rsidP="002755EA">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Price per one life-end license:</w:t>
      </w:r>
      <w:r>
        <w:rPr>
          <w:rFonts w:ascii="Times New Roman" w:hAnsi="Times New Roman" w:cs="Times New Roman"/>
          <w:sz w:val="24"/>
          <w:szCs w:val="24"/>
          <w:lang w:val="en-US"/>
        </w:rPr>
        <w:tab/>
      </w:r>
      <w:r w:rsidRPr="00027201">
        <w:rPr>
          <w:rFonts w:ascii="Times New Roman" w:hAnsi="Times New Roman" w:cs="Times New Roman"/>
          <w:sz w:val="24"/>
          <w:szCs w:val="24"/>
          <w:lang w:val="en-US"/>
        </w:rPr>
        <w:t>€</w:t>
      </w:r>
      <w:r w:rsidR="002C6E0E">
        <w:rPr>
          <w:rFonts w:ascii="Times New Roman" w:hAnsi="Times New Roman" w:cs="Times New Roman"/>
          <w:sz w:val="24"/>
          <w:szCs w:val="24"/>
          <w:lang w:val="en-US"/>
        </w:rPr>
        <w:t>699.00</w:t>
      </w:r>
    </w:p>
    <w:p w:rsidR="00266A76" w:rsidRDefault="00266A76" w:rsidP="002755EA">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Total price: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27201">
        <w:rPr>
          <w:rFonts w:ascii="Times New Roman" w:hAnsi="Times New Roman" w:cs="Times New Roman"/>
          <w:sz w:val="24"/>
          <w:szCs w:val="24"/>
          <w:lang w:val="en-US"/>
        </w:rPr>
        <w:t>€</w:t>
      </w:r>
      <w:r w:rsidR="008E6F5D">
        <w:rPr>
          <w:rFonts w:ascii="Times New Roman" w:hAnsi="Times New Roman" w:cs="Times New Roman"/>
          <w:sz w:val="24"/>
          <w:szCs w:val="24"/>
          <w:lang w:val="en-US"/>
        </w:rPr>
        <w:t>9,087</w:t>
      </w:r>
      <w:r w:rsidR="00294CB0">
        <w:rPr>
          <w:rFonts w:ascii="Times New Roman" w:hAnsi="Times New Roman" w:cs="Times New Roman"/>
          <w:sz w:val="24"/>
          <w:szCs w:val="24"/>
          <w:lang w:val="en-US"/>
        </w:rPr>
        <w:t>.00</w:t>
      </w:r>
      <w:r w:rsidR="007D5D3E">
        <w:rPr>
          <w:rFonts w:ascii="Times New Roman" w:hAnsi="Times New Roman" w:cs="Times New Roman"/>
          <w:sz w:val="24"/>
          <w:szCs w:val="24"/>
          <w:lang w:val="en-US"/>
        </w:rPr>
        <w:t xml:space="preserve"> (</w:t>
      </w:r>
      <w:r w:rsidR="00553077" w:rsidRPr="007D5D3E">
        <w:rPr>
          <w:rFonts w:ascii="Times New Roman" w:hAnsi="Times New Roman" w:cs="Times New Roman"/>
          <w:sz w:val="24"/>
          <w:szCs w:val="24"/>
          <w:lang w:val="en-US"/>
        </w:rPr>
        <w:t>Microsoft Corporation</w:t>
      </w:r>
      <w:r w:rsidR="00553077">
        <w:rPr>
          <w:rFonts w:ascii="Times New Roman" w:hAnsi="Times New Roman" w:cs="Times New Roman"/>
          <w:sz w:val="24"/>
          <w:szCs w:val="24"/>
          <w:lang w:val="en-US"/>
        </w:rPr>
        <w:t>, 2010</w:t>
      </w:r>
      <w:r w:rsidR="009852D2">
        <w:rPr>
          <w:rFonts w:ascii="Times New Roman" w:hAnsi="Times New Roman" w:cs="Times New Roman"/>
          <w:sz w:val="24"/>
          <w:szCs w:val="24"/>
          <w:lang w:val="en-US"/>
        </w:rPr>
        <w:t>a</w:t>
      </w:r>
      <w:r w:rsidR="007D5D3E">
        <w:rPr>
          <w:rFonts w:ascii="Times New Roman" w:hAnsi="Times New Roman" w:cs="Times New Roman"/>
          <w:sz w:val="24"/>
          <w:szCs w:val="24"/>
          <w:lang w:val="en-US"/>
        </w:rPr>
        <w:t>)</w:t>
      </w:r>
    </w:p>
    <w:p w:rsidR="004B779A" w:rsidRDefault="004B779A" w:rsidP="002755EA">
      <w:pPr>
        <w:spacing w:after="0" w:line="240" w:lineRule="auto"/>
        <w:contextualSpacing/>
        <w:rPr>
          <w:rFonts w:ascii="Times New Roman" w:hAnsi="Times New Roman" w:cs="Times New Roman"/>
          <w:sz w:val="24"/>
          <w:szCs w:val="24"/>
          <w:lang w:val="en-US"/>
        </w:rPr>
      </w:pPr>
    </w:p>
    <w:p w:rsidR="004B779A" w:rsidRDefault="004B779A" w:rsidP="002755EA">
      <w:pPr>
        <w:spacing w:after="0" w:line="480" w:lineRule="auto"/>
        <w:contextualSpacing/>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General-Purpose Application Software – Security </w:t>
      </w:r>
      <w:r w:rsidRPr="004B779A">
        <w:rPr>
          <w:rFonts w:ascii="Times New Roman" w:hAnsi="Times New Roman" w:cs="Times New Roman"/>
          <w:sz w:val="24"/>
          <w:szCs w:val="24"/>
          <w:u w:val="single"/>
          <w:lang w:val="en-US"/>
        </w:rPr>
        <w:t>Software (</w:t>
      </w:r>
      <w:r w:rsidR="00D04082">
        <w:rPr>
          <w:rFonts w:ascii="Times New Roman" w:hAnsi="Times New Roman" w:cs="Times New Roman"/>
          <w:sz w:val="24"/>
          <w:szCs w:val="24"/>
          <w:u w:val="single"/>
          <w:lang w:val="en-US"/>
        </w:rPr>
        <w:t>13</w:t>
      </w:r>
      <w:r w:rsidRPr="004B779A">
        <w:rPr>
          <w:rFonts w:ascii="Times New Roman" w:hAnsi="Times New Roman" w:cs="Times New Roman"/>
          <w:sz w:val="24"/>
          <w:szCs w:val="24"/>
          <w:u w:val="single"/>
          <w:lang w:val="en-US"/>
        </w:rPr>
        <w:t>)</w:t>
      </w:r>
    </w:p>
    <w:p w:rsidR="004B779A" w:rsidRPr="004B779A" w:rsidRDefault="004B779A" w:rsidP="002755EA">
      <w:pPr>
        <w:spacing w:after="0" w:line="480" w:lineRule="auto"/>
        <w:contextualSpacing/>
        <w:rPr>
          <w:rFonts w:ascii="Times New Roman" w:hAnsi="Times New Roman" w:cs="Times New Roman"/>
          <w:sz w:val="24"/>
          <w:szCs w:val="24"/>
          <w:lang w:val="en-US"/>
        </w:rPr>
      </w:pPr>
      <w:r w:rsidRPr="004B779A">
        <w:rPr>
          <w:rFonts w:ascii="Times New Roman" w:hAnsi="Times New Roman" w:cs="Times New Roman"/>
          <w:sz w:val="24"/>
          <w:szCs w:val="24"/>
          <w:lang w:val="en-US"/>
        </w:rPr>
        <w:t>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Eset Smart Security Business Edition</w:t>
      </w:r>
    </w:p>
    <w:p w:rsidR="00E55898" w:rsidRDefault="00FA6ADC" w:rsidP="002755EA">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Total price per one</w:t>
      </w:r>
      <w:r w:rsidR="004B779A">
        <w:rPr>
          <w:rFonts w:ascii="Times New Roman" w:hAnsi="Times New Roman" w:cs="Times New Roman"/>
          <w:sz w:val="24"/>
          <w:szCs w:val="24"/>
          <w:lang w:val="en-US"/>
        </w:rPr>
        <w:t>-year license:</w:t>
      </w:r>
      <w:r w:rsidR="004B779A">
        <w:rPr>
          <w:rFonts w:ascii="Times New Roman" w:hAnsi="Times New Roman" w:cs="Times New Roman"/>
          <w:sz w:val="24"/>
          <w:szCs w:val="24"/>
          <w:lang w:val="en-US"/>
        </w:rPr>
        <w:tab/>
      </w:r>
      <w:r w:rsidR="004B779A" w:rsidRPr="00027201">
        <w:rPr>
          <w:rFonts w:ascii="Times New Roman" w:hAnsi="Times New Roman" w:cs="Times New Roman"/>
          <w:sz w:val="24"/>
          <w:szCs w:val="24"/>
          <w:lang w:val="en-US"/>
        </w:rPr>
        <w:t>€</w:t>
      </w:r>
      <w:r>
        <w:rPr>
          <w:rFonts w:ascii="Times New Roman" w:hAnsi="Times New Roman" w:cs="Times New Roman"/>
          <w:sz w:val="24"/>
          <w:szCs w:val="24"/>
          <w:lang w:val="en-US"/>
        </w:rPr>
        <w:t>37.96</w:t>
      </w:r>
      <w:r w:rsidR="00C815C0">
        <w:rPr>
          <w:rFonts w:ascii="Times New Roman" w:hAnsi="Times New Roman" w:cs="Times New Roman"/>
          <w:sz w:val="24"/>
          <w:szCs w:val="24"/>
          <w:lang w:val="en-US"/>
        </w:rPr>
        <w:t xml:space="preserve"> for </w:t>
      </w:r>
      <w:r w:rsidR="00C815C0" w:rsidRPr="00D04082">
        <w:rPr>
          <w:rFonts w:ascii="Times New Roman" w:hAnsi="Times New Roman" w:cs="Times New Roman"/>
          <w:sz w:val="24"/>
          <w:szCs w:val="24"/>
          <w:lang w:val="en-US"/>
        </w:rPr>
        <w:t xml:space="preserve">all the </w:t>
      </w:r>
      <w:r w:rsidR="00D04082" w:rsidRPr="00D04082">
        <w:rPr>
          <w:rFonts w:ascii="Times New Roman" w:hAnsi="Times New Roman" w:cs="Times New Roman"/>
          <w:sz w:val="24"/>
          <w:szCs w:val="24"/>
          <w:lang w:val="en-US"/>
        </w:rPr>
        <w:t>thirteen computers</w:t>
      </w:r>
      <w:r w:rsidR="00C815C0">
        <w:rPr>
          <w:rFonts w:ascii="Times New Roman" w:hAnsi="Times New Roman" w:cs="Times New Roman"/>
          <w:sz w:val="24"/>
          <w:szCs w:val="24"/>
          <w:lang w:val="en-US"/>
        </w:rPr>
        <w:t xml:space="preserve"> </w:t>
      </w:r>
      <w:r>
        <w:rPr>
          <w:rFonts w:ascii="Times New Roman" w:hAnsi="Times New Roman" w:cs="Times New Roman"/>
          <w:sz w:val="24"/>
          <w:szCs w:val="24"/>
          <w:lang w:val="en-US"/>
        </w:rPr>
        <w:t>(ESET, 2010)</w:t>
      </w:r>
    </w:p>
    <w:p w:rsidR="004D1312" w:rsidRDefault="004D1312" w:rsidP="002755EA">
      <w:pPr>
        <w:spacing w:after="0" w:line="480" w:lineRule="auto"/>
        <w:contextualSpacing/>
        <w:rPr>
          <w:rFonts w:ascii="Times New Roman" w:hAnsi="Times New Roman" w:cs="Times New Roman"/>
          <w:i/>
          <w:sz w:val="24"/>
          <w:szCs w:val="24"/>
          <w:lang w:val="en-US"/>
        </w:rPr>
      </w:pPr>
    </w:p>
    <w:p w:rsidR="008C321A" w:rsidRDefault="004D1312" w:rsidP="009B6BE3">
      <w:pPr>
        <w:spacing w:after="0" w:line="480" w:lineRule="auto"/>
        <w:contextualSpacing/>
        <w:rPr>
          <w:rFonts w:ascii="Times New Roman" w:hAnsi="Times New Roman" w:cs="Times New Roman"/>
          <w:i/>
          <w:sz w:val="24"/>
          <w:szCs w:val="24"/>
          <w:lang w:val="en-US"/>
        </w:rPr>
      </w:pPr>
      <w:r w:rsidRPr="004D1312">
        <w:rPr>
          <w:rFonts w:ascii="Times New Roman" w:hAnsi="Times New Roman" w:cs="Times New Roman"/>
          <w:i/>
          <w:sz w:val="24"/>
          <w:szCs w:val="24"/>
          <w:lang w:val="en-US"/>
        </w:rPr>
        <w:t xml:space="preserve">Network </w:t>
      </w:r>
      <w:r w:rsidR="00CF287B">
        <w:rPr>
          <w:rFonts w:ascii="Times New Roman" w:hAnsi="Times New Roman" w:cs="Times New Roman"/>
          <w:i/>
          <w:sz w:val="24"/>
          <w:szCs w:val="24"/>
          <w:lang w:val="en-US"/>
        </w:rPr>
        <w:t>Resources</w:t>
      </w:r>
    </w:p>
    <w:p w:rsidR="004D1312" w:rsidRDefault="009B6BE3" w:rsidP="009B6BE3">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Since the individual facilities of ALBERO</w:t>
      </w:r>
      <w:r w:rsidR="00AE7AB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not situated in the </w:t>
      </w:r>
      <w:r w:rsidR="00326FD1">
        <w:rPr>
          <w:rFonts w:ascii="Times New Roman" w:hAnsi="Times New Roman" w:cs="Times New Roman"/>
          <w:sz w:val="24"/>
          <w:szCs w:val="24"/>
          <w:lang w:val="en-US"/>
        </w:rPr>
        <w:t>single physical</w:t>
      </w:r>
      <w:r>
        <w:rPr>
          <w:rFonts w:ascii="Times New Roman" w:hAnsi="Times New Roman" w:cs="Times New Roman"/>
          <w:sz w:val="24"/>
          <w:szCs w:val="24"/>
          <w:lang w:val="en-US"/>
        </w:rPr>
        <w:t xml:space="preserve"> location rather they are scattered throughout the territory of the Slovak and Czech Republic, the whole ALBERO´s information system would be interconnected using the Internet technology</w:t>
      </w:r>
      <w:r w:rsidR="0042297F">
        <w:rPr>
          <w:rFonts w:ascii="Times New Roman" w:hAnsi="Times New Roman" w:cs="Times New Roman"/>
          <w:sz w:val="24"/>
          <w:szCs w:val="24"/>
          <w:lang w:val="en-US"/>
        </w:rPr>
        <w:t xml:space="preserve"> in </w:t>
      </w:r>
      <w:r w:rsidR="00326FD1">
        <w:rPr>
          <w:rFonts w:ascii="Times New Roman" w:hAnsi="Times New Roman" w:cs="Times New Roman"/>
          <w:sz w:val="24"/>
          <w:szCs w:val="24"/>
          <w:lang w:val="en-US"/>
        </w:rPr>
        <w:t>order the</w:t>
      </w:r>
      <w:r w:rsidR="0042297F">
        <w:rPr>
          <w:rFonts w:ascii="Times New Roman" w:hAnsi="Times New Roman" w:cs="Times New Roman"/>
          <w:sz w:val="24"/>
          <w:szCs w:val="24"/>
          <w:lang w:val="en-US"/>
        </w:rPr>
        <w:t xml:space="preserve"> ALBERO</w:t>
      </w:r>
      <w:r w:rsidR="00326FD1">
        <w:rPr>
          <w:rFonts w:ascii="Times New Roman" w:hAnsi="Times New Roman" w:cs="Times New Roman"/>
          <w:sz w:val="24"/>
          <w:szCs w:val="24"/>
          <w:lang w:val="en-US"/>
        </w:rPr>
        <w:t>´</w:t>
      </w:r>
      <w:r w:rsidR="0042297F">
        <w:rPr>
          <w:rFonts w:ascii="Times New Roman" w:hAnsi="Times New Roman" w:cs="Times New Roman"/>
          <w:sz w:val="24"/>
          <w:szCs w:val="24"/>
          <w:lang w:val="en-US"/>
        </w:rPr>
        <w:t xml:space="preserve">s data accessing, gathering, processing, sharing, and storing tasks, chain of communication, and internal cooperation would be feasible. </w:t>
      </w:r>
      <w:r>
        <w:rPr>
          <w:rFonts w:ascii="Times New Roman" w:hAnsi="Times New Roman" w:cs="Times New Roman"/>
          <w:sz w:val="24"/>
          <w:szCs w:val="24"/>
          <w:lang w:val="en-US"/>
        </w:rPr>
        <w:t xml:space="preserve"> </w:t>
      </w:r>
      <w:r w:rsidR="00AE7ABE">
        <w:rPr>
          <w:rFonts w:ascii="Times New Roman" w:hAnsi="Times New Roman" w:cs="Times New Roman"/>
          <w:sz w:val="24"/>
          <w:szCs w:val="24"/>
          <w:lang w:val="en-US"/>
        </w:rPr>
        <w:t>The internet connection provided on the basis of the two-year contract with o</w:t>
      </w:r>
      <w:r w:rsidR="000E494E">
        <w:rPr>
          <w:rFonts w:ascii="Times New Roman" w:hAnsi="Times New Roman" w:cs="Times New Roman"/>
          <w:sz w:val="24"/>
          <w:szCs w:val="24"/>
          <w:lang w:val="en-US"/>
        </w:rPr>
        <w:t xml:space="preserve">ne of the internet providers – Orange </w:t>
      </w:r>
      <w:r w:rsidR="00AE7ABE">
        <w:rPr>
          <w:rFonts w:ascii="Times New Roman" w:hAnsi="Times New Roman" w:cs="Times New Roman"/>
          <w:sz w:val="24"/>
          <w:szCs w:val="24"/>
          <w:lang w:val="en-US"/>
        </w:rPr>
        <w:t xml:space="preserve">– operating in the Slovak as well as Czech Republic would be separately installed and put into practice in the ALBERO´s headquarters, the central warehouse, and the five stores. Since the contractual agreement among </w:t>
      </w:r>
      <w:r w:rsidR="00127C32">
        <w:rPr>
          <w:rFonts w:ascii="Times New Roman" w:hAnsi="Times New Roman" w:cs="Times New Roman"/>
          <w:sz w:val="24"/>
          <w:szCs w:val="24"/>
          <w:lang w:val="en-US"/>
        </w:rPr>
        <w:t>Orange</w:t>
      </w:r>
      <w:r w:rsidR="00AE7ABE">
        <w:rPr>
          <w:rFonts w:ascii="Times New Roman" w:hAnsi="Times New Roman" w:cs="Times New Roman"/>
          <w:sz w:val="24"/>
          <w:szCs w:val="24"/>
          <w:lang w:val="en-US"/>
        </w:rPr>
        <w:t xml:space="preserve"> and ALBERO covers the installation of necessary appliances such as cables, switches, and routers, there is no need for ALBERO to deal with their selection, purchase, and implementation.</w:t>
      </w:r>
      <w:r w:rsidR="001410A8">
        <w:rPr>
          <w:rFonts w:ascii="Times New Roman" w:hAnsi="Times New Roman" w:cs="Times New Roman"/>
          <w:sz w:val="24"/>
          <w:szCs w:val="24"/>
          <w:lang w:val="en-US"/>
        </w:rPr>
        <w:t xml:space="preserve"> The criteria which were considered by ALBERO in the process of selecting an internet provider included:</w:t>
      </w:r>
    </w:p>
    <w:p w:rsidR="001410A8" w:rsidRDefault="001410A8" w:rsidP="001410A8">
      <w:pPr>
        <w:pStyle w:val="Odsekzoznamu"/>
        <w:numPr>
          <w:ilvl w:val="0"/>
          <w:numId w:val="12"/>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a speed of data downloading and uploading,</w:t>
      </w:r>
    </w:p>
    <w:p w:rsidR="001410A8" w:rsidRDefault="001410A8" w:rsidP="001410A8">
      <w:pPr>
        <w:pStyle w:val="Odsekzoznamu"/>
        <w:numPr>
          <w:ilvl w:val="0"/>
          <w:numId w:val="12"/>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a volume of data transmission,</w:t>
      </w:r>
    </w:p>
    <w:p w:rsidR="001410A8" w:rsidRDefault="001410A8" w:rsidP="001410A8">
      <w:pPr>
        <w:pStyle w:val="Odsekzoznamu"/>
        <w:numPr>
          <w:ilvl w:val="0"/>
          <w:numId w:val="12"/>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 cost, and </w:t>
      </w:r>
    </w:p>
    <w:p w:rsidR="001B5525" w:rsidRDefault="001410A8" w:rsidP="009B6BE3">
      <w:pPr>
        <w:pStyle w:val="Odsekzoznamu"/>
        <w:numPr>
          <w:ilvl w:val="0"/>
          <w:numId w:val="12"/>
        </w:numPr>
        <w:spacing w:after="0" w:line="480" w:lineRule="auto"/>
        <w:ind w:left="567" w:hanging="425"/>
        <w:rPr>
          <w:rFonts w:ascii="Times New Roman" w:hAnsi="Times New Roman" w:cs="Times New Roman"/>
          <w:sz w:val="24"/>
          <w:szCs w:val="24"/>
          <w:lang w:val="en-US"/>
        </w:rPr>
      </w:pPr>
      <w:r>
        <w:rPr>
          <w:rFonts w:ascii="Times New Roman" w:hAnsi="Times New Roman" w:cs="Times New Roman"/>
          <w:sz w:val="24"/>
          <w:szCs w:val="24"/>
          <w:lang w:val="en-US"/>
        </w:rPr>
        <w:t>a length of contractual agreement.</w:t>
      </w:r>
    </w:p>
    <w:p w:rsidR="007C09EA" w:rsidRDefault="007C09EA" w:rsidP="007C09EA">
      <w:pPr>
        <w:pStyle w:val="Odsekzoznamu"/>
        <w:spacing w:after="0" w:line="240" w:lineRule="auto"/>
        <w:ind w:left="567"/>
        <w:rPr>
          <w:rFonts w:ascii="Times New Roman" w:hAnsi="Times New Roman" w:cs="Times New Roman"/>
          <w:sz w:val="24"/>
          <w:szCs w:val="24"/>
          <w:lang w:val="en-US"/>
        </w:rPr>
      </w:pPr>
    </w:p>
    <w:p w:rsidR="00AE7ABE" w:rsidRPr="001B5525" w:rsidRDefault="00AE7ABE" w:rsidP="001B5525">
      <w:pPr>
        <w:spacing w:after="0" w:line="480" w:lineRule="auto"/>
        <w:ind w:left="142"/>
        <w:rPr>
          <w:rFonts w:ascii="Times New Roman" w:hAnsi="Times New Roman" w:cs="Times New Roman"/>
          <w:sz w:val="24"/>
          <w:szCs w:val="24"/>
          <w:lang w:val="en-US"/>
        </w:rPr>
      </w:pPr>
      <w:r w:rsidRPr="001B5525">
        <w:rPr>
          <w:rFonts w:ascii="Times New Roman" w:hAnsi="Times New Roman" w:cs="Times New Roman"/>
          <w:sz w:val="24"/>
          <w:szCs w:val="24"/>
          <w:u w:val="single"/>
          <w:lang w:val="en-US"/>
        </w:rPr>
        <w:t>Internet Connection (7)</w:t>
      </w:r>
    </w:p>
    <w:p w:rsidR="00D80D05" w:rsidRDefault="00AE7ABE" w:rsidP="009B6BE3">
      <w:pPr>
        <w:spacing w:after="0" w:line="480" w:lineRule="auto"/>
        <w:contextualSpacing/>
        <w:rPr>
          <w:rFonts w:ascii="Times New Roman" w:hAnsi="Times New Roman" w:cs="Times New Roman"/>
          <w:sz w:val="24"/>
          <w:szCs w:val="24"/>
          <w:lang w:val="en-US"/>
        </w:rPr>
      </w:pPr>
      <w:r w:rsidRPr="00AE7ABE">
        <w:rPr>
          <w:rFonts w:ascii="Times New Roman" w:hAnsi="Times New Roman" w:cs="Times New Roman"/>
          <w:sz w:val="24"/>
          <w:szCs w:val="24"/>
          <w:lang w:val="en-US"/>
        </w:rPr>
        <w:t>Name:</w:t>
      </w:r>
      <w:r w:rsidR="00127C32">
        <w:rPr>
          <w:rFonts w:ascii="Times New Roman" w:hAnsi="Times New Roman" w:cs="Times New Roman"/>
          <w:sz w:val="24"/>
          <w:szCs w:val="24"/>
          <w:lang w:val="en-US"/>
        </w:rPr>
        <w:tab/>
      </w:r>
      <w:r w:rsidR="00127C32">
        <w:rPr>
          <w:rFonts w:ascii="Times New Roman" w:hAnsi="Times New Roman" w:cs="Times New Roman"/>
          <w:sz w:val="24"/>
          <w:szCs w:val="24"/>
          <w:lang w:val="en-US"/>
        </w:rPr>
        <w:tab/>
      </w:r>
      <w:r w:rsidR="00127C32">
        <w:rPr>
          <w:rFonts w:ascii="Times New Roman" w:hAnsi="Times New Roman" w:cs="Times New Roman"/>
          <w:sz w:val="24"/>
          <w:szCs w:val="24"/>
          <w:lang w:val="en-US"/>
        </w:rPr>
        <w:tab/>
      </w:r>
      <w:r w:rsidR="00127C32">
        <w:rPr>
          <w:rFonts w:ascii="Times New Roman" w:hAnsi="Times New Roman" w:cs="Times New Roman"/>
          <w:sz w:val="24"/>
          <w:szCs w:val="24"/>
          <w:lang w:val="en-US"/>
        </w:rPr>
        <w:tab/>
      </w:r>
      <w:r w:rsidR="00127C32">
        <w:rPr>
          <w:rFonts w:ascii="Times New Roman" w:hAnsi="Times New Roman" w:cs="Times New Roman"/>
          <w:sz w:val="24"/>
          <w:szCs w:val="24"/>
          <w:lang w:val="en-US"/>
        </w:rPr>
        <w:tab/>
        <w:t xml:space="preserve">FiberNet Business </w:t>
      </w:r>
    </w:p>
    <w:p w:rsidR="00D80D05" w:rsidRDefault="00D80D05" w:rsidP="009B6BE3">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Volume of data transmission:</w:t>
      </w:r>
      <w:r>
        <w:rPr>
          <w:rFonts w:ascii="Times New Roman" w:hAnsi="Times New Roman" w:cs="Times New Roman"/>
          <w:sz w:val="24"/>
          <w:szCs w:val="24"/>
          <w:lang w:val="en-US"/>
        </w:rPr>
        <w:tab/>
        <w:t>unlimited</w:t>
      </w:r>
    </w:p>
    <w:p w:rsidR="00D80D05" w:rsidRDefault="00D80D05" w:rsidP="009B6BE3">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Speed of data downloading:</w:t>
      </w:r>
      <w:r>
        <w:rPr>
          <w:rFonts w:ascii="Times New Roman" w:hAnsi="Times New Roman" w:cs="Times New Roman"/>
          <w:sz w:val="24"/>
          <w:szCs w:val="24"/>
          <w:lang w:val="en-US"/>
        </w:rPr>
        <w:tab/>
      </w:r>
      <w:r>
        <w:rPr>
          <w:rFonts w:ascii="Times New Roman" w:hAnsi="Times New Roman" w:cs="Times New Roman"/>
          <w:sz w:val="24"/>
          <w:szCs w:val="24"/>
          <w:lang w:val="en-US"/>
        </w:rPr>
        <w:tab/>
        <w:t>50 Mbit/s</w:t>
      </w:r>
    </w:p>
    <w:p w:rsidR="00DB4CBF" w:rsidRDefault="00D80D05" w:rsidP="009B6BE3">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Speed of data uploading:</w:t>
      </w:r>
      <w:r>
        <w:rPr>
          <w:rFonts w:ascii="Times New Roman" w:hAnsi="Times New Roman" w:cs="Times New Roman"/>
          <w:sz w:val="24"/>
          <w:szCs w:val="24"/>
          <w:lang w:val="en-US"/>
        </w:rPr>
        <w:tab/>
      </w:r>
      <w:r>
        <w:rPr>
          <w:rFonts w:ascii="Times New Roman" w:hAnsi="Times New Roman" w:cs="Times New Roman"/>
          <w:sz w:val="24"/>
          <w:szCs w:val="24"/>
          <w:lang w:val="en-US"/>
        </w:rPr>
        <w:tab/>
        <w:t>10 Mbit/s</w:t>
      </w:r>
    </w:p>
    <w:p w:rsidR="00127C32" w:rsidRDefault="00127C32" w:rsidP="009B6BE3">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Price per one location</w:t>
      </w:r>
      <w:r w:rsidR="00955DAF">
        <w:rPr>
          <w:rFonts w:ascii="Times New Roman" w:hAnsi="Times New Roman" w:cs="Times New Roman"/>
          <w:sz w:val="24"/>
          <w:szCs w:val="24"/>
          <w:lang w:val="en-US"/>
        </w:rPr>
        <w:t>/</w:t>
      </w:r>
      <w:r w:rsidR="00D24490">
        <w:rPr>
          <w:rFonts w:ascii="Times New Roman" w:hAnsi="Times New Roman" w:cs="Times New Roman"/>
          <w:sz w:val="24"/>
          <w:szCs w:val="24"/>
          <w:lang w:val="en-US"/>
        </w:rPr>
        <w:t>year</w:t>
      </w:r>
      <w:r>
        <w:rPr>
          <w:rFonts w:ascii="Times New Roman" w:hAnsi="Times New Roman" w:cs="Times New Roman"/>
          <w:sz w:val="24"/>
          <w:szCs w:val="24"/>
          <w:lang w:val="en-US"/>
        </w:rPr>
        <w:t>:</w:t>
      </w:r>
      <w:r>
        <w:rPr>
          <w:rFonts w:ascii="Times New Roman" w:hAnsi="Times New Roman" w:cs="Times New Roman"/>
          <w:sz w:val="24"/>
          <w:szCs w:val="24"/>
          <w:lang w:val="en-US"/>
        </w:rPr>
        <w:tab/>
      </w:r>
      <w:r w:rsidR="00D24490">
        <w:rPr>
          <w:rFonts w:ascii="Times New Roman" w:hAnsi="Times New Roman" w:cs="Times New Roman"/>
          <w:sz w:val="24"/>
          <w:szCs w:val="24"/>
          <w:lang w:val="en-US"/>
        </w:rPr>
        <w:tab/>
      </w:r>
      <w:r w:rsidRPr="00027201">
        <w:rPr>
          <w:rFonts w:ascii="Times New Roman" w:hAnsi="Times New Roman" w:cs="Times New Roman"/>
          <w:sz w:val="24"/>
          <w:szCs w:val="24"/>
          <w:lang w:val="en-US"/>
        </w:rPr>
        <w:t>€</w:t>
      </w:r>
      <w:r w:rsidR="00D24490">
        <w:rPr>
          <w:rFonts w:ascii="Times New Roman" w:hAnsi="Times New Roman" w:cs="Times New Roman"/>
          <w:sz w:val="24"/>
          <w:szCs w:val="24"/>
          <w:lang w:val="en-US"/>
        </w:rPr>
        <w:t>478.80</w:t>
      </w:r>
    </w:p>
    <w:p w:rsidR="00127C32" w:rsidRPr="00AE7ABE" w:rsidRDefault="00127C32" w:rsidP="009B6BE3">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Total price: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27201">
        <w:rPr>
          <w:rFonts w:ascii="Times New Roman" w:hAnsi="Times New Roman" w:cs="Times New Roman"/>
          <w:sz w:val="24"/>
          <w:szCs w:val="24"/>
          <w:lang w:val="en-US"/>
        </w:rPr>
        <w:t>€</w:t>
      </w:r>
      <w:r w:rsidR="00D24490">
        <w:rPr>
          <w:rFonts w:ascii="Times New Roman" w:hAnsi="Times New Roman" w:cs="Times New Roman"/>
          <w:sz w:val="24"/>
          <w:szCs w:val="24"/>
          <w:lang w:val="en-US"/>
        </w:rPr>
        <w:t>3,351.60</w:t>
      </w:r>
      <w:r w:rsidR="00B85F6A">
        <w:rPr>
          <w:rFonts w:ascii="Times New Roman" w:hAnsi="Times New Roman" w:cs="Times New Roman"/>
          <w:sz w:val="24"/>
          <w:szCs w:val="24"/>
          <w:lang w:val="en-US"/>
        </w:rPr>
        <w:t xml:space="preserve"> (Orange, 2010)</w:t>
      </w:r>
    </w:p>
    <w:p w:rsidR="00AE7ABE" w:rsidRDefault="00AE7ABE" w:rsidP="002755EA">
      <w:pPr>
        <w:spacing w:after="0" w:line="480" w:lineRule="auto"/>
        <w:contextualSpacing/>
        <w:rPr>
          <w:rFonts w:ascii="Times New Roman" w:hAnsi="Times New Roman" w:cs="Times New Roman"/>
          <w:sz w:val="24"/>
          <w:szCs w:val="24"/>
          <w:lang w:val="en-US"/>
        </w:rPr>
      </w:pPr>
    </w:p>
    <w:p w:rsidR="00134EF6" w:rsidRDefault="007F64F6" w:rsidP="00AD6C3D">
      <w:pPr>
        <w:spacing w:after="0" w:line="480" w:lineRule="auto"/>
        <w:contextualSpacing/>
        <w:rPr>
          <w:rFonts w:ascii="Times New Roman" w:hAnsi="Times New Roman" w:cs="Times New Roman"/>
          <w:i/>
          <w:sz w:val="24"/>
          <w:szCs w:val="24"/>
          <w:lang w:val="en-US"/>
        </w:rPr>
      </w:pPr>
      <w:r>
        <w:rPr>
          <w:rFonts w:ascii="Times New Roman" w:hAnsi="Times New Roman" w:cs="Times New Roman"/>
          <w:i/>
          <w:sz w:val="24"/>
          <w:szCs w:val="24"/>
          <w:lang w:val="en-US"/>
        </w:rPr>
        <w:t>Cross-functional S</w:t>
      </w:r>
      <w:r w:rsidR="00134EF6" w:rsidRPr="00AE731B">
        <w:rPr>
          <w:rFonts w:ascii="Times New Roman" w:hAnsi="Times New Roman" w:cs="Times New Roman"/>
          <w:i/>
          <w:sz w:val="24"/>
          <w:szCs w:val="24"/>
          <w:lang w:val="en-US"/>
        </w:rPr>
        <w:t xml:space="preserve">ystem </w:t>
      </w:r>
      <w:r>
        <w:rPr>
          <w:rFonts w:ascii="Times New Roman" w:hAnsi="Times New Roman" w:cs="Times New Roman"/>
          <w:i/>
          <w:sz w:val="24"/>
          <w:szCs w:val="24"/>
          <w:lang w:val="en-US"/>
        </w:rPr>
        <w:t>S</w:t>
      </w:r>
      <w:r w:rsidR="00134EF6" w:rsidRPr="00AE731B">
        <w:rPr>
          <w:rFonts w:ascii="Times New Roman" w:hAnsi="Times New Roman" w:cs="Times New Roman"/>
          <w:i/>
          <w:sz w:val="24"/>
          <w:szCs w:val="24"/>
          <w:lang w:val="en-US"/>
        </w:rPr>
        <w:t xml:space="preserve">olution </w:t>
      </w:r>
    </w:p>
    <w:p w:rsidR="00E4266B" w:rsidRDefault="00E4266B" w:rsidP="00E4266B">
      <w:pPr>
        <w:spacing w:after="0" w:line="480" w:lineRule="auto"/>
        <w:ind w:firstLine="708"/>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Since its primarily goal is to achieve a permanent position on both the Slovak and Czech furniture markets with the perspective of becoming a market leader by attracting new customers and retaining the old ones on a constant basis, ALBERO made a request to include customer relationship management into its information system in order to be able to establish a strong customer focus. The cross-functional system solution our company recommends to ALBERO is a well-respect product of Maximizer Software named as Maximizer CRM 11 Entrepreneur Edition which consolidates all the available data resources associated with the customers into a single multifunctional historical database. This database </w:t>
      </w:r>
      <w:r w:rsidR="00AE7ABE">
        <w:rPr>
          <w:rFonts w:ascii="Times New Roman" w:hAnsi="Times New Roman" w:cs="Times New Roman"/>
          <w:sz w:val="24"/>
          <w:szCs w:val="24"/>
          <w:lang w:val="en-US"/>
        </w:rPr>
        <w:t xml:space="preserve">run on the central server and </w:t>
      </w:r>
      <w:r>
        <w:rPr>
          <w:rFonts w:ascii="Times New Roman" w:hAnsi="Times New Roman" w:cs="Times New Roman"/>
          <w:sz w:val="24"/>
          <w:szCs w:val="24"/>
          <w:lang w:val="en-US"/>
        </w:rPr>
        <w:t>integrating such “business tools“ as “</w:t>
      </w:r>
      <w:r w:rsidRPr="00FE3D89">
        <w:rPr>
          <w:rFonts w:ascii="Times New Roman" w:hAnsi="Times New Roman" w:cs="Times New Roman"/>
          <w:sz w:val="24"/>
          <w:szCs w:val="24"/>
          <w:lang w:val="en-US"/>
        </w:rPr>
        <w:t>Microsoft Outlook</w:t>
      </w:r>
      <w:r>
        <w:rPr>
          <w:rFonts w:ascii="Times New Roman" w:hAnsi="Times New Roman" w:cs="Times New Roman"/>
          <w:sz w:val="24"/>
          <w:szCs w:val="24"/>
          <w:lang w:val="en-US"/>
        </w:rPr>
        <w:t>, Exchange</w:t>
      </w:r>
      <w:r w:rsidRPr="00FE3D89">
        <w:rPr>
          <w:rFonts w:ascii="Times New Roman" w:hAnsi="Times New Roman" w:cs="Times New Roman"/>
          <w:sz w:val="24"/>
          <w:szCs w:val="24"/>
          <w:lang w:val="en-US"/>
        </w:rPr>
        <w:t xml:space="preserve"> and Office</w:t>
      </w:r>
      <w:r>
        <w:rPr>
          <w:rFonts w:ascii="Times New Roman" w:hAnsi="Times New Roman" w:cs="Times New Roman"/>
          <w:sz w:val="24"/>
          <w:szCs w:val="24"/>
          <w:lang w:val="en-US"/>
        </w:rPr>
        <w:t>” can be instantly accessed “</w:t>
      </w:r>
      <w:r w:rsidRPr="00FE3D89">
        <w:rPr>
          <w:rFonts w:ascii="Times New Roman" w:hAnsi="Times New Roman" w:cs="Times New Roman"/>
          <w:sz w:val="24"/>
          <w:szCs w:val="24"/>
          <w:lang w:val="en-US"/>
        </w:rPr>
        <w:t>through a mobile device, online, or in the office</w:t>
      </w:r>
      <w:r>
        <w:rPr>
          <w:rFonts w:ascii="Times New Roman" w:hAnsi="Times New Roman" w:cs="Times New Roman"/>
          <w:sz w:val="24"/>
          <w:szCs w:val="24"/>
          <w:lang w:val="en-US"/>
        </w:rPr>
        <w:t>” (Maximizer Software, 2010b). As a result of using this customer relationship manage</w:t>
      </w:r>
      <w:r w:rsidR="008226DE">
        <w:rPr>
          <w:rFonts w:ascii="Times New Roman" w:hAnsi="Times New Roman" w:cs="Times New Roman"/>
          <w:sz w:val="24"/>
          <w:szCs w:val="24"/>
          <w:lang w:val="en-US"/>
        </w:rPr>
        <w:t xml:space="preserve">ment software, the ALBERO´s </w:t>
      </w:r>
      <w:r>
        <w:rPr>
          <w:rFonts w:ascii="Times New Roman" w:hAnsi="Times New Roman" w:cs="Times New Roman"/>
          <w:sz w:val="24"/>
          <w:szCs w:val="24"/>
          <w:lang w:val="en-US"/>
        </w:rPr>
        <w:t>management can make qualified</w:t>
      </w:r>
      <w:r w:rsidRPr="00FE3D8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FE3D89">
        <w:rPr>
          <w:rFonts w:ascii="Times New Roman" w:hAnsi="Times New Roman" w:cs="Times New Roman"/>
          <w:sz w:val="24"/>
          <w:szCs w:val="24"/>
          <w:lang w:val="en-US"/>
        </w:rPr>
        <w:t>decisions on everything from cross-selling and up-selling opportunities to target marketing strategies and effective problem resolution</w:t>
      </w:r>
      <w:r>
        <w:rPr>
          <w:rFonts w:ascii="Times New Roman" w:hAnsi="Times New Roman" w:cs="Times New Roman"/>
          <w:sz w:val="24"/>
          <w:szCs w:val="24"/>
          <w:lang w:val="en-US"/>
        </w:rPr>
        <w:t xml:space="preserve">” (Maximizer Software, 2010b). </w:t>
      </w:r>
    </w:p>
    <w:p w:rsidR="007F64F6" w:rsidRPr="007F64F6" w:rsidRDefault="007F64F6" w:rsidP="00AD6C3D">
      <w:pPr>
        <w:spacing w:after="0" w:line="480" w:lineRule="auto"/>
        <w:contextualSpacing/>
        <w:rPr>
          <w:rFonts w:ascii="Times New Roman" w:hAnsi="Times New Roman" w:cs="Times New Roman"/>
          <w:sz w:val="24"/>
          <w:szCs w:val="24"/>
          <w:u w:val="single"/>
          <w:lang w:val="en-US"/>
        </w:rPr>
      </w:pPr>
      <w:r w:rsidRPr="007F64F6">
        <w:rPr>
          <w:rFonts w:ascii="Times New Roman" w:hAnsi="Times New Roman" w:cs="Times New Roman"/>
          <w:sz w:val="24"/>
          <w:szCs w:val="24"/>
          <w:u w:val="single"/>
          <w:lang w:val="en-US"/>
        </w:rPr>
        <w:lastRenderedPageBreak/>
        <w:t>Customer Relationship Management Software (1)</w:t>
      </w:r>
    </w:p>
    <w:p w:rsidR="00D5084E" w:rsidRDefault="00D5084E" w:rsidP="00AD6C3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Name: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D5084E">
        <w:rPr>
          <w:rFonts w:ascii="Times New Roman" w:hAnsi="Times New Roman" w:cs="Times New Roman"/>
          <w:sz w:val="24"/>
          <w:szCs w:val="24"/>
          <w:lang w:val="en-US"/>
        </w:rPr>
        <w:t>Maximizer CRM 11 Entrepreneur Edition</w:t>
      </w:r>
    </w:p>
    <w:p w:rsidR="00607AB0" w:rsidRDefault="00D5084E" w:rsidP="00AD6C3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Price per </w:t>
      </w:r>
      <w:r w:rsidR="00F426DA">
        <w:rPr>
          <w:rFonts w:ascii="Times New Roman" w:hAnsi="Times New Roman" w:cs="Times New Roman"/>
          <w:sz w:val="24"/>
          <w:szCs w:val="24"/>
          <w:lang w:val="en-US"/>
        </w:rPr>
        <w:t>one life-end license:</w:t>
      </w:r>
      <w:r w:rsidR="00F426DA">
        <w:rPr>
          <w:rFonts w:ascii="Times New Roman" w:hAnsi="Times New Roman" w:cs="Times New Roman"/>
          <w:sz w:val="24"/>
          <w:szCs w:val="24"/>
          <w:lang w:val="en-US"/>
        </w:rPr>
        <w:tab/>
      </w:r>
      <w:r w:rsidR="00F426DA" w:rsidRPr="00027201">
        <w:rPr>
          <w:rFonts w:ascii="Times New Roman" w:hAnsi="Times New Roman" w:cs="Times New Roman"/>
          <w:sz w:val="24"/>
          <w:szCs w:val="24"/>
          <w:lang w:val="en-US"/>
        </w:rPr>
        <w:t>€</w:t>
      </w:r>
      <w:r w:rsidR="00F426DA">
        <w:rPr>
          <w:rFonts w:ascii="Times New Roman" w:hAnsi="Times New Roman" w:cs="Times New Roman"/>
          <w:sz w:val="24"/>
          <w:szCs w:val="24"/>
          <w:lang w:val="en-US"/>
        </w:rPr>
        <w:t>189.00</w:t>
      </w:r>
      <w:r w:rsidR="005E1C99">
        <w:rPr>
          <w:rFonts w:ascii="Times New Roman" w:hAnsi="Times New Roman" w:cs="Times New Roman"/>
          <w:sz w:val="24"/>
          <w:szCs w:val="24"/>
          <w:lang w:val="en-US"/>
        </w:rPr>
        <w:t xml:space="preserve"> </w:t>
      </w:r>
    </w:p>
    <w:p w:rsidR="00F426DA" w:rsidRDefault="00607AB0" w:rsidP="00AD6C3D">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Total price: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27201">
        <w:rPr>
          <w:rFonts w:ascii="Times New Roman" w:hAnsi="Times New Roman" w:cs="Times New Roman"/>
          <w:sz w:val="24"/>
          <w:szCs w:val="24"/>
          <w:lang w:val="en-US"/>
        </w:rPr>
        <w:t>€</w:t>
      </w:r>
      <w:r>
        <w:rPr>
          <w:rFonts w:ascii="Times New Roman" w:hAnsi="Times New Roman" w:cs="Times New Roman"/>
          <w:sz w:val="24"/>
          <w:szCs w:val="24"/>
          <w:lang w:val="en-US"/>
        </w:rPr>
        <w:t xml:space="preserve">189.00 </w:t>
      </w:r>
      <w:r w:rsidR="005E1C99">
        <w:rPr>
          <w:rFonts w:ascii="Times New Roman" w:hAnsi="Times New Roman" w:cs="Times New Roman"/>
          <w:sz w:val="24"/>
          <w:szCs w:val="24"/>
          <w:lang w:val="en-US"/>
        </w:rPr>
        <w:t>(Maximizer Software, 2010</w:t>
      </w:r>
      <w:r w:rsidR="00F04EF5">
        <w:rPr>
          <w:rFonts w:ascii="Times New Roman" w:hAnsi="Times New Roman" w:cs="Times New Roman"/>
          <w:sz w:val="24"/>
          <w:szCs w:val="24"/>
          <w:lang w:val="en-US"/>
        </w:rPr>
        <w:t>a</w:t>
      </w:r>
      <w:r w:rsidR="005E1C99">
        <w:rPr>
          <w:rFonts w:ascii="Times New Roman" w:hAnsi="Times New Roman" w:cs="Times New Roman"/>
          <w:sz w:val="24"/>
          <w:szCs w:val="24"/>
          <w:lang w:val="en-US"/>
        </w:rPr>
        <w:t>)</w:t>
      </w:r>
    </w:p>
    <w:p w:rsidR="00607AB0" w:rsidRDefault="00607AB0" w:rsidP="00AD6C3D">
      <w:pPr>
        <w:spacing w:after="0" w:line="480" w:lineRule="auto"/>
        <w:contextualSpacing/>
        <w:rPr>
          <w:rFonts w:ascii="Times New Roman" w:hAnsi="Times New Roman" w:cs="Times New Roman"/>
          <w:sz w:val="24"/>
          <w:szCs w:val="24"/>
          <w:lang w:val="en-US"/>
        </w:rPr>
      </w:pPr>
    </w:p>
    <w:p w:rsidR="00BD611A" w:rsidRDefault="00CF287B" w:rsidP="00AD6C3D">
      <w:pPr>
        <w:spacing w:after="0" w:line="480" w:lineRule="auto"/>
        <w:contextualSpacing/>
        <w:rPr>
          <w:rFonts w:ascii="Times New Roman" w:hAnsi="Times New Roman" w:cs="Times New Roman"/>
          <w:i/>
          <w:sz w:val="24"/>
          <w:szCs w:val="24"/>
          <w:lang w:val="en-US"/>
        </w:rPr>
      </w:pPr>
      <w:r w:rsidRPr="00CF287B">
        <w:rPr>
          <w:rFonts w:ascii="Times New Roman" w:hAnsi="Times New Roman" w:cs="Times New Roman"/>
          <w:i/>
          <w:sz w:val="24"/>
          <w:szCs w:val="24"/>
          <w:lang w:val="en-US"/>
        </w:rPr>
        <w:t>Network Model</w:t>
      </w:r>
    </w:p>
    <w:p w:rsidR="00AE17DF" w:rsidRDefault="00AE17DF" w:rsidP="00AE17DF">
      <w:pPr>
        <w:spacing w:after="0" w:line="480" w:lineRule="auto"/>
        <w:ind w:firstLine="708"/>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The information system would have a server as a central point where the </w:t>
      </w:r>
      <w:r w:rsidR="001A4FDE">
        <w:rPr>
          <w:rFonts w:ascii="Times New Roman" w:hAnsi="Times New Roman" w:cs="Times New Roman"/>
          <w:sz w:val="24"/>
          <w:szCs w:val="24"/>
          <w:lang w:val="en-US"/>
        </w:rPr>
        <w:t>ALBERO´s</w:t>
      </w:r>
      <w:r>
        <w:rPr>
          <w:rFonts w:ascii="Times New Roman" w:hAnsi="Times New Roman" w:cs="Times New Roman"/>
          <w:sz w:val="24"/>
          <w:szCs w:val="24"/>
          <w:lang w:val="en-US"/>
        </w:rPr>
        <w:t xml:space="preserve"> website would be hosted, cross-functional system solution would be stored, data resources and information products from all the computer systems would be integrated. This central server would be approached by all the computer systems located in the ALBERO´s facilities including the headquarters, stores, and the warehouse through the internet network in order to access, gather, process, produce, distribute, and share data and information. </w:t>
      </w:r>
      <w:r w:rsidR="001A4FDE">
        <w:rPr>
          <w:rFonts w:ascii="Times New Roman" w:hAnsi="Times New Roman" w:cs="Times New Roman"/>
          <w:sz w:val="24"/>
          <w:szCs w:val="24"/>
          <w:lang w:val="en-US"/>
        </w:rPr>
        <w:t>Also, the individual computer systems would communicate and collaborate together via the Internet.</w:t>
      </w:r>
    </w:p>
    <w:p w:rsidR="002F66E9" w:rsidRDefault="002F66E9" w:rsidP="00AD6C3D">
      <w:pPr>
        <w:spacing w:after="0" w:line="480" w:lineRule="auto"/>
        <w:contextualSpacing/>
        <w:rPr>
          <w:rFonts w:ascii="Times New Roman" w:hAnsi="Times New Roman" w:cs="Times New Roman"/>
          <w:i/>
          <w:sz w:val="24"/>
          <w:szCs w:val="24"/>
          <w:lang w:val="en-US"/>
        </w:rPr>
      </w:pPr>
    </w:p>
    <w:p w:rsidR="009D5A9B" w:rsidRDefault="005B2F0C" w:rsidP="00AD6C3D">
      <w:pPr>
        <w:spacing w:after="0" w:line="480" w:lineRule="auto"/>
        <w:contextualSpacing/>
        <w:rPr>
          <w:rFonts w:ascii="Times New Roman" w:hAnsi="Times New Roman" w:cs="Times New Roman"/>
          <w:i/>
          <w:sz w:val="24"/>
          <w:szCs w:val="24"/>
          <w:lang w:val="en-US"/>
        </w:rPr>
      </w:pPr>
      <w:r w:rsidRPr="005B2F0C">
        <w:rPr>
          <w:rFonts w:ascii="Times New Roman" w:hAnsi="Times New Roman" w:cs="Times New Roman"/>
          <w:i/>
          <w:noProof/>
          <w:sz w:val="24"/>
          <w:szCs w:val="24"/>
          <w:lang w:eastAsia="sk-SK"/>
        </w:rPr>
        <w:drawing>
          <wp:anchor distT="0" distB="0" distL="114300" distR="114300" simplePos="0" relativeHeight="251686912" behindDoc="0" locked="0" layoutInCell="1" allowOverlap="1">
            <wp:simplePos x="0" y="0"/>
            <wp:positionH relativeFrom="column">
              <wp:posOffset>3418467</wp:posOffset>
            </wp:positionH>
            <wp:positionV relativeFrom="paragraph">
              <wp:posOffset>314213</wp:posOffset>
            </wp:positionV>
            <wp:extent cx="322019" cy="311972"/>
            <wp:effectExtent l="19050" t="0" r="1831" b="0"/>
            <wp:wrapNone/>
            <wp:docPr id="17" name="Obrázok 2" descr="computer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_pic.jpg"/>
                    <pic:cNvPicPr/>
                  </pic:nvPicPr>
                  <pic:blipFill>
                    <a:blip r:embed="rId8" cstate="print"/>
                    <a:stretch>
                      <a:fillRect/>
                    </a:stretch>
                  </pic:blipFill>
                  <pic:spPr>
                    <a:xfrm>
                      <a:off x="0" y="0"/>
                      <a:ext cx="322019" cy="311972"/>
                    </a:xfrm>
                    <a:prstGeom prst="rect">
                      <a:avLst/>
                    </a:prstGeom>
                  </pic:spPr>
                </pic:pic>
              </a:graphicData>
            </a:graphic>
          </wp:anchor>
        </w:drawing>
      </w:r>
      <w:r>
        <w:rPr>
          <w:rFonts w:ascii="Times New Roman" w:hAnsi="Times New Roman" w:cs="Times New Roman"/>
          <w:i/>
          <w:noProof/>
          <w:sz w:val="24"/>
          <w:szCs w:val="24"/>
          <w:lang w:eastAsia="sk-SK"/>
        </w:rPr>
        <w:drawing>
          <wp:anchor distT="0" distB="0" distL="114300" distR="114300" simplePos="0" relativeHeight="251684864" behindDoc="0" locked="0" layoutInCell="1" allowOverlap="1">
            <wp:simplePos x="0" y="0"/>
            <wp:positionH relativeFrom="column">
              <wp:posOffset>2923540</wp:posOffset>
            </wp:positionH>
            <wp:positionV relativeFrom="paragraph">
              <wp:posOffset>313690</wp:posOffset>
            </wp:positionV>
            <wp:extent cx="321945" cy="311785"/>
            <wp:effectExtent l="19050" t="0" r="1905" b="0"/>
            <wp:wrapNone/>
            <wp:docPr id="16" name="Obrázok 2" descr="computer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_pic.jpg"/>
                    <pic:cNvPicPr/>
                  </pic:nvPicPr>
                  <pic:blipFill>
                    <a:blip r:embed="rId8" cstate="print"/>
                    <a:stretch>
                      <a:fillRect/>
                    </a:stretch>
                  </pic:blipFill>
                  <pic:spPr>
                    <a:xfrm>
                      <a:off x="0" y="0"/>
                      <a:ext cx="321945" cy="311785"/>
                    </a:xfrm>
                    <a:prstGeom prst="rect">
                      <a:avLst/>
                    </a:prstGeom>
                  </pic:spPr>
                </pic:pic>
              </a:graphicData>
            </a:graphic>
          </wp:anchor>
        </w:drawing>
      </w:r>
      <w:r>
        <w:rPr>
          <w:rFonts w:ascii="Times New Roman" w:hAnsi="Times New Roman" w:cs="Times New Roman"/>
          <w:i/>
          <w:noProof/>
          <w:sz w:val="24"/>
          <w:szCs w:val="24"/>
          <w:lang w:eastAsia="sk-SK"/>
        </w:rPr>
        <w:drawing>
          <wp:anchor distT="0" distB="0" distL="114300" distR="114300" simplePos="0" relativeHeight="251680768" behindDoc="0" locked="0" layoutInCell="1" allowOverlap="1">
            <wp:simplePos x="0" y="0"/>
            <wp:positionH relativeFrom="column">
              <wp:posOffset>2460625</wp:posOffset>
            </wp:positionH>
            <wp:positionV relativeFrom="paragraph">
              <wp:posOffset>313690</wp:posOffset>
            </wp:positionV>
            <wp:extent cx="321945" cy="311785"/>
            <wp:effectExtent l="19050" t="0" r="1905" b="0"/>
            <wp:wrapNone/>
            <wp:docPr id="14" name="Obrázok 2" descr="computer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_pic.jpg"/>
                    <pic:cNvPicPr/>
                  </pic:nvPicPr>
                  <pic:blipFill>
                    <a:blip r:embed="rId8" cstate="print"/>
                    <a:stretch>
                      <a:fillRect/>
                    </a:stretch>
                  </pic:blipFill>
                  <pic:spPr>
                    <a:xfrm>
                      <a:off x="0" y="0"/>
                      <a:ext cx="321945" cy="311785"/>
                    </a:xfrm>
                    <a:prstGeom prst="rect">
                      <a:avLst/>
                    </a:prstGeom>
                  </pic:spPr>
                </pic:pic>
              </a:graphicData>
            </a:graphic>
          </wp:anchor>
        </w:drawing>
      </w:r>
      <w:r>
        <w:rPr>
          <w:rFonts w:ascii="Times New Roman" w:hAnsi="Times New Roman" w:cs="Times New Roman"/>
          <w:i/>
          <w:noProof/>
          <w:sz w:val="24"/>
          <w:szCs w:val="24"/>
          <w:lang w:eastAsia="sk-SK"/>
        </w:rPr>
        <w:drawing>
          <wp:anchor distT="0" distB="0" distL="114300" distR="114300" simplePos="0" relativeHeight="251678720" behindDoc="0" locked="0" layoutInCell="1" allowOverlap="1">
            <wp:simplePos x="0" y="0"/>
            <wp:positionH relativeFrom="column">
              <wp:posOffset>2020570</wp:posOffset>
            </wp:positionH>
            <wp:positionV relativeFrom="paragraph">
              <wp:posOffset>313690</wp:posOffset>
            </wp:positionV>
            <wp:extent cx="323215" cy="311785"/>
            <wp:effectExtent l="19050" t="0" r="635" b="0"/>
            <wp:wrapNone/>
            <wp:docPr id="13" name="Obrázok 2" descr="computer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_pic.jpg"/>
                    <pic:cNvPicPr/>
                  </pic:nvPicPr>
                  <pic:blipFill>
                    <a:blip r:embed="rId9" cstate="print"/>
                    <a:stretch>
                      <a:fillRect/>
                    </a:stretch>
                  </pic:blipFill>
                  <pic:spPr>
                    <a:xfrm>
                      <a:off x="0" y="0"/>
                      <a:ext cx="323215" cy="311785"/>
                    </a:xfrm>
                    <a:prstGeom prst="rect">
                      <a:avLst/>
                    </a:prstGeom>
                  </pic:spPr>
                </pic:pic>
              </a:graphicData>
            </a:graphic>
          </wp:anchor>
        </w:drawing>
      </w:r>
      <w:r w:rsidR="002164C1">
        <w:rPr>
          <w:rFonts w:ascii="Times New Roman" w:hAnsi="Times New Roman" w:cs="Times New Roman"/>
          <w:i/>
          <w:noProof/>
          <w:sz w:val="24"/>
          <w:szCs w:val="24"/>
          <w:lang w:eastAsia="sk-SK"/>
        </w:rPr>
        <w:pict>
          <v:rect id="_x0000_s1027" style="position:absolute;margin-left:152.85pt;margin-top:.2pt;width:152pt;height:86.4pt;z-index:251659264;mso-position-horizontal-relative:text;mso-position-vertical-relative:text" fillcolor="white [3201]" strokecolor="#f79646 [3209]" strokeweight="5pt">
            <v:stroke linestyle="thickThin"/>
            <v:shadow color="#868686"/>
            <v:textbox style="mso-next-textbox:#_x0000_s1027">
              <w:txbxContent>
                <w:p w:rsidR="00DA26FD" w:rsidRPr="00F7739D" w:rsidRDefault="00DA26FD" w:rsidP="00F7739D">
                  <w:pPr>
                    <w:jc w:val="center"/>
                    <w:rPr>
                      <w:rFonts w:ascii="Times New Roman" w:hAnsi="Times New Roman" w:cs="Times New Roman"/>
                      <w:sz w:val="24"/>
                      <w:szCs w:val="24"/>
                      <w:lang w:val="en-US"/>
                    </w:rPr>
                  </w:pPr>
                  <w:r w:rsidRPr="00F7739D">
                    <w:rPr>
                      <w:rFonts w:ascii="Times New Roman" w:hAnsi="Times New Roman" w:cs="Times New Roman"/>
                      <w:sz w:val="24"/>
                      <w:szCs w:val="24"/>
                      <w:lang w:val="en-US"/>
                    </w:rPr>
                    <w:t>Headquarters</w:t>
                  </w:r>
                </w:p>
              </w:txbxContent>
            </v:textbox>
          </v:rect>
        </w:pict>
      </w:r>
    </w:p>
    <w:p w:rsidR="009D5A9B" w:rsidRDefault="009D5A9B" w:rsidP="00AD6C3D">
      <w:pPr>
        <w:spacing w:after="0" w:line="480" w:lineRule="auto"/>
        <w:contextualSpacing/>
        <w:rPr>
          <w:rFonts w:ascii="Times New Roman" w:hAnsi="Times New Roman" w:cs="Times New Roman"/>
          <w:i/>
          <w:sz w:val="24"/>
          <w:szCs w:val="24"/>
          <w:lang w:val="en-US"/>
        </w:rPr>
      </w:pPr>
    </w:p>
    <w:p w:rsidR="009D5A9B" w:rsidRDefault="002164C1" w:rsidP="00AD6C3D">
      <w:pPr>
        <w:spacing w:after="0" w:line="480" w:lineRule="auto"/>
        <w:contextualSpacing/>
        <w:rPr>
          <w:rFonts w:ascii="Times New Roman" w:hAnsi="Times New Roman" w:cs="Times New Roman"/>
          <w:i/>
          <w:sz w:val="24"/>
          <w:szCs w:val="24"/>
          <w:lang w:val="en-US"/>
        </w:rPr>
      </w:pPr>
      <w:r>
        <w:rPr>
          <w:rFonts w:ascii="Times New Roman" w:hAnsi="Times New Roman" w:cs="Times New Roman"/>
          <w:i/>
          <w:noProof/>
          <w:sz w:val="24"/>
          <w:szCs w:val="24"/>
          <w:lang w:eastAsia="sk-SK"/>
        </w:rPr>
        <w:pict>
          <v:rect id="_x0000_s1028" style="position:absolute;margin-left:47.35pt;margin-top:22.05pt;width:71.3pt;height:52.85pt;z-index:251660288" fillcolor="white [3201]" strokecolor="#8064a2 [3207]" strokeweight="5pt">
            <v:stroke linestyle="thickThin"/>
            <v:shadow color="#868686"/>
            <v:textbox style="mso-next-textbox:#_x0000_s1028">
              <w:txbxContent>
                <w:p w:rsidR="00DA26FD" w:rsidRPr="009D5A9B" w:rsidRDefault="00DA26FD" w:rsidP="009D5A9B">
                  <w:pPr>
                    <w:jc w:val="center"/>
                    <w:rPr>
                      <w:rFonts w:ascii="Times New Roman" w:hAnsi="Times New Roman" w:cs="Times New Roman"/>
                      <w:sz w:val="24"/>
                      <w:szCs w:val="24"/>
                      <w:lang w:val="en-US"/>
                    </w:rPr>
                  </w:pPr>
                  <w:r w:rsidRPr="009D5A9B">
                    <w:rPr>
                      <w:rFonts w:ascii="Times New Roman" w:hAnsi="Times New Roman" w:cs="Times New Roman"/>
                      <w:sz w:val="24"/>
                      <w:szCs w:val="24"/>
                      <w:lang w:val="en-US"/>
                    </w:rPr>
                    <w:t>Store 1</w:t>
                  </w:r>
                </w:p>
              </w:txbxContent>
            </v:textbox>
          </v:rect>
        </w:pict>
      </w:r>
      <w:r>
        <w:rPr>
          <w:rFonts w:ascii="Times New Roman" w:hAnsi="Times New Roman" w:cs="Times New Roman"/>
          <w:i/>
          <w:noProof/>
          <w:sz w:val="24"/>
          <w:szCs w:val="24"/>
          <w:lang w:eastAsia="sk-SK"/>
        </w:rPr>
        <w:pict>
          <v:rect id="_x0000_s1029" style="position:absolute;margin-left:47.5pt;margin-top:116.7pt;width:68.4pt;height:50.3pt;z-index:251661312" fillcolor="white [3201]" strokecolor="#8064a2 [3207]" strokeweight="5pt">
            <v:stroke linestyle="thickThin"/>
            <v:shadow color="#868686"/>
            <v:textbox style="mso-next-textbox:#_x0000_s1029">
              <w:txbxContent>
                <w:p w:rsidR="00DA26FD" w:rsidRPr="009D5A9B" w:rsidRDefault="00DA26FD" w:rsidP="009D5A9B">
                  <w:pPr>
                    <w:jc w:val="center"/>
                    <w:rPr>
                      <w:rFonts w:ascii="Times New Roman" w:hAnsi="Times New Roman" w:cs="Times New Roman"/>
                      <w:sz w:val="24"/>
                      <w:szCs w:val="24"/>
                      <w:lang w:val="en-US"/>
                    </w:rPr>
                  </w:pPr>
                  <w:r w:rsidRPr="009D5A9B">
                    <w:rPr>
                      <w:rFonts w:ascii="Times New Roman" w:hAnsi="Times New Roman" w:cs="Times New Roman"/>
                      <w:sz w:val="24"/>
                      <w:szCs w:val="24"/>
                      <w:lang w:val="en-US"/>
                    </w:rPr>
                    <w:t>Store 2</w:t>
                  </w:r>
                </w:p>
              </w:txbxContent>
            </v:textbox>
          </v:rect>
        </w:pict>
      </w:r>
      <w:r>
        <w:rPr>
          <w:rFonts w:ascii="Times New Roman" w:hAnsi="Times New Roman" w:cs="Times New Roman"/>
          <w:i/>
          <w:noProof/>
          <w:sz w:val="24"/>
          <w:szCs w:val="24"/>
          <w:lang w:eastAsia="sk-SK"/>
        </w:rPr>
        <w:pict>
          <v:rect id="_x0000_s1032" style="position:absolute;margin-left:338.75pt;margin-top:119.55pt;width:70.4pt;height:53.35pt;z-index:251664384" fillcolor="white [3201]" strokecolor="#8064a2 [3207]" strokeweight="5pt">
            <v:stroke linestyle="thickThin"/>
            <v:shadow color="#868686"/>
            <v:textbox style="mso-next-textbox:#_x0000_s1032">
              <w:txbxContent>
                <w:p w:rsidR="00DA26FD" w:rsidRPr="009D5A9B" w:rsidRDefault="00DA26FD" w:rsidP="009D5A9B">
                  <w:pPr>
                    <w:jc w:val="center"/>
                    <w:rPr>
                      <w:rFonts w:ascii="Times New Roman" w:hAnsi="Times New Roman" w:cs="Times New Roman"/>
                      <w:sz w:val="24"/>
                      <w:szCs w:val="24"/>
                      <w:lang w:val="en-US"/>
                    </w:rPr>
                  </w:pPr>
                  <w:r w:rsidRPr="009D5A9B">
                    <w:rPr>
                      <w:rFonts w:ascii="Times New Roman" w:hAnsi="Times New Roman" w:cs="Times New Roman"/>
                      <w:sz w:val="24"/>
                      <w:szCs w:val="24"/>
                      <w:lang w:val="en-US"/>
                    </w:rPr>
                    <w:t xml:space="preserve">Store </w:t>
                  </w:r>
                  <w:r>
                    <w:rPr>
                      <w:rFonts w:ascii="Times New Roman" w:hAnsi="Times New Roman" w:cs="Times New Roman"/>
                      <w:sz w:val="24"/>
                      <w:szCs w:val="24"/>
                      <w:lang w:val="en-US"/>
                    </w:rPr>
                    <w:t>5</w:t>
                  </w:r>
                </w:p>
              </w:txbxContent>
            </v:textbox>
          </v:rect>
        </w:pict>
      </w:r>
      <w:r>
        <w:rPr>
          <w:rFonts w:ascii="Times New Roman" w:hAnsi="Times New Roman" w:cs="Times New Roman"/>
          <w:i/>
          <w:noProof/>
          <w:sz w:val="24"/>
          <w:szCs w:val="24"/>
          <w:lang w:eastAsia="sk-SK"/>
        </w:rPr>
        <w:pict>
          <v:rect id="_x0000_s1031" style="position:absolute;margin-left:241.5pt;margin-top:182.2pt;width:68.3pt;height:50.3pt;z-index:251663360" fillcolor="white [3201]" strokecolor="#8064a2 [3207]" strokeweight="5pt">
            <v:stroke linestyle="thickThin"/>
            <v:shadow color="#868686"/>
            <v:textbox style="mso-next-textbox:#_x0000_s1031">
              <w:txbxContent>
                <w:p w:rsidR="00DA26FD" w:rsidRPr="009D5A9B" w:rsidRDefault="00DA26FD" w:rsidP="009D5A9B">
                  <w:pPr>
                    <w:jc w:val="center"/>
                    <w:rPr>
                      <w:rFonts w:ascii="Times New Roman" w:hAnsi="Times New Roman" w:cs="Times New Roman"/>
                      <w:sz w:val="24"/>
                      <w:szCs w:val="24"/>
                      <w:lang w:val="en-US"/>
                    </w:rPr>
                  </w:pPr>
                  <w:r w:rsidRPr="009D5A9B">
                    <w:rPr>
                      <w:rFonts w:ascii="Times New Roman" w:hAnsi="Times New Roman" w:cs="Times New Roman"/>
                      <w:sz w:val="24"/>
                      <w:szCs w:val="24"/>
                      <w:lang w:val="en-US"/>
                    </w:rPr>
                    <w:t xml:space="preserve">Store </w:t>
                  </w:r>
                  <w:r>
                    <w:rPr>
                      <w:rFonts w:ascii="Times New Roman" w:hAnsi="Times New Roman" w:cs="Times New Roman"/>
                      <w:sz w:val="24"/>
                      <w:szCs w:val="24"/>
                      <w:lang w:val="en-US"/>
                    </w:rPr>
                    <w:t>4</w:t>
                  </w:r>
                </w:p>
              </w:txbxContent>
            </v:textbox>
          </v:rect>
        </w:pict>
      </w:r>
      <w:r>
        <w:rPr>
          <w:rFonts w:ascii="Times New Roman" w:hAnsi="Times New Roman" w:cs="Times New Roman"/>
          <w:i/>
          <w:noProof/>
          <w:sz w:val="24"/>
          <w:szCs w:val="24"/>
          <w:lang w:eastAsia="sk-SK"/>
        </w:rPr>
        <w:pict>
          <v:rect id="_x0000_s1033" style="position:absolute;margin-left:330.35pt;margin-top:22.05pt;width:89.8pt;height:69.15pt;z-index:251665408" fillcolor="white [3201]" strokecolor="#9bbb59 [3206]" strokeweight="5pt">
            <v:stroke linestyle="thickThin"/>
            <v:shadow color="#868686"/>
            <v:textbox style="mso-next-textbox:#_x0000_s1033">
              <w:txbxContent>
                <w:p w:rsidR="00DA26FD" w:rsidRPr="009D5A9B" w:rsidRDefault="00DA26FD" w:rsidP="009D5A9B">
                  <w:pPr>
                    <w:spacing w:after="0" w:line="240" w:lineRule="auto"/>
                    <w:contextualSpacing/>
                    <w:jc w:val="center"/>
                    <w:rPr>
                      <w:rFonts w:ascii="Times New Roman" w:hAnsi="Times New Roman" w:cs="Times New Roman"/>
                      <w:sz w:val="14"/>
                      <w:szCs w:val="14"/>
                      <w:lang w:val="en-US"/>
                    </w:rPr>
                  </w:pPr>
                </w:p>
                <w:p w:rsidR="00DA26FD" w:rsidRPr="009D5A9B" w:rsidRDefault="00DA26FD" w:rsidP="009D5A9B">
                  <w:pPr>
                    <w:spacing w:after="0" w:line="240" w:lineRule="auto"/>
                    <w:contextualSpacing/>
                    <w:jc w:val="center"/>
                    <w:rPr>
                      <w:rFonts w:ascii="Times New Roman" w:hAnsi="Times New Roman" w:cs="Times New Roman"/>
                      <w:sz w:val="24"/>
                      <w:szCs w:val="24"/>
                      <w:lang w:val="en-US"/>
                    </w:rPr>
                  </w:pPr>
                  <w:r w:rsidRPr="009D5A9B">
                    <w:rPr>
                      <w:rFonts w:ascii="Times New Roman" w:hAnsi="Times New Roman" w:cs="Times New Roman"/>
                      <w:sz w:val="24"/>
                      <w:szCs w:val="24"/>
                      <w:lang w:val="en-US"/>
                    </w:rPr>
                    <w:t>Warehouse</w:t>
                  </w:r>
                </w:p>
              </w:txbxContent>
            </v:textbox>
          </v:rect>
        </w:pict>
      </w:r>
      <w:r w:rsidR="00657965" w:rsidRPr="00657965">
        <w:rPr>
          <w:rFonts w:ascii="Times New Roman" w:hAnsi="Times New Roman" w:cs="Times New Roman"/>
          <w:i/>
          <w:noProof/>
          <w:sz w:val="24"/>
          <w:szCs w:val="24"/>
          <w:lang w:eastAsia="sk-SK"/>
        </w:rPr>
        <w:drawing>
          <wp:anchor distT="0" distB="0" distL="114300" distR="114300" simplePos="0" relativeHeight="251714560" behindDoc="0" locked="0" layoutInCell="1" allowOverlap="1">
            <wp:simplePos x="0" y="0"/>
            <wp:positionH relativeFrom="column">
              <wp:posOffset>3400800</wp:posOffset>
            </wp:positionH>
            <wp:positionV relativeFrom="paragraph">
              <wp:posOffset>4669</wp:posOffset>
            </wp:positionV>
            <wp:extent cx="344170" cy="355003"/>
            <wp:effectExtent l="19050" t="0" r="0" b="0"/>
            <wp:wrapNone/>
            <wp:docPr id="7" name="Obrázok 1" descr="cellphone.gif"/>
            <wp:cNvGraphicFramePr/>
            <a:graphic xmlns:a="http://schemas.openxmlformats.org/drawingml/2006/main">
              <a:graphicData uri="http://schemas.openxmlformats.org/drawingml/2006/picture">
                <pic:pic xmlns:pic="http://schemas.openxmlformats.org/drawingml/2006/picture">
                  <pic:nvPicPr>
                    <pic:cNvPr id="82" name="Obrázok 81" descr="cellphone.gif"/>
                    <pic:cNvPicPr>
                      <a:picLocks noChangeAspect="1"/>
                    </pic:cNvPicPr>
                  </pic:nvPicPr>
                  <pic:blipFill>
                    <a:blip r:embed="rId10">
                      <a:grayscl/>
                    </a:blip>
                    <a:stretch>
                      <a:fillRect/>
                    </a:stretch>
                  </pic:blipFill>
                  <pic:spPr>
                    <a:xfrm>
                      <a:off x="0" y="0"/>
                      <a:ext cx="344170" cy="355003"/>
                    </a:xfrm>
                    <a:prstGeom prst="rect">
                      <a:avLst/>
                    </a:prstGeom>
                  </pic:spPr>
                </pic:pic>
              </a:graphicData>
            </a:graphic>
          </wp:anchor>
        </w:drawing>
      </w:r>
      <w:r w:rsidR="00657965">
        <w:rPr>
          <w:rFonts w:ascii="Times New Roman" w:hAnsi="Times New Roman" w:cs="Times New Roman"/>
          <w:i/>
          <w:noProof/>
          <w:sz w:val="24"/>
          <w:szCs w:val="24"/>
          <w:lang w:eastAsia="sk-SK"/>
        </w:rPr>
        <w:drawing>
          <wp:anchor distT="0" distB="0" distL="114300" distR="114300" simplePos="0" relativeHeight="251712512" behindDoc="0" locked="0" layoutInCell="1" allowOverlap="1">
            <wp:simplePos x="0" y="0"/>
            <wp:positionH relativeFrom="column">
              <wp:posOffset>2910205</wp:posOffset>
            </wp:positionH>
            <wp:positionV relativeFrom="paragraph">
              <wp:posOffset>4445</wp:posOffset>
            </wp:positionV>
            <wp:extent cx="340360" cy="354965"/>
            <wp:effectExtent l="19050" t="0" r="2540" b="0"/>
            <wp:wrapNone/>
            <wp:docPr id="2" name="Obrázok 1" descr="cellphone.gif"/>
            <wp:cNvGraphicFramePr/>
            <a:graphic xmlns:a="http://schemas.openxmlformats.org/drawingml/2006/main">
              <a:graphicData uri="http://schemas.openxmlformats.org/drawingml/2006/picture">
                <pic:pic xmlns:pic="http://schemas.openxmlformats.org/drawingml/2006/picture">
                  <pic:nvPicPr>
                    <pic:cNvPr id="82" name="Obrázok 81" descr="cellphone.gif"/>
                    <pic:cNvPicPr>
                      <a:picLocks noChangeAspect="1"/>
                    </pic:cNvPicPr>
                  </pic:nvPicPr>
                  <pic:blipFill>
                    <a:blip r:embed="rId10">
                      <a:grayscl/>
                    </a:blip>
                    <a:stretch>
                      <a:fillRect/>
                    </a:stretch>
                  </pic:blipFill>
                  <pic:spPr>
                    <a:xfrm>
                      <a:off x="0" y="0"/>
                      <a:ext cx="340360" cy="354965"/>
                    </a:xfrm>
                    <a:prstGeom prst="rect">
                      <a:avLst/>
                    </a:prstGeom>
                  </pic:spPr>
                </pic:pic>
              </a:graphicData>
            </a:graphic>
          </wp:anchor>
        </w:drawing>
      </w:r>
      <w:r w:rsidR="00657965">
        <w:rPr>
          <w:rFonts w:ascii="Times New Roman" w:hAnsi="Times New Roman" w:cs="Times New Roman"/>
          <w:i/>
          <w:noProof/>
          <w:sz w:val="24"/>
          <w:szCs w:val="24"/>
          <w:lang w:eastAsia="sk-SK"/>
        </w:rPr>
        <w:drawing>
          <wp:anchor distT="0" distB="0" distL="114300" distR="114300" simplePos="0" relativeHeight="251691008" behindDoc="0" locked="0" layoutInCell="1" allowOverlap="1">
            <wp:simplePos x="0" y="0"/>
            <wp:positionH relativeFrom="column">
              <wp:posOffset>2459355</wp:posOffset>
            </wp:positionH>
            <wp:positionV relativeFrom="paragraph">
              <wp:posOffset>4445</wp:posOffset>
            </wp:positionV>
            <wp:extent cx="325120" cy="311785"/>
            <wp:effectExtent l="19050" t="0" r="0" b="0"/>
            <wp:wrapNone/>
            <wp:docPr id="20" name="Obrázok 2" descr="computer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_pic.jpg"/>
                    <pic:cNvPicPr/>
                  </pic:nvPicPr>
                  <pic:blipFill>
                    <a:blip r:embed="rId9" cstate="print"/>
                    <a:stretch>
                      <a:fillRect/>
                    </a:stretch>
                  </pic:blipFill>
                  <pic:spPr>
                    <a:xfrm>
                      <a:off x="0" y="0"/>
                      <a:ext cx="325120" cy="311785"/>
                    </a:xfrm>
                    <a:prstGeom prst="rect">
                      <a:avLst/>
                    </a:prstGeom>
                  </pic:spPr>
                </pic:pic>
              </a:graphicData>
            </a:graphic>
          </wp:anchor>
        </w:drawing>
      </w:r>
      <w:r w:rsidR="00657965">
        <w:rPr>
          <w:rFonts w:ascii="Times New Roman" w:hAnsi="Times New Roman" w:cs="Times New Roman"/>
          <w:i/>
          <w:noProof/>
          <w:sz w:val="24"/>
          <w:szCs w:val="24"/>
          <w:lang w:eastAsia="sk-SK"/>
        </w:rPr>
        <w:drawing>
          <wp:anchor distT="0" distB="0" distL="114300" distR="114300" simplePos="0" relativeHeight="251688960" behindDoc="0" locked="0" layoutInCell="1" allowOverlap="1">
            <wp:simplePos x="0" y="0"/>
            <wp:positionH relativeFrom="column">
              <wp:posOffset>2019300</wp:posOffset>
            </wp:positionH>
            <wp:positionV relativeFrom="paragraph">
              <wp:posOffset>4445</wp:posOffset>
            </wp:positionV>
            <wp:extent cx="324485" cy="311785"/>
            <wp:effectExtent l="19050" t="0" r="0" b="0"/>
            <wp:wrapNone/>
            <wp:docPr id="18" name="Obrázok 2" descr="computer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_pic.jpg"/>
                    <pic:cNvPicPr/>
                  </pic:nvPicPr>
                  <pic:blipFill>
                    <a:blip r:embed="rId9" cstate="print"/>
                    <a:stretch>
                      <a:fillRect/>
                    </a:stretch>
                  </pic:blipFill>
                  <pic:spPr>
                    <a:xfrm>
                      <a:off x="0" y="0"/>
                      <a:ext cx="324485" cy="311785"/>
                    </a:xfrm>
                    <a:prstGeom prst="rect">
                      <a:avLst/>
                    </a:prstGeom>
                  </pic:spPr>
                </pic:pic>
              </a:graphicData>
            </a:graphic>
          </wp:anchor>
        </w:drawing>
      </w:r>
    </w:p>
    <w:p w:rsidR="009D5A9B" w:rsidRDefault="00162E5F" w:rsidP="00AD6C3D">
      <w:pPr>
        <w:spacing w:after="0" w:line="480" w:lineRule="auto"/>
        <w:contextualSpacing/>
        <w:rPr>
          <w:rFonts w:ascii="Times New Roman" w:hAnsi="Times New Roman" w:cs="Times New Roman"/>
          <w:i/>
          <w:sz w:val="24"/>
          <w:szCs w:val="24"/>
          <w:lang w:val="en-US"/>
        </w:rPr>
      </w:pPr>
      <w:r>
        <w:rPr>
          <w:rFonts w:ascii="Times New Roman" w:hAnsi="Times New Roman" w:cs="Times New Roman"/>
          <w:i/>
          <w:noProof/>
          <w:sz w:val="24"/>
          <w:szCs w:val="24"/>
          <w:lang w:eastAsia="sk-SK"/>
        </w:rPr>
        <w:drawing>
          <wp:anchor distT="0" distB="0" distL="114300" distR="114300" simplePos="0" relativeHeight="251726848" behindDoc="0" locked="0" layoutInCell="1" allowOverlap="1">
            <wp:simplePos x="0" y="0"/>
            <wp:positionH relativeFrom="column">
              <wp:posOffset>1043305</wp:posOffset>
            </wp:positionH>
            <wp:positionV relativeFrom="paragraph">
              <wp:posOffset>234950</wp:posOffset>
            </wp:positionV>
            <wp:extent cx="346710" cy="290195"/>
            <wp:effectExtent l="19050" t="0" r="0" b="0"/>
            <wp:wrapNone/>
            <wp:docPr id="33" name="Obrázok 1" descr="cellphone.gif"/>
            <wp:cNvGraphicFramePr/>
            <a:graphic xmlns:a="http://schemas.openxmlformats.org/drawingml/2006/main">
              <a:graphicData uri="http://schemas.openxmlformats.org/drawingml/2006/picture">
                <pic:pic xmlns:pic="http://schemas.openxmlformats.org/drawingml/2006/picture">
                  <pic:nvPicPr>
                    <pic:cNvPr id="82" name="Obrázok 81" descr="cellphone.gif"/>
                    <pic:cNvPicPr>
                      <a:picLocks noChangeAspect="1"/>
                    </pic:cNvPicPr>
                  </pic:nvPicPr>
                  <pic:blipFill>
                    <a:blip r:embed="rId10">
                      <a:grayscl/>
                    </a:blip>
                    <a:stretch>
                      <a:fillRect/>
                    </a:stretch>
                  </pic:blipFill>
                  <pic:spPr>
                    <a:xfrm>
                      <a:off x="0" y="0"/>
                      <a:ext cx="346710" cy="290195"/>
                    </a:xfrm>
                    <a:prstGeom prst="rect">
                      <a:avLst/>
                    </a:prstGeom>
                  </pic:spPr>
                </pic:pic>
              </a:graphicData>
            </a:graphic>
          </wp:anchor>
        </w:drawing>
      </w:r>
      <w:r>
        <w:rPr>
          <w:rFonts w:ascii="Times New Roman" w:hAnsi="Times New Roman" w:cs="Times New Roman"/>
          <w:i/>
          <w:noProof/>
          <w:sz w:val="24"/>
          <w:szCs w:val="24"/>
          <w:lang w:eastAsia="sk-SK"/>
        </w:rPr>
        <w:drawing>
          <wp:anchor distT="0" distB="0" distL="114300" distR="114300" simplePos="0" relativeHeight="251668480" behindDoc="0" locked="0" layoutInCell="1" allowOverlap="1">
            <wp:simplePos x="0" y="0"/>
            <wp:positionH relativeFrom="column">
              <wp:posOffset>720725</wp:posOffset>
            </wp:positionH>
            <wp:positionV relativeFrom="paragraph">
              <wp:posOffset>234950</wp:posOffset>
            </wp:positionV>
            <wp:extent cx="323215" cy="311785"/>
            <wp:effectExtent l="19050" t="0" r="635" b="0"/>
            <wp:wrapNone/>
            <wp:docPr id="8" name="Obrázok 2" descr="computer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_pic.jpg"/>
                    <pic:cNvPicPr/>
                  </pic:nvPicPr>
                  <pic:blipFill>
                    <a:blip r:embed="rId8" cstate="print"/>
                    <a:stretch>
                      <a:fillRect/>
                    </a:stretch>
                  </pic:blipFill>
                  <pic:spPr>
                    <a:xfrm>
                      <a:off x="0" y="0"/>
                      <a:ext cx="323215" cy="311785"/>
                    </a:xfrm>
                    <a:prstGeom prst="rect">
                      <a:avLst/>
                    </a:prstGeom>
                  </pic:spPr>
                </pic:pic>
              </a:graphicData>
            </a:graphic>
          </wp:anchor>
        </w:drawing>
      </w:r>
      <w:r>
        <w:rPr>
          <w:rFonts w:ascii="Times New Roman" w:hAnsi="Times New Roman" w:cs="Times New Roman"/>
          <w:i/>
          <w:noProof/>
          <w:sz w:val="24"/>
          <w:szCs w:val="24"/>
          <w:lang w:eastAsia="sk-SK"/>
        </w:rPr>
        <w:drawing>
          <wp:anchor distT="0" distB="0" distL="114300" distR="114300" simplePos="0" relativeHeight="251718656" behindDoc="0" locked="0" layoutInCell="1" allowOverlap="1">
            <wp:simplePos x="0" y="0"/>
            <wp:positionH relativeFrom="column">
              <wp:posOffset>4776470</wp:posOffset>
            </wp:positionH>
            <wp:positionV relativeFrom="paragraph">
              <wp:posOffset>331470</wp:posOffset>
            </wp:positionV>
            <wp:extent cx="346710" cy="354965"/>
            <wp:effectExtent l="19050" t="0" r="0" b="0"/>
            <wp:wrapNone/>
            <wp:docPr id="21" name="Obrázok 1" descr="cellphone.gif"/>
            <wp:cNvGraphicFramePr/>
            <a:graphic xmlns:a="http://schemas.openxmlformats.org/drawingml/2006/main">
              <a:graphicData uri="http://schemas.openxmlformats.org/drawingml/2006/picture">
                <pic:pic xmlns:pic="http://schemas.openxmlformats.org/drawingml/2006/picture">
                  <pic:nvPicPr>
                    <pic:cNvPr id="82" name="Obrázok 81" descr="cellphone.gif"/>
                    <pic:cNvPicPr>
                      <a:picLocks noChangeAspect="1"/>
                    </pic:cNvPicPr>
                  </pic:nvPicPr>
                  <pic:blipFill>
                    <a:blip r:embed="rId10">
                      <a:grayscl/>
                    </a:blip>
                    <a:stretch>
                      <a:fillRect/>
                    </a:stretch>
                  </pic:blipFill>
                  <pic:spPr>
                    <a:xfrm>
                      <a:off x="0" y="0"/>
                      <a:ext cx="346710" cy="354965"/>
                    </a:xfrm>
                    <a:prstGeom prst="rect">
                      <a:avLst/>
                    </a:prstGeom>
                  </pic:spPr>
                </pic:pic>
              </a:graphicData>
            </a:graphic>
          </wp:anchor>
        </w:drawing>
      </w:r>
      <w:r w:rsidR="00F753F6">
        <w:rPr>
          <w:rFonts w:ascii="Times New Roman" w:hAnsi="Times New Roman" w:cs="Times New Roman"/>
          <w:i/>
          <w:noProof/>
          <w:sz w:val="24"/>
          <w:szCs w:val="24"/>
          <w:lang w:eastAsia="sk-SK"/>
        </w:rPr>
        <w:drawing>
          <wp:anchor distT="0" distB="0" distL="114300" distR="114300" simplePos="0" relativeHeight="251707392" behindDoc="0" locked="0" layoutInCell="1" allowOverlap="1">
            <wp:simplePos x="0" y="0"/>
            <wp:positionH relativeFrom="column">
              <wp:posOffset>2189480</wp:posOffset>
            </wp:positionH>
            <wp:positionV relativeFrom="paragraph">
              <wp:posOffset>230505</wp:posOffset>
            </wp:positionV>
            <wp:extent cx="271145" cy="225425"/>
            <wp:effectExtent l="19050" t="0" r="0" b="0"/>
            <wp:wrapNone/>
            <wp:docPr id="26" name="Obrázok 20" descr="wireless-connection-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connection-icon.jpg"/>
                    <pic:cNvPicPr/>
                  </pic:nvPicPr>
                  <pic:blipFill>
                    <a:blip r:embed="rId11" cstate="print">
                      <a:grayscl/>
                    </a:blip>
                    <a:stretch>
                      <a:fillRect/>
                    </a:stretch>
                  </pic:blipFill>
                  <pic:spPr>
                    <a:xfrm>
                      <a:off x="0" y="0"/>
                      <a:ext cx="271145" cy="225425"/>
                    </a:xfrm>
                    <a:prstGeom prst="rect">
                      <a:avLst/>
                    </a:prstGeom>
                  </pic:spPr>
                </pic:pic>
              </a:graphicData>
            </a:graphic>
          </wp:anchor>
        </w:drawing>
      </w:r>
      <w:r w:rsidR="00F753F6">
        <w:rPr>
          <w:rFonts w:ascii="Times New Roman" w:hAnsi="Times New Roman" w:cs="Times New Roman"/>
          <w:i/>
          <w:noProof/>
          <w:sz w:val="24"/>
          <w:szCs w:val="24"/>
          <w:lang w:eastAsia="sk-SK"/>
        </w:rPr>
        <w:drawing>
          <wp:anchor distT="0" distB="0" distL="114300" distR="114300" simplePos="0" relativeHeight="251703296" behindDoc="0" locked="0" layoutInCell="1" allowOverlap="1">
            <wp:simplePos x="0" y="0"/>
            <wp:positionH relativeFrom="column">
              <wp:posOffset>3246755</wp:posOffset>
            </wp:positionH>
            <wp:positionV relativeFrom="paragraph">
              <wp:posOffset>230505</wp:posOffset>
            </wp:positionV>
            <wp:extent cx="271145" cy="225425"/>
            <wp:effectExtent l="19050" t="0" r="0" b="0"/>
            <wp:wrapNone/>
            <wp:docPr id="24" name="Obrázok 20" descr="wireless-connection-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connection-icon.jpg"/>
                    <pic:cNvPicPr/>
                  </pic:nvPicPr>
                  <pic:blipFill>
                    <a:blip r:embed="rId11" cstate="print">
                      <a:grayscl/>
                    </a:blip>
                    <a:stretch>
                      <a:fillRect/>
                    </a:stretch>
                  </pic:blipFill>
                  <pic:spPr>
                    <a:xfrm>
                      <a:off x="0" y="0"/>
                      <a:ext cx="271145" cy="225425"/>
                    </a:xfrm>
                    <a:prstGeom prst="rect">
                      <a:avLst/>
                    </a:prstGeom>
                  </pic:spPr>
                </pic:pic>
              </a:graphicData>
            </a:graphic>
          </wp:anchor>
        </w:drawing>
      </w:r>
      <w:r w:rsidR="002164C1">
        <w:rPr>
          <w:rFonts w:ascii="Times New Roman" w:hAnsi="Times New Roman" w:cs="Times New Roman"/>
          <w:i/>
          <w:noProof/>
          <w:sz w:val="24"/>
          <w:szCs w:val="24"/>
          <w:lang w:eastAsia="sk-SK"/>
        </w:rPr>
        <w:pict>
          <v:shapetype id="_x0000_t32" coordsize="21600,21600" o:spt="32" o:oned="t" path="m,l21600,21600e" filled="f">
            <v:path arrowok="t" fillok="f" o:connecttype="none"/>
            <o:lock v:ext="edit" shapetype="t"/>
          </v:shapetype>
          <v:shape id="_x0000_s1042" type="#_x0000_t32" style="position:absolute;margin-left:264.3pt;margin-top:26.65pt;width:66.05pt;height:30.5pt;flip:x;z-index:251697152;mso-position-horizontal-relative:text;mso-position-vertical-relative:text" o:connectortype="straight" strokeweight="2pt">
            <v:stroke startarrow="block" startarrowwidth="wide" endarrow="block" endarrowwidth="wide"/>
          </v:shape>
        </w:pict>
      </w:r>
      <w:r w:rsidR="002164C1">
        <w:rPr>
          <w:rFonts w:ascii="Times New Roman" w:hAnsi="Times New Roman" w:cs="Times New Roman"/>
          <w:i/>
          <w:noProof/>
          <w:sz w:val="24"/>
          <w:szCs w:val="24"/>
          <w:lang w:eastAsia="sk-SK"/>
        </w:rPr>
        <w:pict>
          <v:shape id="_x0000_s1040" type="#_x0000_t32" style="position:absolute;margin-left:113.5pt;margin-top:18.2pt;width:77.1pt;height:38.95pt;flip:x y;z-index:251696128;mso-position-horizontal-relative:text;mso-position-vertical-relative:text" o:connectortype="straight" strokeweight="2pt">
            <v:stroke startarrow="block" startarrowwidth="wide" endarrow="block" endarrowwidth="wide"/>
          </v:shape>
        </w:pict>
      </w:r>
      <w:r w:rsidR="002164C1">
        <w:rPr>
          <w:rFonts w:ascii="Times New Roman" w:hAnsi="Times New Roman" w:cs="Times New Roman"/>
          <w:i/>
          <w:noProof/>
          <w:sz w:val="24"/>
          <w:szCs w:val="24"/>
          <w:lang w:eastAsia="sk-SK"/>
        </w:rPr>
        <w:pict>
          <v:shape id="_x0000_s1035" type="#_x0000_t32" style="position:absolute;margin-left:224.45pt;margin-top:3.8pt;width:0;height:37.25pt;z-index:251692032;mso-position-horizontal-relative:text;mso-position-vertical-relative:text" o:connectortype="straight" strokecolor="black [3213]" strokeweight="2pt">
            <v:stroke startarrow="block" startarrowwidth="wide" endarrow="block" endarrowwidth="wide"/>
          </v:shape>
        </w:pict>
      </w:r>
    </w:p>
    <w:p w:rsidR="009D5A9B" w:rsidRDefault="005B2F0C" w:rsidP="00AD6C3D">
      <w:pPr>
        <w:spacing w:after="0" w:line="480" w:lineRule="auto"/>
        <w:contextualSpacing/>
        <w:rPr>
          <w:rFonts w:ascii="Times New Roman" w:hAnsi="Times New Roman" w:cs="Times New Roman"/>
          <w:i/>
          <w:sz w:val="24"/>
          <w:szCs w:val="24"/>
          <w:lang w:val="en-US"/>
        </w:rPr>
      </w:pPr>
      <w:r>
        <w:rPr>
          <w:rFonts w:ascii="Times New Roman" w:hAnsi="Times New Roman" w:cs="Times New Roman"/>
          <w:i/>
          <w:noProof/>
          <w:sz w:val="24"/>
          <w:szCs w:val="24"/>
          <w:lang w:eastAsia="sk-SK"/>
        </w:rPr>
        <w:drawing>
          <wp:anchor distT="0" distB="0" distL="114300" distR="114300" simplePos="0" relativeHeight="251682816" behindDoc="0" locked="0" layoutInCell="1" allowOverlap="1">
            <wp:simplePos x="0" y="0"/>
            <wp:positionH relativeFrom="column">
              <wp:posOffset>4386655</wp:posOffset>
            </wp:positionH>
            <wp:positionV relativeFrom="paragraph">
              <wp:posOffset>24391</wp:posOffset>
            </wp:positionV>
            <wp:extent cx="324560" cy="311972"/>
            <wp:effectExtent l="19050" t="0" r="0" b="0"/>
            <wp:wrapNone/>
            <wp:docPr id="15" name="Obrázok 2" descr="computer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_pic.jpg"/>
                    <pic:cNvPicPr/>
                  </pic:nvPicPr>
                  <pic:blipFill>
                    <a:blip r:embed="rId9" cstate="print"/>
                    <a:stretch>
                      <a:fillRect/>
                    </a:stretch>
                  </pic:blipFill>
                  <pic:spPr>
                    <a:xfrm>
                      <a:off x="0" y="0"/>
                      <a:ext cx="324560" cy="311972"/>
                    </a:xfrm>
                    <a:prstGeom prst="rect">
                      <a:avLst/>
                    </a:prstGeom>
                  </pic:spPr>
                </pic:pic>
              </a:graphicData>
            </a:graphic>
          </wp:anchor>
        </w:drawing>
      </w:r>
      <w:r w:rsidR="002164C1">
        <w:rPr>
          <w:rFonts w:ascii="Times New Roman" w:hAnsi="Times New Roman" w:cs="Times New Roman"/>
          <w:i/>
          <w:noProof/>
          <w:sz w:val="24"/>
          <w:szCs w:val="24"/>
          <w:lang w:eastAsia="sk-SK"/>
        </w:rPr>
        <w:pict>
          <v:oval id="_x0000_s1026" style="position:absolute;margin-left:185.55pt;margin-top:13.45pt;width:83.8pt;height:74.7pt;z-index:251658240;mso-position-horizontal-relative:text;mso-position-vertical-relative:text" fillcolor="white [3201]" strokecolor="#c0504d [3205]" strokeweight="5pt">
            <v:stroke linestyle="thickThin"/>
            <v:shadow color="#868686"/>
            <v:textbox style="mso-next-textbox:#_x0000_s1026">
              <w:txbxContent>
                <w:p w:rsidR="00DA26FD" w:rsidRPr="009D5A9B" w:rsidRDefault="00DA26FD" w:rsidP="009D5A9B">
                  <w:pPr>
                    <w:spacing w:after="0" w:line="240" w:lineRule="auto"/>
                    <w:contextualSpacing/>
                    <w:jc w:val="center"/>
                    <w:rPr>
                      <w:rFonts w:ascii="Times New Roman" w:hAnsi="Times New Roman" w:cs="Times New Roman"/>
                      <w:sz w:val="16"/>
                      <w:szCs w:val="16"/>
                    </w:rPr>
                  </w:pPr>
                </w:p>
                <w:p w:rsidR="00DA26FD" w:rsidRPr="00553279" w:rsidRDefault="00DA26FD" w:rsidP="009D5A9B">
                  <w:pPr>
                    <w:spacing w:after="0" w:line="240" w:lineRule="auto"/>
                    <w:contextualSpacing/>
                    <w:jc w:val="center"/>
                    <w:rPr>
                      <w:rFonts w:ascii="Times New Roman" w:hAnsi="Times New Roman" w:cs="Times New Roman"/>
                      <w:sz w:val="28"/>
                      <w:szCs w:val="28"/>
                    </w:rPr>
                  </w:pPr>
                  <w:r w:rsidRPr="00553279">
                    <w:rPr>
                      <w:rFonts w:ascii="Times New Roman" w:hAnsi="Times New Roman" w:cs="Times New Roman"/>
                      <w:sz w:val="28"/>
                      <w:szCs w:val="28"/>
                    </w:rPr>
                    <w:t>Server</w:t>
                  </w:r>
                </w:p>
              </w:txbxContent>
            </v:textbox>
          </v:oval>
        </w:pict>
      </w:r>
    </w:p>
    <w:p w:rsidR="009D5A9B" w:rsidRDefault="00F753F6" w:rsidP="00AD6C3D">
      <w:pPr>
        <w:spacing w:after="0" w:line="480" w:lineRule="auto"/>
        <w:contextualSpacing/>
        <w:rPr>
          <w:rFonts w:ascii="Times New Roman" w:hAnsi="Times New Roman" w:cs="Times New Roman"/>
          <w:i/>
          <w:sz w:val="24"/>
          <w:szCs w:val="24"/>
          <w:lang w:val="en-US"/>
        </w:rPr>
      </w:pPr>
      <w:r>
        <w:rPr>
          <w:rFonts w:ascii="Times New Roman" w:hAnsi="Times New Roman" w:cs="Times New Roman"/>
          <w:i/>
          <w:noProof/>
          <w:sz w:val="24"/>
          <w:szCs w:val="24"/>
          <w:lang w:eastAsia="sk-SK"/>
        </w:rPr>
        <w:drawing>
          <wp:anchor distT="0" distB="0" distL="114300" distR="114300" simplePos="0" relativeHeight="251709440" behindDoc="0" locked="0" layoutInCell="1" allowOverlap="1">
            <wp:simplePos x="0" y="0"/>
            <wp:positionH relativeFrom="column">
              <wp:posOffset>1675130</wp:posOffset>
            </wp:positionH>
            <wp:positionV relativeFrom="paragraph">
              <wp:posOffset>121920</wp:posOffset>
            </wp:positionV>
            <wp:extent cx="271145" cy="225425"/>
            <wp:effectExtent l="19050" t="0" r="0" b="0"/>
            <wp:wrapNone/>
            <wp:docPr id="27" name="Obrázok 20" descr="wireless-connection-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connection-icon.jpg"/>
                    <pic:cNvPicPr/>
                  </pic:nvPicPr>
                  <pic:blipFill>
                    <a:blip r:embed="rId11" cstate="print">
                      <a:grayscl/>
                    </a:blip>
                    <a:stretch>
                      <a:fillRect/>
                    </a:stretch>
                  </pic:blipFill>
                  <pic:spPr>
                    <a:xfrm>
                      <a:off x="0" y="0"/>
                      <a:ext cx="271145" cy="225425"/>
                    </a:xfrm>
                    <a:prstGeom prst="rect">
                      <a:avLst/>
                    </a:prstGeom>
                  </pic:spPr>
                </pic:pic>
              </a:graphicData>
            </a:graphic>
          </wp:anchor>
        </w:drawing>
      </w:r>
      <w:r>
        <w:rPr>
          <w:rFonts w:ascii="Times New Roman" w:hAnsi="Times New Roman" w:cs="Times New Roman"/>
          <w:i/>
          <w:noProof/>
          <w:sz w:val="24"/>
          <w:szCs w:val="24"/>
          <w:lang w:eastAsia="sk-SK"/>
        </w:rPr>
        <w:drawing>
          <wp:anchor distT="0" distB="0" distL="114300" distR="114300" simplePos="0" relativeHeight="251699200" behindDoc="0" locked="0" layoutInCell="1" allowOverlap="1">
            <wp:simplePos x="0" y="0"/>
            <wp:positionH relativeFrom="column">
              <wp:posOffset>3742055</wp:posOffset>
            </wp:positionH>
            <wp:positionV relativeFrom="paragraph">
              <wp:posOffset>121920</wp:posOffset>
            </wp:positionV>
            <wp:extent cx="271145" cy="225425"/>
            <wp:effectExtent l="19050" t="0" r="0" b="0"/>
            <wp:wrapNone/>
            <wp:docPr id="22" name="Obrázok 20" descr="wireless-connection-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connection-icon.jpg"/>
                    <pic:cNvPicPr/>
                  </pic:nvPicPr>
                  <pic:blipFill>
                    <a:blip r:embed="rId11" cstate="print">
                      <a:grayscl/>
                    </a:blip>
                    <a:stretch>
                      <a:fillRect/>
                    </a:stretch>
                  </pic:blipFill>
                  <pic:spPr>
                    <a:xfrm>
                      <a:off x="0" y="0"/>
                      <a:ext cx="271145" cy="225425"/>
                    </a:xfrm>
                    <a:prstGeom prst="rect">
                      <a:avLst/>
                    </a:prstGeom>
                  </pic:spPr>
                </pic:pic>
              </a:graphicData>
            </a:graphic>
          </wp:anchor>
        </w:drawing>
      </w:r>
    </w:p>
    <w:p w:rsidR="009D5A9B" w:rsidRDefault="002164C1" w:rsidP="00AD6C3D">
      <w:pPr>
        <w:spacing w:after="0" w:line="480" w:lineRule="auto"/>
        <w:contextualSpacing/>
        <w:rPr>
          <w:rFonts w:ascii="Times New Roman" w:hAnsi="Times New Roman" w:cs="Times New Roman"/>
          <w:i/>
          <w:sz w:val="24"/>
          <w:szCs w:val="24"/>
          <w:lang w:val="en-US"/>
        </w:rPr>
      </w:pPr>
      <w:r>
        <w:rPr>
          <w:rFonts w:ascii="Times New Roman" w:hAnsi="Times New Roman" w:cs="Times New Roman"/>
          <w:i/>
          <w:noProof/>
          <w:sz w:val="24"/>
          <w:szCs w:val="24"/>
          <w:lang w:eastAsia="sk-SK"/>
        </w:rPr>
        <w:pict>
          <v:shape id="_x0000_s1044" type="#_x0000_t32" style="position:absolute;margin-left:269.35pt;margin-top:6.3pt;width:74.55pt;height:31.6pt;flip:x y;z-index:251698176" o:connectortype="straight" strokeweight="2pt">
            <v:stroke startarrow="block" startarrowwidth="wide" endarrow="block" endarrowwidth="wide"/>
          </v:shape>
        </w:pict>
      </w:r>
      <w:r>
        <w:rPr>
          <w:rFonts w:ascii="Times New Roman" w:hAnsi="Times New Roman" w:cs="Times New Roman"/>
          <w:i/>
          <w:noProof/>
          <w:sz w:val="24"/>
          <w:szCs w:val="24"/>
          <w:lang w:eastAsia="sk-SK"/>
        </w:rPr>
        <w:pict>
          <v:shape id="_x0000_s1039" type="#_x0000_t32" style="position:absolute;margin-left:110.95pt;margin-top:6.3pt;width:74.6pt;height:26.7pt;flip:x;z-index:251695104" o:connectortype="straight" strokeweight="2pt">
            <v:stroke startarrow="block" startarrowwidth="wide" endarrow="block" endarrowwidth="wide"/>
          </v:shape>
        </w:pict>
      </w:r>
      <w:r>
        <w:rPr>
          <w:rFonts w:ascii="Times New Roman" w:hAnsi="Times New Roman" w:cs="Times New Roman"/>
          <w:i/>
          <w:noProof/>
          <w:sz w:val="24"/>
          <w:szCs w:val="24"/>
          <w:lang w:eastAsia="sk-SK"/>
        </w:rPr>
        <w:pict>
          <v:shape id="_x0000_s1038" type="#_x0000_t32" style="position:absolute;margin-left:176.2pt;margin-top:26.05pt;width:23.7pt;height:45.75pt;flip:x;z-index:251694080" o:connectortype="straight" strokeweight="2pt">
            <v:stroke startarrow="block" startarrowwidth="wide" endarrow="block" endarrowwidth="wide"/>
          </v:shape>
        </w:pict>
      </w:r>
      <w:r>
        <w:rPr>
          <w:rFonts w:ascii="Times New Roman" w:hAnsi="Times New Roman" w:cs="Times New Roman"/>
          <w:i/>
          <w:noProof/>
          <w:sz w:val="24"/>
          <w:szCs w:val="24"/>
          <w:lang w:eastAsia="sk-SK"/>
        </w:rPr>
        <w:pict>
          <v:shape id="_x0000_s1037" type="#_x0000_t32" style="position:absolute;margin-left:255.8pt;margin-top:26.05pt;width:18.65pt;height:45.75pt;z-index:251693056" o:connectortype="straight" strokeweight="2pt">
            <v:stroke startarrow="block" startarrowwidth="wide" endarrow="block" endarrowwidth="wide"/>
          </v:shape>
        </w:pict>
      </w:r>
    </w:p>
    <w:p w:rsidR="009D5A9B" w:rsidRDefault="00162E5F" w:rsidP="00AD6C3D">
      <w:pPr>
        <w:spacing w:after="0" w:line="480" w:lineRule="auto"/>
        <w:contextualSpacing/>
        <w:rPr>
          <w:rFonts w:ascii="Times New Roman" w:hAnsi="Times New Roman" w:cs="Times New Roman"/>
          <w:i/>
          <w:sz w:val="24"/>
          <w:szCs w:val="24"/>
          <w:lang w:val="en-US"/>
        </w:rPr>
      </w:pPr>
      <w:r>
        <w:rPr>
          <w:rFonts w:ascii="Times New Roman" w:hAnsi="Times New Roman" w:cs="Times New Roman"/>
          <w:i/>
          <w:noProof/>
          <w:sz w:val="24"/>
          <w:szCs w:val="24"/>
          <w:lang w:eastAsia="sk-SK"/>
        </w:rPr>
        <w:drawing>
          <wp:anchor distT="0" distB="0" distL="114300" distR="114300" simplePos="0" relativeHeight="251724800" behindDoc="0" locked="0" layoutInCell="1" allowOverlap="1">
            <wp:simplePos x="0" y="0"/>
            <wp:positionH relativeFrom="column">
              <wp:posOffset>1043305</wp:posOffset>
            </wp:positionH>
            <wp:positionV relativeFrom="paragraph">
              <wp:posOffset>-5080</wp:posOffset>
            </wp:positionV>
            <wp:extent cx="346710" cy="290195"/>
            <wp:effectExtent l="19050" t="0" r="0" b="0"/>
            <wp:wrapNone/>
            <wp:docPr id="32" name="Obrázok 1" descr="cellphone.gif"/>
            <wp:cNvGraphicFramePr/>
            <a:graphic xmlns:a="http://schemas.openxmlformats.org/drawingml/2006/main">
              <a:graphicData uri="http://schemas.openxmlformats.org/drawingml/2006/picture">
                <pic:pic xmlns:pic="http://schemas.openxmlformats.org/drawingml/2006/picture">
                  <pic:nvPicPr>
                    <pic:cNvPr id="82" name="Obrázok 81" descr="cellphone.gif"/>
                    <pic:cNvPicPr>
                      <a:picLocks noChangeAspect="1"/>
                    </pic:cNvPicPr>
                  </pic:nvPicPr>
                  <pic:blipFill>
                    <a:blip r:embed="rId10">
                      <a:grayscl/>
                    </a:blip>
                    <a:stretch>
                      <a:fillRect/>
                    </a:stretch>
                  </pic:blipFill>
                  <pic:spPr>
                    <a:xfrm>
                      <a:off x="0" y="0"/>
                      <a:ext cx="346710" cy="290195"/>
                    </a:xfrm>
                    <a:prstGeom prst="rect">
                      <a:avLst/>
                    </a:prstGeom>
                  </pic:spPr>
                </pic:pic>
              </a:graphicData>
            </a:graphic>
          </wp:anchor>
        </w:drawing>
      </w:r>
      <w:r>
        <w:rPr>
          <w:rFonts w:ascii="Times New Roman" w:hAnsi="Times New Roman" w:cs="Times New Roman"/>
          <w:i/>
          <w:noProof/>
          <w:sz w:val="24"/>
          <w:szCs w:val="24"/>
          <w:lang w:eastAsia="sk-SK"/>
        </w:rPr>
        <w:drawing>
          <wp:anchor distT="0" distB="0" distL="114300" distR="114300" simplePos="0" relativeHeight="251670528" behindDoc="0" locked="0" layoutInCell="1" allowOverlap="1">
            <wp:simplePos x="0" y="0"/>
            <wp:positionH relativeFrom="column">
              <wp:posOffset>718297</wp:posOffset>
            </wp:positionH>
            <wp:positionV relativeFrom="paragraph">
              <wp:posOffset>-5191</wp:posOffset>
            </wp:positionV>
            <wp:extent cx="325195" cy="311971"/>
            <wp:effectExtent l="19050" t="0" r="0" b="0"/>
            <wp:wrapNone/>
            <wp:docPr id="9" name="Obrázok 2" descr="computer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_pic.jpg"/>
                    <pic:cNvPicPr/>
                  </pic:nvPicPr>
                  <pic:blipFill>
                    <a:blip r:embed="rId8" cstate="print"/>
                    <a:stretch>
                      <a:fillRect/>
                    </a:stretch>
                  </pic:blipFill>
                  <pic:spPr>
                    <a:xfrm>
                      <a:off x="0" y="0"/>
                      <a:ext cx="325195" cy="311971"/>
                    </a:xfrm>
                    <a:prstGeom prst="rect">
                      <a:avLst/>
                    </a:prstGeom>
                  </pic:spPr>
                </pic:pic>
              </a:graphicData>
            </a:graphic>
          </wp:anchor>
        </w:drawing>
      </w:r>
      <w:r>
        <w:rPr>
          <w:rFonts w:ascii="Times New Roman" w:hAnsi="Times New Roman" w:cs="Times New Roman"/>
          <w:i/>
          <w:noProof/>
          <w:sz w:val="24"/>
          <w:szCs w:val="24"/>
          <w:lang w:eastAsia="sk-SK"/>
        </w:rPr>
        <w:drawing>
          <wp:anchor distT="0" distB="0" distL="114300" distR="114300" simplePos="0" relativeHeight="251716608" behindDoc="0" locked="0" layoutInCell="1" allowOverlap="1">
            <wp:simplePos x="0" y="0"/>
            <wp:positionH relativeFrom="column">
              <wp:posOffset>4773930</wp:posOffset>
            </wp:positionH>
            <wp:positionV relativeFrom="paragraph">
              <wp:posOffset>59354</wp:posOffset>
            </wp:positionV>
            <wp:extent cx="346710" cy="290457"/>
            <wp:effectExtent l="19050" t="0" r="0" b="0"/>
            <wp:wrapNone/>
            <wp:docPr id="19" name="Obrázok 1" descr="cellphone.gif"/>
            <wp:cNvGraphicFramePr/>
            <a:graphic xmlns:a="http://schemas.openxmlformats.org/drawingml/2006/main">
              <a:graphicData uri="http://schemas.openxmlformats.org/drawingml/2006/picture">
                <pic:pic xmlns:pic="http://schemas.openxmlformats.org/drawingml/2006/picture">
                  <pic:nvPicPr>
                    <pic:cNvPr id="82" name="Obrázok 81" descr="cellphone.gif"/>
                    <pic:cNvPicPr>
                      <a:picLocks noChangeAspect="1"/>
                    </pic:cNvPicPr>
                  </pic:nvPicPr>
                  <pic:blipFill>
                    <a:blip r:embed="rId10">
                      <a:grayscl/>
                    </a:blip>
                    <a:stretch>
                      <a:fillRect/>
                    </a:stretch>
                  </pic:blipFill>
                  <pic:spPr>
                    <a:xfrm>
                      <a:off x="0" y="0"/>
                      <a:ext cx="346710" cy="290457"/>
                    </a:xfrm>
                    <a:prstGeom prst="rect">
                      <a:avLst/>
                    </a:prstGeom>
                  </pic:spPr>
                </pic:pic>
              </a:graphicData>
            </a:graphic>
          </wp:anchor>
        </w:drawing>
      </w:r>
      <w:r>
        <w:rPr>
          <w:rFonts w:ascii="Times New Roman" w:hAnsi="Times New Roman" w:cs="Times New Roman"/>
          <w:i/>
          <w:noProof/>
          <w:sz w:val="24"/>
          <w:szCs w:val="24"/>
          <w:lang w:eastAsia="sk-SK"/>
        </w:rPr>
        <w:drawing>
          <wp:anchor distT="0" distB="0" distL="114300" distR="114300" simplePos="0" relativeHeight="251676672" behindDoc="0" locked="0" layoutInCell="1" allowOverlap="1">
            <wp:simplePos x="0" y="0"/>
            <wp:positionH relativeFrom="column">
              <wp:posOffset>4386580</wp:posOffset>
            </wp:positionH>
            <wp:positionV relativeFrom="paragraph">
              <wp:posOffset>59055</wp:posOffset>
            </wp:positionV>
            <wp:extent cx="323215" cy="311785"/>
            <wp:effectExtent l="19050" t="0" r="635" b="0"/>
            <wp:wrapNone/>
            <wp:docPr id="12" name="Obrázok 2" descr="computer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_pic.jpg"/>
                    <pic:cNvPicPr/>
                  </pic:nvPicPr>
                  <pic:blipFill>
                    <a:blip r:embed="rId8" cstate="print"/>
                    <a:stretch>
                      <a:fillRect/>
                    </a:stretch>
                  </pic:blipFill>
                  <pic:spPr>
                    <a:xfrm>
                      <a:off x="0" y="0"/>
                      <a:ext cx="323215" cy="311785"/>
                    </a:xfrm>
                    <a:prstGeom prst="rect">
                      <a:avLst/>
                    </a:prstGeom>
                  </pic:spPr>
                </pic:pic>
              </a:graphicData>
            </a:graphic>
          </wp:anchor>
        </w:drawing>
      </w:r>
      <w:r w:rsidR="00F753F6">
        <w:rPr>
          <w:rFonts w:ascii="Times New Roman" w:hAnsi="Times New Roman" w:cs="Times New Roman"/>
          <w:i/>
          <w:noProof/>
          <w:sz w:val="24"/>
          <w:szCs w:val="24"/>
          <w:lang w:eastAsia="sk-SK"/>
        </w:rPr>
        <w:drawing>
          <wp:anchor distT="0" distB="0" distL="114300" distR="114300" simplePos="0" relativeHeight="251711488" behindDoc="0" locked="0" layoutInCell="1" allowOverlap="1">
            <wp:simplePos x="0" y="0"/>
            <wp:positionH relativeFrom="column">
              <wp:posOffset>1858609</wp:posOffset>
            </wp:positionH>
            <wp:positionV relativeFrom="paragraph">
              <wp:posOffset>55768</wp:posOffset>
            </wp:positionV>
            <wp:extent cx="271406" cy="225911"/>
            <wp:effectExtent l="19050" t="0" r="0" b="0"/>
            <wp:wrapNone/>
            <wp:docPr id="28" name="Obrázok 20" descr="wireless-connection-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connection-icon.jpg"/>
                    <pic:cNvPicPr/>
                  </pic:nvPicPr>
                  <pic:blipFill>
                    <a:blip r:embed="rId11" cstate="print">
                      <a:grayscl/>
                    </a:blip>
                    <a:stretch>
                      <a:fillRect/>
                    </a:stretch>
                  </pic:blipFill>
                  <pic:spPr>
                    <a:xfrm>
                      <a:off x="0" y="0"/>
                      <a:ext cx="271406" cy="225911"/>
                    </a:xfrm>
                    <a:prstGeom prst="rect">
                      <a:avLst/>
                    </a:prstGeom>
                  </pic:spPr>
                </pic:pic>
              </a:graphicData>
            </a:graphic>
          </wp:anchor>
        </w:drawing>
      </w:r>
      <w:r w:rsidR="00F753F6">
        <w:rPr>
          <w:rFonts w:ascii="Times New Roman" w:hAnsi="Times New Roman" w:cs="Times New Roman"/>
          <w:i/>
          <w:noProof/>
          <w:sz w:val="24"/>
          <w:szCs w:val="24"/>
          <w:lang w:eastAsia="sk-SK"/>
        </w:rPr>
        <w:drawing>
          <wp:anchor distT="0" distB="0" distL="114300" distR="114300" simplePos="0" relativeHeight="251705344" behindDoc="0" locked="0" layoutInCell="1" allowOverlap="1">
            <wp:simplePos x="0" y="0"/>
            <wp:positionH relativeFrom="column">
              <wp:posOffset>2697480</wp:posOffset>
            </wp:positionH>
            <wp:positionV relativeFrom="paragraph">
              <wp:posOffset>216535</wp:posOffset>
            </wp:positionV>
            <wp:extent cx="271145" cy="225425"/>
            <wp:effectExtent l="19050" t="0" r="0" b="0"/>
            <wp:wrapNone/>
            <wp:docPr id="25" name="Obrázok 20" descr="wireless-connection-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connection-icon.jpg"/>
                    <pic:cNvPicPr/>
                  </pic:nvPicPr>
                  <pic:blipFill>
                    <a:blip r:embed="rId11" cstate="print">
                      <a:grayscl/>
                    </a:blip>
                    <a:stretch>
                      <a:fillRect/>
                    </a:stretch>
                  </pic:blipFill>
                  <pic:spPr>
                    <a:xfrm>
                      <a:off x="0" y="0"/>
                      <a:ext cx="271145" cy="225425"/>
                    </a:xfrm>
                    <a:prstGeom prst="rect">
                      <a:avLst/>
                    </a:prstGeom>
                  </pic:spPr>
                </pic:pic>
              </a:graphicData>
            </a:graphic>
          </wp:anchor>
        </w:drawing>
      </w:r>
      <w:r w:rsidR="00F753F6">
        <w:rPr>
          <w:rFonts w:ascii="Times New Roman" w:hAnsi="Times New Roman" w:cs="Times New Roman"/>
          <w:i/>
          <w:noProof/>
          <w:sz w:val="24"/>
          <w:szCs w:val="24"/>
          <w:lang w:eastAsia="sk-SK"/>
        </w:rPr>
        <w:drawing>
          <wp:anchor distT="0" distB="0" distL="114300" distR="114300" simplePos="0" relativeHeight="251701248" behindDoc="0" locked="0" layoutInCell="1" allowOverlap="1">
            <wp:simplePos x="0" y="0"/>
            <wp:positionH relativeFrom="column">
              <wp:posOffset>3620135</wp:posOffset>
            </wp:positionH>
            <wp:positionV relativeFrom="paragraph">
              <wp:posOffset>77470</wp:posOffset>
            </wp:positionV>
            <wp:extent cx="271145" cy="225425"/>
            <wp:effectExtent l="19050" t="0" r="0" b="0"/>
            <wp:wrapNone/>
            <wp:docPr id="23" name="Obrázok 20" descr="wireless-connection-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connection-icon.jpg"/>
                    <pic:cNvPicPr/>
                  </pic:nvPicPr>
                  <pic:blipFill>
                    <a:blip r:embed="rId11" cstate="print">
                      <a:grayscl/>
                    </a:blip>
                    <a:stretch>
                      <a:fillRect/>
                    </a:stretch>
                  </pic:blipFill>
                  <pic:spPr>
                    <a:xfrm>
                      <a:off x="0" y="0"/>
                      <a:ext cx="271145" cy="225425"/>
                    </a:xfrm>
                    <a:prstGeom prst="rect">
                      <a:avLst/>
                    </a:prstGeom>
                  </pic:spPr>
                </pic:pic>
              </a:graphicData>
            </a:graphic>
          </wp:anchor>
        </w:drawing>
      </w:r>
    </w:p>
    <w:p w:rsidR="009D5A9B" w:rsidRDefault="002164C1" w:rsidP="00AD6C3D">
      <w:pPr>
        <w:spacing w:after="0" w:line="480" w:lineRule="auto"/>
        <w:contextualSpacing/>
        <w:rPr>
          <w:rFonts w:ascii="Times New Roman" w:hAnsi="Times New Roman" w:cs="Times New Roman"/>
          <w:i/>
          <w:sz w:val="24"/>
          <w:szCs w:val="24"/>
          <w:lang w:val="en-US"/>
        </w:rPr>
      </w:pPr>
      <w:r>
        <w:rPr>
          <w:rFonts w:ascii="Times New Roman" w:hAnsi="Times New Roman" w:cs="Times New Roman"/>
          <w:i/>
          <w:noProof/>
          <w:sz w:val="24"/>
          <w:szCs w:val="24"/>
          <w:lang w:eastAsia="sk-SK"/>
        </w:rPr>
        <w:pict>
          <v:rect id="_x0000_s1030" style="position:absolute;margin-left:135.1pt;margin-top:16.6pt;width:76.3pt;height:50.3pt;z-index:251662336" fillcolor="white [3201]" strokecolor="#8064a2 [3207]" strokeweight="5pt">
            <v:stroke linestyle="thickThin"/>
            <v:shadow color="#868686"/>
            <v:textbox style="mso-next-textbox:#_x0000_s1030">
              <w:txbxContent>
                <w:p w:rsidR="00DA26FD" w:rsidRPr="009D5A9B" w:rsidRDefault="00DA26FD" w:rsidP="009D5A9B">
                  <w:pPr>
                    <w:jc w:val="center"/>
                    <w:rPr>
                      <w:rFonts w:ascii="Times New Roman" w:hAnsi="Times New Roman" w:cs="Times New Roman"/>
                      <w:sz w:val="24"/>
                      <w:szCs w:val="24"/>
                      <w:lang w:val="en-US"/>
                    </w:rPr>
                  </w:pPr>
                  <w:r w:rsidRPr="009D5A9B">
                    <w:rPr>
                      <w:rFonts w:ascii="Times New Roman" w:hAnsi="Times New Roman" w:cs="Times New Roman"/>
                      <w:sz w:val="24"/>
                      <w:szCs w:val="24"/>
                      <w:lang w:val="en-US"/>
                    </w:rPr>
                    <w:t xml:space="preserve">Store </w:t>
                  </w:r>
                  <w:r>
                    <w:rPr>
                      <w:rFonts w:ascii="Times New Roman" w:hAnsi="Times New Roman" w:cs="Times New Roman"/>
                      <w:sz w:val="24"/>
                      <w:szCs w:val="24"/>
                      <w:lang w:val="en-US"/>
                    </w:rPr>
                    <w:t>3</w:t>
                  </w:r>
                </w:p>
              </w:txbxContent>
            </v:textbox>
          </v:rect>
        </w:pict>
      </w:r>
    </w:p>
    <w:p w:rsidR="009D5A9B" w:rsidRDefault="00162E5F" w:rsidP="00AD6C3D">
      <w:pPr>
        <w:spacing w:after="0" w:line="480" w:lineRule="auto"/>
        <w:contextualSpacing/>
        <w:rPr>
          <w:rFonts w:ascii="Times New Roman" w:hAnsi="Times New Roman" w:cs="Times New Roman"/>
          <w:i/>
          <w:sz w:val="24"/>
          <w:szCs w:val="24"/>
          <w:lang w:val="en-US"/>
        </w:rPr>
      </w:pPr>
      <w:r>
        <w:rPr>
          <w:rFonts w:ascii="Times New Roman" w:hAnsi="Times New Roman" w:cs="Times New Roman"/>
          <w:i/>
          <w:noProof/>
          <w:sz w:val="24"/>
          <w:szCs w:val="24"/>
          <w:lang w:eastAsia="sk-SK"/>
        </w:rPr>
        <w:drawing>
          <wp:anchor distT="0" distB="0" distL="114300" distR="114300" simplePos="0" relativeHeight="251672576" behindDoc="0" locked="0" layoutInCell="1" allowOverlap="1">
            <wp:simplePos x="0" y="0"/>
            <wp:positionH relativeFrom="column">
              <wp:posOffset>1858010</wp:posOffset>
            </wp:positionH>
            <wp:positionV relativeFrom="paragraph">
              <wp:posOffset>132715</wp:posOffset>
            </wp:positionV>
            <wp:extent cx="323215" cy="311785"/>
            <wp:effectExtent l="19050" t="0" r="635" b="0"/>
            <wp:wrapNone/>
            <wp:docPr id="10" name="Obrázok 2" descr="computer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_pic.jpg"/>
                    <pic:cNvPicPr/>
                  </pic:nvPicPr>
                  <pic:blipFill>
                    <a:blip r:embed="rId8" cstate="print"/>
                    <a:stretch>
                      <a:fillRect/>
                    </a:stretch>
                  </pic:blipFill>
                  <pic:spPr>
                    <a:xfrm>
                      <a:off x="0" y="0"/>
                      <a:ext cx="323215" cy="311785"/>
                    </a:xfrm>
                    <a:prstGeom prst="rect">
                      <a:avLst/>
                    </a:prstGeom>
                  </pic:spPr>
                </pic:pic>
              </a:graphicData>
            </a:graphic>
          </wp:anchor>
        </w:drawing>
      </w:r>
      <w:r w:rsidRPr="00162E5F">
        <w:rPr>
          <w:rFonts w:ascii="Times New Roman" w:hAnsi="Times New Roman" w:cs="Times New Roman"/>
          <w:i/>
          <w:noProof/>
          <w:sz w:val="24"/>
          <w:szCs w:val="24"/>
          <w:lang w:eastAsia="sk-SK"/>
        </w:rPr>
        <w:drawing>
          <wp:anchor distT="0" distB="0" distL="114300" distR="114300" simplePos="0" relativeHeight="251722752" behindDoc="0" locked="0" layoutInCell="1" allowOverlap="1">
            <wp:simplePos x="0" y="0"/>
            <wp:positionH relativeFrom="column">
              <wp:posOffset>2278156</wp:posOffset>
            </wp:positionH>
            <wp:positionV relativeFrom="paragraph">
              <wp:posOffset>132865</wp:posOffset>
            </wp:positionV>
            <wp:extent cx="346710" cy="290456"/>
            <wp:effectExtent l="19050" t="0" r="0" b="0"/>
            <wp:wrapNone/>
            <wp:docPr id="31" name="Obrázok 1" descr="cellphone.gif"/>
            <wp:cNvGraphicFramePr/>
            <a:graphic xmlns:a="http://schemas.openxmlformats.org/drawingml/2006/main">
              <a:graphicData uri="http://schemas.openxmlformats.org/drawingml/2006/picture">
                <pic:pic xmlns:pic="http://schemas.openxmlformats.org/drawingml/2006/picture">
                  <pic:nvPicPr>
                    <pic:cNvPr id="82" name="Obrázok 81" descr="cellphone.gif"/>
                    <pic:cNvPicPr>
                      <a:picLocks noChangeAspect="1"/>
                    </pic:cNvPicPr>
                  </pic:nvPicPr>
                  <pic:blipFill>
                    <a:blip r:embed="rId10">
                      <a:grayscl/>
                    </a:blip>
                    <a:stretch>
                      <a:fillRect/>
                    </a:stretch>
                  </pic:blipFill>
                  <pic:spPr>
                    <a:xfrm>
                      <a:off x="0" y="0"/>
                      <a:ext cx="346710" cy="290456"/>
                    </a:xfrm>
                    <a:prstGeom prst="rect">
                      <a:avLst/>
                    </a:prstGeom>
                  </pic:spPr>
                </pic:pic>
              </a:graphicData>
            </a:graphic>
          </wp:anchor>
        </w:drawing>
      </w:r>
      <w:r w:rsidRPr="00162E5F">
        <w:rPr>
          <w:rFonts w:ascii="Times New Roman" w:hAnsi="Times New Roman" w:cs="Times New Roman"/>
          <w:i/>
          <w:noProof/>
          <w:sz w:val="24"/>
          <w:szCs w:val="24"/>
          <w:lang w:eastAsia="sk-SK"/>
        </w:rPr>
        <w:drawing>
          <wp:anchor distT="0" distB="0" distL="114300" distR="114300" simplePos="0" relativeHeight="251720704" behindDoc="0" locked="0" layoutInCell="1" allowOverlap="1">
            <wp:simplePos x="0" y="0"/>
            <wp:positionH relativeFrom="column">
              <wp:posOffset>3547559</wp:posOffset>
            </wp:positionH>
            <wp:positionV relativeFrom="paragraph">
              <wp:posOffset>132864</wp:posOffset>
            </wp:positionV>
            <wp:extent cx="346710" cy="290456"/>
            <wp:effectExtent l="19050" t="0" r="0" b="0"/>
            <wp:wrapNone/>
            <wp:docPr id="30" name="Obrázok 1" descr="cellphone.gif"/>
            <wp:cNvGraphicFramePr/>
            <a:graphic xmlns:a="http://schemas.openxmlformats.org/drawingml/2006/main">
              <a:graphicData uri="http://schemas.openxmlformats.org/drawingml/2006/picture">
                <pic:pic xmlns:pic="http://schemas.openxmlformats.org/drawingml/2006/picture">
                  <pic:nvPicPr>
                    <pic:cNvPr id="82" name="Obrázok 81" descr="cellphone.gif"/>
                    <pic:cNvPicPr>
                      <a:picLocks noChangeAspect="1"/>
                    </pic:cNvPicPr>
                  </pic:nvPicPr>
                  <pic:blipFill>
                    <a:blip r:embed="rId10">
                      <a:grayscl/>
                    </a:blip>
                    <a:stretch>
                      <a:fillRect/>
                    </a:stretch>
                  </pic:blipFill>
                  <pic:spPr>
                    <a:xfrm>
                      <a:off x="0" y="0"/>
                      <a:ext cx="346710" cy="290456"/>
                    </a:xfrm>
                    <a:prstGeom prst="rect">
                      <a:avLst/>
                    </a:prstGeom>
                  </pic:spPr>
                </pic:pic>
              </a:graphicData>
            </a:graphic>
          </wp:anchor>
        </w:drawing>
      </w:r>
      <w:r w:rsidR="00553279">
        <w:rPr>
          <w:rFonts w:ascii="Times New Roman" w:hAnsi="Times New Roman" w:cs="Times New Roman"/>
          <w:i/>
          <w:noProof/>
          <w:sz w:val="24"/>
          <w:szCs w:val="24"/>
          <w:lang w:eastAsia="sk-SK"/>
        </w:rPr>
        <w:drawing>
          <wp:anchor distT="0" distB="0" distL="114300" distR="114300" simplePos="0" relativeHeight="251674624" behindDoc="0" locked="0" layoutInCell="1" allowOverlap="1">
            <wp:simplePos x="0" y="0"/>
            <wp:positionH relativeFrom="column">
              <wp:posOffset>3195613</wp:posOffset>
            </wp:positionH>
            <wp:positionV relativeFrom="paragraph">
              <wp:posOffset>132864</wp:posOffset>
            </wp:positionV>
            <wp:extent cx="323290" cy="311972"/>
            <wp:effectExtent l="19050" t="0" r="560" b="0"/>
            <wp:wrapNone/>
            <wp:docPr id="11" name="Obrázok 2" descr="computer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_pic.jpg"/>
                    <pic:cNvPicPr/>
                  </pic:nvPicPr>
                  <pic:blipFill>
                    <a:blip r:embed="rId8" cstate="print"/>
                    <a:stretch>
                      <a:fillRect/>
                    </a:stretch>
                  </pic:blipFill>
                  <pic:spPr>
                    <a:xfrm>
                      <a:off x="0" y="0"/>
                      <a:ext cx="323290" cy="311972"/>
                    </a:xfrm>
                    <a:prstGeom prst="rect">
                      <a:avLst/>
                    </a:prstGeom>
                  </pic:spPr>
                </pic:pic>
              </a:graphicData>
            </a:graphic>
          </wp:anchor>
        </w:drawing>
      </w:r>
    </w:p>
    <w:p w:rsidR="00657965" w:rsidRDefault="00657965" w:rsidP="00AD6C3D">
      <w:pPr>
        <w:spacing w:after="0" w:line="480" w:lineRule="auto"/>
        <w:contextualSpacing/>
        <w:rPr>
          <w:rFonts w:ascii="Times New Roman" w:hAnsi="Times New Roman" w:cs="Times New Roman"/>
          <w:i/>
          <w:sz w:val="24"/>
          <w:szCs w:val="24"/>
          <w:lang w:val="en-US"/>
        </w:rPr>
      </w:pPr>
    </w:p>
    <w:p w:rsidR="0031265E" w:rsidRPr="0026124F" w:rsidRDefault="0031265E" w:rsidP="00AD6C3D">
      <w:pPr>
        <w:spacing w:after="0" w:line="480" w:lineRule="auto"/>
        <w:contextualSpacing/>
        <w:rPr>
          <w:rFonts w:ascii="Times New Roman" w:hAnsi="Times New Roman" w:cs="Times New Roman"/>
          <w:sz w:val="24"/>
          <w:szCs w:val="24"/>
          <w:lang w:val="en-US"/>
        </w:rPr>
      </w:pPr>
      <w:r>
        <w:rPr>
          <w:rFonts w:ascii="Times New Roman" w:hAnsi="Times New Roman" w:cs="Times New Roman"/>
          <w:i/>
          <w:sz w:val="24"/>
          <w:szCs w:val="24"/>
          <w:lang w:val="en-US"/>
        </w:rPr>
        <w:lastRenderedPageBreak/>
        <w:t>Cost Overview</w:t>
      </w:r>
    </w:p>
    <w:p w:rsidR="00CF287B" w:rsidRDefault="007A02AB" w:rsidP="00AD6C3D">
      <w:pPr>
        <w:spacing w:after="0" w:line="480" w:lineRule="auto"/>
        <w:contextualSpacing/>
        <w:rPr>
          <w:rFonts w:ascii="Times New Roman" w:hAnsi="Times New Roman" w:cs="Times New Roman"/>
          <w:sz w:val="24"/>
          <w:szCs w:val="24"/>
          <w:lang w:val="en-US"/>
        </w:rPr>
      </w:pPr>
      <w:r>
        <w:rPr>
          <w:rFonts w:ascii="Times New Roman" w:hAnsi="Times New Roman" w:cs="Times New Roman"/>
          <w:i/>
          <w:sz w:val="24"/>
          <w:szCs w:val="24"/>
          <w:lang w:val="en-US"/>
        </w:rPr>
        <w:tab/>
      </w:r>
      <w:r>
        <w:rPr>
          <w:rFonts w:ascii="Times New Roman" w:hAnsi="Times New Roman" w:cs="Times New Roman"/>
          <w:sz w:val="24"/>
          <w:szCs w:val="24"/>
          <w:lang w:val="en-US"/>
        </w:rPr>
        <w:t>ALBERO required its new information system to be proposed, purchas</w:t>
      </w:r>
      <w:r w:rsidR="00A04393">
        <w:rPr>
          <w:rFonts w:ascii="Times New Roman" w:hAnsi="Times New Roman" w:cs="Times New Roman"/>
          <w:sz w:val="24"/>
          <w:szCs w:val="24"/>
          <w:lang w:val="en-US"/>
        </w:rPr>
        <w:t xml:space="preserve">ed, and installed </w:t>
      </w:r>
      <w:r>
        <w:rPr>
          <w:rFonts w:ascii="Times New Roman" w:hAnsi="Times New Roman" w:cs="Times New Roman"/>
          <w:sz w:val="24"/>
          <w:szCs w:val="24"/>
          <w:lang w:val="en-US"/>
        </w:rPr>
        <w:t xml:space="preserve">at the overall cost not exceeding </w:t>
      </w:r>
      <w:r w:rsidRPr="00A93A7B">
        <w:rPr>
          <w:rFonts w:ascii="Times New Roman" w:hAnsi="Times New Roman" w:cs="Times New Roman"/>
          <w:sz w:val="24"/>
          <w:szCs w:val="24"/>
          <w:lang w:val="en-US"/>
        </w:rPr>
        <w:t>€</w:t>
      </w:r>
      <w:r w:rsidR="00FF162B">
        <w:rPr>
          <w:rFonts w:ascii="Times New Roman" w:hAnsi="Times New Roman" w:cs="Times New Roman"/>
          <w:sz w:val="24"/>
          <w:szCs w:val="24"/>
          <w:lang w:val="en-US"/>
        </w:rPr>
        <w:t>33</w:t>
      </w:r>
      <w:r>
        <w:rPr>
          <w:rFonts w:ascii="Times New Roman" w:hAnsi="Times New Roman" w:cs="Times New Roman"/>
          <w:sz w:val="24"/>
          <w:szCs w:val="24"/>
          <w:lang w:val="en-US"/>
        </w:rPr>
        <w:t xml:space="preserve">,000. </w:t>
      </w:r>
      <w:r w:rsidR="00075931">
        <w:rPr>
          <w:rFonts w:ascii="Times New Roman" w:hAnsi="Times New Roman" w:cs="Times New Roman"/>
          <w:sz w:val="24"/>
          <w:szCs w:val="24"/>
          <w:lang w:val="en-US"/>
        </w:rPr>
        <w:t>As it can be seen in Table 1</w:t>
      </w:r>
      <w:r>
        <w:rPr>
          <w:rFonts w:ascii="Times New Roman" w:hAnsi="Times New Roman" w:cs="Times New Roman"/>
          <w:sz w:val="24"/>
          <w:szCs w:val="24"/>
          <w:lang w:val="en-US"/>
        </w:rPr>
        <w:t xml:space="preserve"> </w:t>
      </w:r>
      <w:r w:rsidR="00A04393">
        <w:rPr>
          <w:rFonts w:ascii="Times New Roman" w:hAnsi="Times New Roman" w:cs="Times New Roman"/>
          <w:sz w:val="24"/>
          <w:szCs w:val="24"/>
          <w:lang w:val="en-US"/>
        </w:rPr>
        <w:t xml:space="preserve">below, this </w:t>
      </w:r>
      <w:r w:rsidR="00266467">
        <w:rPr>
          <w:rFonts w:ascii="Times New Roman" w:hAnsi="Times New Roman" w:cs="Times New Roman"/>
          <w:sz w:val="24"/>
          <w:szCs w:val="24"/>
          <w:lang w:val="en-US"/>
        </w:rPr>
        <w:t>requirement</w:t>
      </w:r>
      <w:r>
        <w:rPr>
          <w:rFonts w:ascii="Times New Roman" w:hAnsi="Times New Roman" w:cs="Times New Roman"/>
          <w:sz w:val="24"/>
          <w:szCs w:val="24"/>
          <w:lang w:val="en-US"/>
        </w:rPr>
        <w:t xml:space="preserve"> would be </w:t>
      </w:r>
      <w:r w:rsidR="00266467">
        <w:rPr>
          <w:rFonts w:ascii="Times New Roman" w:hAnsi="Times New Roman" w:cs="Times New Roman"/>
          <w:sz w:val="24"/>
          <w:szCs w:val="24"/>
          <w:lang w:val="en-US"/>
        </w:rPr>
        <w:t xml:space="preserve">exceeded by almost </w:t>
      </w:r>
      <w:r w:rsidR="00266467" w:rsidRPr="00A93A7B">
        <w:rPr>
          <w:rFonts w:ascii="Times New Roman" w:hAnsi="Times New Roman" w:cs="Times New Roman"/>
          <w:sz w:val="24"/>
          <w:szCs w:val="24"/>
          <w:lang w:val="en-US"/>
        </w:rPr>
        <w:t>€</w:t>
      </w:r>
      <w:r w:rsidR="008B6143">
        <w:rPr>
          <w:rFonts w:ascii="Times New Roman" w:hAnsi="Times New Roman" w:cs="Times New Roman"/>
          <w:sz w:val="24"/>
          <w:szCs w:val="24"/>
          <w:lang w:val="en-US"/>
        </w:rPr>
        <w:t>3</w:t>
      </w:r>
      <w:r w:rsidR="00266467">
        <w:rPr>
          <w:rFonts w:ascii="Times New Roman" w:hAnsi="Times New Roman" w:cs="Times New Roman"/>
          <w:sz w:val="24"/>
          <w:szCs w:val="24"/>
          <w:lang w:val="en-US"/>
        </w:rPr>
        <w:t>,</w:t>
      </w:r>
      <w:r w:rsidR="008B6143">
        <w:rPr>
          <w:rFonts w:ascii="Times New Roman" w:hAnsi="Times New Roman" w:cs="Times New Roman"/>
          <w:sz w:val="24"/>
          <w:szCs w:val="24"/>
          <w:lang w:val="en-US"/>
        </w:rPr>
        <w:t>199.95</w:t>
      </w:r>
      <w:r w:rsidR="00266467">
        <w:rPr>
          <w:rFonts w:ascii="Times New Roman" w:hAnsi="Times New Roman" w:cs="Times New Roman"/>
          <w:sz w:val="24"/>
          <w:szCs w:val="24"/>
          <w:lang w:val="en-US"/>
        </w:rPr>
        <w:t xml:space="preserve"> </w:t>
      </w:r>
      <w:r w:rsidR="00B76F7F">
        <w:rPr>
          <w:rFonts w:ascii="Times New Roman" w:hAnsi="Times New Roman" w:cs="Times New Roman"/>
          <w:sz w:val="24"/>
          <w:szCs w:val="24"/>
          <w:lang w:val="en-US"/>
        </w:rPr>
        <w:t>in all likelihood</w:t>
      </w:r>
      <w:r>
        <w:rPr>
          <w:rFonts w:ascii="Times New Roman" w:hAnsi="Times New Roman" w:cs="Times New Roman"/>
          <w:sz w:val="24"/>
          <w:szCs w:val="24"/>
          <w:lang w:val="en-US"/>
        </w:rPr>
        <w:t>.</w:t>
      </w:r>
      <w:r w:rsidR="00266467">
        <w:rPr>
          <w:rFonts w:ascii="Times New Roman" w:hAnsi="Times New Roman" w:cs="Times New Roman"/>
          <w:sz w:val="24"/>
          <w:szCs w:val="24"/>
          <w:lang w:val="en-US"/>
        </w:rPr>
        <w:t xml:space="preserve"> The reason for this potential cost overrun is caused by the fact that our company </w:t>
      </w:r>
      <w:r w:rsidR="00FF162B">
        <w:rPr>
          <w:rFonts w:ascii="Times New Roman" w:hAnsi="Times New Roman" w:cs="Times New Roman"/>
          <w:sz w:val="24"/>
          <w:szCs w:val="24"/>
          <w:lang w:val="en-US"/>
        </w:rPr>
        <w:t>made</w:t>
      </w:r>
      <w:r w:rsidR="00266467">
        <w:rPr>
          <w:rFonts w:ascii="Times New Roman" w:hAnsi="Times New Roman" w:cs="Times New Roman"/>
          <w:sz w:val="24"/>
          <w:szCs w:val="24"/>
          <w:lang w:val="en-US"/>
        </w:rPr>
        <w:t xml:space="preserve"> an attempt to satisfy all the criteria associated with the features </w:t>
      </w:r>
      <w:r w:rsidR="00FF162B">
        <w:rPr>
          <w:rFonts w:ascii="Times New Roman" w:hAnsi="Times New Roman" w:cs="Times New Roman"/>
          <w:sz w:val="24"/>
          <w:szCs w:val="24"/>
          <w:lang w:val="en-US"/>
        </w:rPr>
        <w:t>and function</w:t>
      </w:r>
      <w:r w:rsidR="006B4664">
        <w:rPr>
          <w:rFonts w:ascii="Times New Roman" w:hAnsi="Times New Roman" w:cs="Times New Roman"/>
          <w:sz w:val="24"/>
          <w:szCs w:val="24"/>
          <w:lang w:val="en-US"/>
        </w:rPr>
        <w:t>s</w:t>
      </w:r>
      <w:r w:rsidR="00FF162B">
        <w:rPr>
          <w:rFonts w:ascii="Times New Roman" w:hAnsi="Times New Roman" w:cs="Times New Roman"/>
          <w:sz w:val="24"/>
          <w:szCs w:val="24"/>
          <w:lang w:val="en-US"/>
        </w:rPr>
        <w:t xml:space="preserve"> </w:t>
      </w:r>
      <w:r w:rsidR="00266467">
        <w:rPr>
          <w:rFonts w:ascii="Times New Roman" w:hAnsi="Times New Roman" w:cs="Times New Roman"/>
          <w:sz w:val="24"/>
          <w:szCs w:val="24"/>
          <w:lang w:val="en-US"/>
        </w:rPr>
        <w:t>of purchased hardware, software, and network resources</w:t>
      </w:r>
      <w:r w:rsidR="00CA7BE7">
        <w:rPr>
          <w:rFonts w:ascii="Times New Roman" w:hAnsi="Times New Roman" w:cs="Times New Roman"/>
          <w:sz w:val="24"/>
          <w:szCs w:val="24"/>
          <w:lang w:val="en-US"/>
        </w:rPr>
        <w:t>,</w:t>
      </w:r>
      <w:r w:rsidR="00266467">
        <w:rPr>
          <w:rFonts w:ascii="Times New Roman" w:hAnsi="Times New Roman" w:cs="Times New Roman"/>
          <w:sz w:val="24"/>
          <w:szCs w:val="24"/>
          <w:lang w:val="en-US"/>
        </w:rPr>
        <w:t xml:space="preserve"> </w:t>
      </w:r>
      <w:r w:rsidR="00CA7BE7">
        <w:rPr>
          <w:rFonts w:ascii="Times New Roman" w:hAnsi="Times New Roman" w:cs="Times New Roman"/>
          <w:sz w:val="24"/>
          <w:szCs w:val="24"/>
          <w:lang w:val="en-US"/>
        </w:rPr>
        <w:t xml:space="preserve">which were </w:t>
      </w:r>
      <w:r w:rsidR="00266467">
        <w:rPr>
          <w:rFonts w:ascii="Times New Roman" w:hAnsi="Times New Roman" w:cs="Times New Roman"/>
          <w:sz w:val="24"/>
          <w:szCs w:val="24"/>
          <w:lang w:val="en-US"/>
        </w:rPr>
        <w:t>predetermined</w:t>
      </w:r>
      <w:r w:rsidR="00CA7BE7">
        <w:rPr>
          <w:rFonts w:ascii="Times New Roman" w:hAnsi="Times New Roman" w:cs="Times New Roman"/>
          <w:sz w:val="24"/>
          <w:szCs w:val="24"/>
          <w:lang w:val="en-US"/>
        </w:rPr>
        <w:t xml:space="preserve"> by ALBERO, at the same time</w:t>
      </w:r>
      <w:r w:rsidR="006B4664">
        <w:rPr>
          <w:rFonts w:ascii="Times New Roman" w:hAnsi="Times New Roman" w:cs="Times New Roman"/>
          <w:sz w:val="24"/>
          <w:szCs w:val="24"/>
          <w:lang w:val="en-US"/>
        </w:rPr>
        <w:t>.</w:t>
      </w:r>
    </w:p>
    <w:p w:rsidR="00696534" w:rsidRDefault="00696534" w:rsidP="00696534">
      <w:pPr>
        <w:spacing w:after="0" w:line="240" w:lineRule="auto"/>
        <w:contextualSpacing/>
        <w:rPr>
          <w:rFonts w:ascii="Times New Roman" w:hAnsi="Times New Roman" w:cs="Times New Roman"/>
          <w:sz w:val="24"/>
          <w:szCs w:val="24"/>
          <w:lang w:val="en-US"/>
        </w:rPr>
      </w:pPr>
    </w:p>
    <w:p w:rsidR="007A02AB" w:rsidRDefault="005A6BE2" w:rsidP="005A6BE2">
      <w:pPr>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26839">
        <w:rPr>
          <w:rFonts w:ascii="Times New Roman" w:hAnsi="Times New Roman" w:cs="Times New Roman"/>
          <w:sz w:val="24"/>
          <w:szCs w:val="24"/>
          <w:lang w:val="en-US"/>
        </w:rPr>
        <w:t xml:space="preserve"> </w:t>
      </w:r>
      <w:r w:rsidR="00B76F7F">
        <w:rPr>
          <w:rFonts w:ascii="Times New Roman" w:hAnsi="Times New Roman" w:cs="Times New Roman"/>
          <w:sz w:val="24"/>
          <w:szCs w:val="24"/>
          <w:lang w:val="en-US"/>
        </w:rPr>
        <w:t>Table 1</w:t>
      </w:r>
    </w:p>
    <w:tbl>
      <w:tblPr>
        <w:tblStyle w:val="Mriekatabuky"/>
        <w:tblW w:w="0" w:type="auto"/>
        <w:jc w:val="center"/>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tblPr>
      <w:tblGrid>
        <w:gridCol w:w="2778"/>
        <w:gridCol w:w="3058"/>
        <w:gridCol w:w="2263"/>
      </w:tblGrid>
      <w:tr w:rsidR="00AA1503" w:rsidRPr="008B6143" w:rsidTr="00462391">
        <w:trPr>
          <w:trHeight w:hRule="exact" w:val="510"/>
          <w:jc w:val="center"/>
        </w:trPr>
        <w:tc>
          <w:tcPr>
            <w:tcW w:w="8099" w:type="dxa"/>
            <w:gridSpan w:val="3"/>
            <w:shd w:val="clear" w:color="auto" w:fill="A40000"/>
            <w:vAlign w:val="center"/>
          </w:tcPr>
          <w:p w:rsidR="00AA1503" w:rsidRPr="008B6143" w:rsidRDefault="00AA1503" w:rsidP="00F85F9B">
            <w:pPr>
              <w:spacing w:line="480" w:lineRule="auto"/>
              <w:contextualSpacing/>
              <w:jc w:val="center"/>
              <w:rPr>
                <w:rFonts w:ascii="Times New Roman" w:hAnsi="Times New Roman" w:cs="Times New Roman"/>
                <w:b/>
                <w:sz w:val="28"/>
                <w:szCs w:val="28"/>
                <w:lang w:val="en-US"/>
              </w:rPr>
            </w:pPr>
            <w:r w:rsidRPr="008B6143">
              <w:rPr>
                <w:rFonts w:ascii="Times New Roman" w:hAnsi="Times New Roman" w:cs="Times New Roman"/>
                <w:b/>
                <w:sz w:val="28"/>
                <w:szCs w:val="28"/>
                <w:lang w:val="en-US"/>
              </w:rPr>
              <w:t>Estimated Budget for the ALBERO´s Information System</w:t>
            </w:r>
          </w:p>
        </w:tc>
      </w:tr>
      <w:tr w:rsidR="00AA1503" w:rsidRPr="008B6143" w:rsidTr="00462391">
        <w:trPr>
          <w:trHeight w:hRule="exact" w:val="454"/>
          <w:jc w:val="center"/>
        </w:trPr>
        <w:tc>
          <w:tcPr>
            <w:tcW w:w="2778" w:type="dxa"/>
            <w:vAlign w:val="center"/>
          </w:tcPr>
          <w:p w:rsidR="00AA1503" w:rsidRPr="008B6143" w:rsidRDefault="00AA1503" w:rsidP="00D870B7">
            <w:pPr>
              <w:spacing w:line="480" w:lineRule="auto"/>
              <w:contextualSpacing/>
              <w:jc w:val="center"/>
              <w:rPr>
                <w:rFonts w:ascii="Times New Roman" w:hAnsi="Times New Roman" w:cs="Times New Roman"/>
                <w:b/>
                <w:sz w:val="24"/>
                <w:szCs w:val="24"/>
                <w:lang w:val="en-US"/>
              </w:rPr>
            </w:pPr>
            <w:r w:rsidRPr="008B6143">
              <w:rPr>
                <w:rFonts w:ascii="Times New Roman" w:hAnsi="Times New Roman" w:cs="Times New Roman"/>
                <w:b/>
                <w:sz w:val="24"/>
                <w:szCs w:val="24"/>
                <w:lang w:val="en-US"/>
              </w:rPr>
              <w:t>Category of Resources</w:t>
            </w:r>
          </w:p>
        </w:tc>
        <w:tc>
          <w:tcPr>
            <w:tcW w:w="3058" w:type="dxa"/>
            <w:vAlign w:val="center"/>
          </w:tcPr>
          <w:p w:rsidR="00AA1503" w:rsidRPr="008B6143" w:rsidRDefault="00AA1503" w:rsidP="00F85F9B">
            <w:pPr>
              <w:spacing w:line="480" w:lineRule="auto"/>
              <w:contextualSpacing/>
              <w:jc w:val="center"/>
              <w:rPr>
                <w:rFonts w:ascii="Times New Roman" w:hAnsi="Times New Roman" w:cs="Times New Roman"/>
                <w:b/>
                <w:sz w:val="24"/>
                <w:szCs w:val="24"/>
                <w:lang w:val="en-US"/>
              </w:rPr>
            </w:pPr>
            <w:r w:rsidRPr="008B6143">
              <w:rPr>
                <w:rFonts w:ascii="Times New Roman" w:hAnsi="Times New Roman" w:cs="Times New Roman"/>
                <w:b/>
                <w:sz w:val="24"/>
                <w:szCs w:val="24"/>
                <w:lang w:val="en-US"/>
              </w:rPr>
              <w:t>Items</w:t>
            </w:r>
          </w:p>
        </w:tc>
        <w:tc>
          <w:tcPr>
            <w:tcW w:w="2263" w:type="dxa"/>
            <w:vAlign w:val="center"/>
          </w:tcPr>
          <w:p w:rsidR="00AA1503" w:rsidRPr="008B6143" w:rsidRDefault="00AA1503" w:rsidP="00F85F9B">
            <w:pPr>
              <w:spacing w:line="480" w:lineRule="auto"/>
              <w:contextualSpacing/>
              <w:jc w:val="center"/>
              <w:rPr>
                <w:rFonts w:ascii="Times New Roman" w:hAnsi="Times New Roman" w:cs="Times New Roman"/>
                <w:b/>
                <w:sz w:val="24"/>
                <w:szCs w:val="24"/>
                <w:lang w:val="en-US"/>
              </w:rPr>
            </w:pPr>
            <w:r w:rsidRPr="008B6143">
              <w:rPr>
                <w:rFonts w:ascii="Times New Roman" w:hAnsi="Times New Roman" w:cs="Times New Roman"/>
                <w:b/>
                <w:sz w:val="24"/>
                <w:szCs w:val="24"/>
                <w:lang w:val="en-US"/>
              </w:rPr>
              <w:t>Total Price</w:t>
            </w:r>
          </w:p>
        </w:tc>
      </w:tr>
      <w:tr w:rsidR="00AA1503" w:rsidRPr="008B6143" w:rsidTr="00F85F9B">
        <w:trPr>
          <w:trHeight w:hRule="exact" w:val="397"/>
          <w:jc w:val="center"/>
        </w:trPr>
        <w:tc>
          <w:tcPr>
            <w:tcW w:w="2778" w:type="dxa"/>
            <w:vMerge w:val="restart"/>
            <w:vAlign w:val="center"/>
          </w:tcPr>
          <w:p w:rsidR="00AA1503" w:rsidRPr="008B6143" w:rsidRDefault="00AA1503"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xml:space="preserve">Hardware </w:t>
            </w:r>
          </w:p>
        </w:tc>
        <w:tc>
          <w:tcPr>
            <w:tcW w:w="3058" w:type="dxa"/>
          </w:tcPr>
          <w:p w:rsidR="00AA1503" w:rsidRPr="008B6143" w:rsidRDefault="00AA1503"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Server</w:t>
            </w:r>
          </w:p>
        </w:tc>
        <w:tc>
          <w:tcPr>
            <w:tcW w:w="2263" w:type="dxa"/>
          </w:tcPr>
          <w:p w:rsidR="00AA1503" w:rsidRPr="008B6143" w:rsidRDefault="00AA1503"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€ 1,723.50</w:t>
            </w:r>
          </w:p>
        </w:tc>
      </w:tr>
      <w:tr w:rsidR="00AA1503" w:rsidRPr="008B6143" w:rsidTr="00F85F9B">
        <w:trPr>
          <w:trHeight w:hRule="exact" w:val="397"/>
          <w:jc w:val="center"/>
        </w:trPr>
        <w:tc>
          <w:tcPr>
            <w:tcW w:w="2778" w:type="dxa"/>
            <w:vMerge/>
          </w:tcPr>
          <w:p w:rsidR="00AA1503" w:rsidRPr="008B6143" w:rsidRDefault="00AA1503" w:rsidP="00D870B7">
            <w:pPr>
              <w:spacing w:line="480" w:lineRule="auto"/>
              <w:contextualSpacing/>
              <w:rPr>
                <w:rFonts w:ascii="Times New Roman" w:hAnsi="Times New Roman" w:cs="Times New Roman"/>
                <w:sz w:val="24"/>
                <w:szCs w:val="24"/>
                <w:lang w:val="en-US"/>
              </w:rPr>
            </w:pPr>
          </w:p>
        </w:tc>
        <w:tc>
          <w:tcPr>
            <w:tcW w:w="3058" w:type="dxa"/>
          </w:tcPr>
          <w:p w:rsidR="00AA1503" w:rsidRPr="008B6143" w:rsidRDefault="00AA1503"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Workstation computer</w:t>
            </w:r>
          </w:p>
        </w:tc>
        <w:tc>
          <w:tcPr>
            <w:tcW w:w="2263" w:type="dxa"/>
          </w:tcPr>
          <w:p w:rsidR="00AA1503" w:rsidRPr="008B6143" w:rsidRDefault="00AA1503"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€ 1,783.50</w:t>
            </w:r>
          </w:p>
        </w:tc>
      </w:tr>
      <w:tr w:rsidR="00AA1503" w:rsidRPr="008B6143" w:rsidTr="00F85F9B">
        <w:trPr>
          <w:trHeight w:hRule="exact" w:val="397"/>
          <w:jc w:val="center"/>
        </w:trPr>
        <w:tc>
          <w:tcPr>
            <w:tcW w:w="2778" w:type="dxa"/>
            <w:vMerge/>
          </w:tcPr>
          <w:p w:rsidR="00AA1503" w:rsidRPr="008B6143" w:rsidRDefault="00AA1503" w:rsidP="00D870B7">
            <w:pPr>
              <w:spacing w:line="480" w:lineRule="auto"/>
              <w:contextualSpacing/>
              <w:rPr>
                <w:rFonts w:ascii="Times New Roman" w:hAnsi="Times New Roman" w:cs="Times New Roman"/>
                <w:sz w:val="24"/>
                <w:szCs w:val="24"/>
                <w:lang w:val="en-US"/>
              </w:rPr>
            </w:pPr>
          </w:p>
        </w:tc>
        <w:tc>
          <w:tcPr>
            <w:tcW w:w="3058" w:type="dxa"/>
          </w:tcPr>
          <w:p w:rsidR="00AA1503" w:rsidRPr="008B6143" w:rsidRDefault="00AA1503"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High-end Notebooks</w:t>
            </w:r>
          </w:p>
        </w:tc>
        <w:tc>
          <w:tcPr>
            <w:tcW w:w="2263" w:type="dxa"/>
          </w:tcPr>
          <w:p w:rsidR="00AA1503" w:rsidRPr="008B6143" w:rsidRDefault="00AA1503"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€ 3,145.68</w:t>
            </w:r>
          </w:p>
        </w:tc>
      </w:tr>
      <w:tr w:rsidR="00AA1503" w:rsidRPr="008B6143" w:rsidTr="00F85F9B">
        <w:trPr>
          <w:trHeight w:hRule="exact" w:val="397"/>
          <w:jc w:val="center"/>
        </w:trPr>
        <w:tc>
          <w:tcPr>
            <w:tcW w:w="2778" w:type="dxa"/>
            <w:vMerge/>
          </w:tcPr>
          <w:p w:rsidR="00AA1503" w:rsidRPr="008B6143" w:rsidRDefault="00AA1503" w:rsidP="00D870B7">
            <w:pPr>
              <w:spacing w:line="480" w:lineRule="auto"/>
              <w:contextualSpacing/>
              <w:rPr>
                <w:rFonts w:ascii="Times New Roman" w:hAnsi="Times New Roman" w:cs="Times New Roman"/>
                <w:sz w:val="24"/>
                <w:szCs w:val="24"/>
                <w:lang w:val="en-US"/>
              </w:rPr>
            </w:pPr>
          </w:p>
        </w:tc>
        <w:tc>
          <w:tcPr>
            <w:tcW w:w="3058" w:type="dxa"/>
          </w:tcPr>
          <w:p w:rsidR="00AA1503" w:rsidRPr="008B6143" w:rsidRDefault="00AA1503"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Personal computers</w:t>
            </w:r>
          </w:p>
        </w:tc>
        <w:tc>
          <w:tcPr>
            <w:tcW w:w="2263" w:type="dxa"/>
          </w:tcPr>
          <w:p w:rsidR="00AA1503" w:rsidRPr="008B6143" w:rsidRDefault="00AA1503"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€ 4,192.00</w:t>
            </w:r>
          </w:p>
        </w:tc>
      </w:tr>
      <w:tr w:rsidR="00AA1503" w:rsidRPr="008B6143" w:rsidTr="00F85F9B">
        <w:trPr>
          <w:trHeight w:hRule="exact" w:val="397"/>
          <w:jc w:val="center"/>
        </w:trPr>
        <w:tc>
          <w:tcPr>
            <w:tcW w:w="2778" w:type="dxa"/>
            <w:vMerge/>
          </w:tcPr>
          <w:p w:rsidR="00AA1503" w:rsidRPr="008B6143" w:rsidRDefault="00AA1503" w:rsidP="00D870B7">
            <w:pPr>
              <w:spacing w:line="480" w:lineRule="auto"/>
              <w:contextualSpacing/>
              <w:rPr>
                <w:rFonts w:ascii="Times New Roman" w:hAnsi="Times New Roman" w:cs="Times New Roman"/>
                <w:sz w:val="24"/>
                <w:szCs w:val="24"/>
                <w:lang w:val="en-US"/>
              </w:rPr>
            </w:pPr>
          </w:p>
        </w:tc>
        <w:tc>
          <w:tcPr>
            <w:tcW w:w="3058" w:type="dxa"/>
          </w:tcPr>
          <w:p w:rsidR="00AA1503" w:rsidRPr="008B6143" w:rsidRDefault="00AA1503"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Personal Digital Assistants</w:t>
            </w:r>
          </w:p>
        </w:tc>
        <w:tc>
          <w:tcPr>
            <w:tcW w:w="2263" w:type="dxa"/>
          </w:tcPr>
          <w:p w:rsidR="00AA1503" w:rsidRPr="008B6143" w:rsidRDefault="00AA1503"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€ 1,317.00</w:t>
            </w:r>
          </w:p>
        </w:tc>
      </w:tr>
      <w:tr w:rsidR="00AA1503" w:rsidRPr="008B6143" w:rsidTr="00F85F9B">
        <w:trPr>
          <w:trHeight w:hRule="exact" w:val="397"/>
          <w:jc w:val="center"/>
        </w:trPr>
        <w:tc>
          <w:tcPr>
            <w:tcW w:w="2778" w:type="dxa"/>
            <w:vMerge/>
          </w:tcPr>
          <w:p w:rsidR="00AA1503" w:rsidRPr="008B6143" w:rsidRDefault="00AA1503" w:rsidP="00D870B7">
            <w:pPr>
              <w:spacing w:line="480" w:lineRule="auto"/>
              <w:contextualSpacing/>
              <w:rPr>
                <w:rFonts w:ascii="Times New Roman" w:hAnsi="Times New Roman" w:cs="Times New Roman"/>
                <w:sz w:val="24"/>
                <w:szCs w:val="24"/>
                <w:lang w:val="en-US"/>
              </w:rPr>
            </w:pPr>
          </w:p>
        </w:tc>
        <w:tc>
          <w:tcPr>
            <w:tcW w:w="3058" w:type="dxa"/>
          </w:tcPr>
          <w:p w:rsidR="00AA1503" w:rsidRPr="008B6143" w:rsidRDefault="00AA1503"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Smart phones</w:t>
            </w:r>
          </w:p>
        </w:tc>
        <w:tc>
          <w:tcPr>
            <w:tcW w:w="2263" w:type="dxa"/>
          </w:tcPr>
          <w:p w:rsidR="00AA1503" w:rsidRPr="008B6143" w:rsidRDefault="00AA1503"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€ 3,839.84</w:t>
            </w:r>
          </w:p>
        </w:tc>
      </w:tr>
      <w:tr w:rsidR="00AA1503" w:rsidRPr="008B6143" w:rsidTr="00F85F9B">
        <w:trPr>
          <w:trHeight w:hRule="exact" w:val="397"/>
          <w:jc w:val="center"/>
        </w:trPr>
        <w:tc>
          <w:tcPr>
            <w:tcW w:w="2778" w:type="dxa"/>
            <w:vMerge/>
          </w:tcPr>
          <w:p w:rsidR="00AA1503" w:rsidRPr="008B6143" w:rsidRDefault="00AA1503" w:rsidP="00D870B7">
            <w:pPr>
              <w:spacing w:line="480" w:lineRule="auto"/>
              <w:contextualSpacing/>
              <w:rPr>
                <w:rFonts w:ascii="Times New Roman" w:hAnsi="Times New Roman" w:cs="Times New Roman"/>
                <w:sz w:val="24"/>
                <w:szCs w:val="24"/>
                <w:lang w:val="en-US"/>
              </w:rPr>
            </w:pPr>
          </w:p>
        </w:tc>
        <w:tc>
          <w:tcPr>
            <w:tcW w:w="3058" w:type="dxa"/>
          </w:tcPr>
          <w:p w:rsidR="00AA1503" w:rsidRPr="008B6143" w:rsidRDefault="00AA1503"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External hard drives</w:t>
            </w:r>
          </w:p>
        </w:tc>
        <w:tc>
          <w:tcPr>
            <w:tcW w:w="2263" w:type="dxa"/>
          </w:tcPr>
          <w:p w:rsidR="00AA1503" w:rsidRPr="008B6143" w:rsidRDefault="00AA1503"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223.30</w:t>
            </w:r>
          </w:p>
        </w:tc>
      </w:tr>
      <w:tr w:rsidR="00AA1503" w:rsidRPr="008B6143" w:rsidTr="00F85F9B">
        <w:trPr>
          <w:trHeight w:hRule="exact" w:val="397"/>
          <w:jc w:val="center"/>
        </w:trPr>
        <w:tc>
          <w:tcPr>
            <w:tcW w:w="2778" w:type="dxa"/>
            <w:vMerge/>
          </w:tcPr>
          <w:p w:rsidR="00AA1503" w:rsidRPr="008B6143" w:rsidRDefault="00AA1503" w:rsidP="00D870B7">
            <w:pPr>
              <w:spacing w:line="480" w:lineRule="auto"/>
              <w:contextualSpacing/>
              <w:rPr>
                <w:rFonts w:ascii="Times New Roman" w:hAnsi="Times New Roman" w:cs="Times New Roman"/>
                <w:sz w:val="24"/>
                <w:szCs w:val="24"/>
                <w:lang w:val="en-US"/>
              </w:rPr>
            </w:pPr>
          </w:p>
        </w:tc>
        <w:tc>
          <w:tcPr>
            <w:tcW w:w="3058" w:type="dxa"/>
          </w:tcPr>
          <w:p w:rsidR="00AA1503" w:rsidRPr="008B6143" w:rsidRDefault="00AA1503"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Multifunctional appliances</w:t>
            </w:r>
          </w:p>
        </w:tc>
        <w:tc>
          <w:tcPr>
            <w:tcW w:w="2263" w:type="dxa"/>
          </w:tcPr>
          <w:p w:rsidR="00AA1503" w:rsidRPr="008B6143" w:rsidRDefault="00AA1503"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555.67</w:t>
            </w:r>
          </w:p>
        </w:tc>
      </w:tr>
      <w:tr w:rsidR="00AA1503" w:rsidRPr="008B6143" w:rsidTr="00F85F9B">
        <w:trPr>
          <w:trHeight w:hRule="exact" w:val="397"/>
          <w:jc w:val="center"/>
        </w:trPr>
        <w:tc>
          <w:tcPr>
            <w:tcW w:w="2778" w:type="dxa"/>
            <w:vMerge w:val="restart"/>
            <w:vAlign w:val="center"/>
          </w:tcPr>
          <w:p w:rsidR="00AA1503" w:rsidRPr="008B6143" w:rsidRDefault="00AA1503"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Software</w:t>
            </w:r>
          </w:p>
        </w:tc>
        <w:tc>
          <w:tcPr>
            <w:tcW w:w="3058" w:type="dxa"/>
          </w:tcPr>
          <w:p w:rsidR="00AA1503" w:rsidRPr="008B6143" w:rsidRDefault="00AA1503"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Server suite</w:t>
            </w:r>
          </w:p>
        </w:tc>
        <w:tc>
          <w:tcPr>
            <w:tcW w:w="2263" w:type="dxa"/>
          </w:tcPr>
          <w:p w:rsidR="00AA1503" w:rsidRPr="008B6143" w:rsidRDefault="00AA1503"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€ 1,004.50</w:t>
            </w:r>
          </w:p>
        </w:tc>
      </w:tr>
      <w:tr w:rsidR="00AA1503" w:rsidRPr="008B6143" w:rsidTr="00F85F9B">
        <w:trPr>
          <w:trHeight w:hRule="exact" w:val="397"/>
          <w:jc w:val="center"/>
        </w:trPr>
        <w:tc>
          <w:tcPr>
            <w:tcW w:w="2778" w:type="dxa"/>
            <w:vMerge/>
          </w:tcPr>
          <w:p w:rsidR="00AA1503" w:rsidRPr="008B6143" w:rsidRDefault="00AA1503" w:rsidP="00D870B7">
            <w:pPr>
              <w:spacing w:line="480" w:lineRule="auto"/>
              <w:contextualSpacing/>
              <w:rPr>
                <w:rFonts w:ascii="Times New Roman" w:hAnsi="Times New Roman" w:cs="Times New Roman"/>
                <w:sz w:val="24"/>
                <w:szCs w:val="24"/>
                <w:lang w:val="en-US"/>
              </w:rPr>
            </w:pPr>
          </w:p>
        </w:tc>
        <w:tc>
          <w:tcPr>
            <w:tcW w:w="3058" w:type="dxa"/>
          </w:tcPr>
          <w:p w:rsidR="00AA1503" w:rsidRPr="008B6143" w:rsidRDefault="00AA1503"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Software suites</w:t>
            </w:r>
          </w:p>
        </w:tc>
        <w:tc>
          <w:tcPr>
            <w:tcW w:w="2263" w:type="dxa"/>
          </w:tcPr>
          <w:p w:rsidR="00AA1503" w:rsidRPr="008B6143" w:rsidRDefault="00AA1503"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€ 9,087.00</w:t>
            </w:r>
          </w:p>
        </w:tc>
      </w:tr>
      <w:tr w:rsidR="00AA1503" w:rsidRPr="008B6143" w:rsidTr="00F85F9B">
        <w:trPr>
          <w:trHeight w:hRule="exact" w:val="397"/>
          <w:jc w:val="center"/>
        </w:trPr>
        <w:tc>
          <w:tcPr>
            <w:tcW w:w="2778" w:type="dxa"/>
            <w:vMerge/>
          </w:tcPr>
          <w:p w:rsidR="00AA1503" w:rsidRPr="008B6143" w:rsidRDefault="00AA1503" w:rsidP="00D870B7">
            <w:pPr>
              <w:spacing w:line="480" w:lineRule="auto"/>
              <w:contextualSpacing/>
              <w:rPr>
                <w:rFonts w:ascii="Times New Roman" w:hAnsi="Times New Roman" w:cs="Times New Roman"/>
                <w:sz w:val="24"/>
                <w:szCs w:val="24"/>
                <w:lang w:val="en-US"/>
              </w:rPr>
            </w:pPr>
          </w:p>
        </w:tc>
        <w:tc>
          <w:tcPr>
            <w:tcW w:w="3058" w:type="dxa"/>
          </w:tcPr>
          <w:p w:rsidR="00AA1503" w:rsidRPr="008B6143" w:rsidRDefault="00AA1503"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Security software</w:t>
            </w:r>
          </w:p>
        </w:tc>
        <w:tc>
          <w:tcPr>
            <w:tcW w:w="2263" w:type="dxa"/>
          </w:tcPr>
          <w:p w:rsidR="00AA1503" w:rsidRPr="008B6143" w:rsidRDefault="00AA1503"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37.96</w:t>
            </w:r>
          </w:p>
        </w:tc>
      </w:tr>
      <w:tr w:rsidR="00AA1503" w:rsidRPr="008B6143" w:rsidTr="00F85F9B">
        <w:trPr>
          <w:trHeight w:hRule="exact" w:val="397"/>
          <w:jc w:val="center"/>
        </w:trPr>
        <w:tc>
          <w:tcPr>
            <w:tcW w:w="2778" w:type="dxa"/>
            <w:vMerge/>
          </w:tcPr>
          <w:p w:rsidR="00AA1503" w:rsidRPr="008B6143" w:rsidRDefault="00AA1503" w:rsidP="00D870B7">
            <w:pPr>
              <w:spacing w:line="480" w:lineRule="auto"/>
              <w:contextualSpacing/>
              <w:rPr>
                <w:rFonts w:ascii="Times New Roman" w:hAnsi="Times New Roman" w:cs="Times New Roman"/>
                <w:sz w:val="24"/>
                <w:szCs w:val="24"/>
                <w:lang w:val="en-US"/>
              </w:rPr>
            </w:pPr>
          </w:p>
        </w:tc>
        <w:tc>
          <w:tcPr>
            <w:tcW w:w="3058" w:type="dxa"/>
          </w:tcPr>
          <w:p w:rsidR="00AA1503" w:rsidRPr="008B6143" w:rsidRDefault="00AA1503"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CRM software</w:t>
            </w:r>
          </w:p>
        </w:tc>
        <w:tc>
          <w:tcPr>
            <w:tcW w:w="2263" w:type="dxa"/>
          </w:tcPr>
          <w:p w:rsidR="00AA1503" w:rsidRPr="008B6143" w:rsidRDefault="00AA1503"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189.00</w:t>
            </w:r>
          </w:p>
        </w:tc>
      </w:tr>
      <w:tr w:rsidR="00AA1503" w:rsidRPr="008B6143" w:rsidTr="00F85F9B">
        <w:trPr>
          <w:trHeight w:hRule="exact" w:val="397"/>
          <w:jc w:val="center"/>
        </w:trPr>
        <w:tc>
          <w:tcPr>
            <w:tcW w:w="2778" w:type="dxa"/>
            <w:vAlign w:val="center"/>
          </w:tcPr>
          <w:p w:rsidR="00AA1503" w:rsidRPr="008B6143" w:rsidRDefault="00AA1503"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Network</w:t>
            </w:r>
          </w:p>
        </w:tc>
        <w:tc>
          <w:tcPr>
            <w:tcW w:w="3058" w:type="dxa"/>
          </w:tcPr>
          <w:p w:rsidR="00AA1503" w:rsidRPr="008B6143" w:rsidRDefault="00AA1503"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Internet connection</w:t>
            </w:r>
          </w:p>
        </w:tc>
        <w:tc>
          <w:tcPr>
            <w:tcW w:w="2263" w:type="dxa"/>
          </w:tcPr>
          <w:p w:rsidR="00AA1503" w:rsidRPr="008B6143" w:rsidRDefault="00AA1503"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€ 3,351.60</w:t>
            </w:r>
          </w:p>
        </w:tc>
      </w:tr>
      <w:tr w:rsidR="006E634E" w:rsidRPr="008B6143" w:rsidTr="00F85F9B">
        <w:trPr>
          <w:trHeight w:hRule="exact" w:val="397"/>
          <w:jc w:val="center"/>
        </w:trPr>
        <w:tc>
          <w:tcPr>
            <w:tcW w:w="2778" w:type="dxa"/>
            <w:vMerge w:val="restart"/>
            <w:vAlign w:val="center"/>
          </w:tcPr>
          <w:p w:rsidR="006E634E" w:rsidRPr="008B6143" w:rsidRDefault="006E634E"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Miscellaneous</w:t>
            </w:r>
          </w:p>
        </w:tc>
        <w:tc>
          <w:tcPr>
            <w:tcW w:w="3058" w:type="dxa"/>
          </w:tcPr>
          <w:p w:rsidR="006E634E" w:rsidRPr="008B6143" w:rsidRDefault="006E634E"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Preparatory work</w:t>
            </w:r>
          </w:p>
        </w:tc>
        <w:tc>
          <w:tcPr>
            <w:tcW w:w="2263" w:type="dxa"/>
          </w:tcPr>
          <w:p w:rsidR="006E634E" w:rsidRPr="008B6143" w:rsidRDefault="006E634E"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B6143">
              <w:rPr>
                <w:rFonts w:ascii="Times New Roman" w:hAnsi="Times New Roman" w:cs="Times New Roman"/>
                <w:sz w:val="24"/>
                <w:szCs w:val="24"/>
                <w:lang w:val="en-US"/>
              </w:rPr>
              <w:t>800.00</w:t>
            </w:r>
          </w:p>
        </w:tc>
      </w:tr>
      <w:tr w:rsidR="006E634E" w:rsidRPr="008B6143" w:rsidTr="00F85F9B">
        <w:trPr>
          <w:trHeight w:hRule="exact" w:val="397"/>
          <w:jc w:val="center"/>
        </w:trPr>
        <w:tc>
          <w:tcPr>
            <w:tcW w:w="2778" w:type="dxa"/>
            <w:vMerge/>
          </w:tcPr>
          <w:p w:rsidR="006E634E" w:rsidRPr="008B6143" w:rsidRDefault="006E634E" w:rsidP="00D870B7">
            <w:pPr>
              <w:spacing w:line="480" w:lineRule="auto"/>
              <w:contextualSpacing/>
              <w:rPr>
                <w:rFonts w:ascii="Times New Roman" w:hAnsi="Times New Roman" w:cs="Times New Roman"/>
                <w:sz w:val="24"/>
                <w:szCs w:val="24"/>
                <w:lang w:val="en-US"/>
              </w:rPr>
            </w:pPr>
          </w:p>
        </w:tc>
        <w:tc>
          <w:tcPr>
            <w:tcW w:w="3058" w:type="dxa"/>
          </w:tcPr>
          <w:p w:rsidR="006E634E" w:rsidRPr="008B6143" w:rsidRDefault="006E634E"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 xml:space="preserve">Installation </w:t>
            </w:r>
          </w:p>
        </w:tc>
        <w:tc>
          <w:tcPr>
            <w:tcW w:w="2263" w:type="dxa"/>
          </w:tcPr>
          <w:p w:rsidR="006E634E" w:rsidRPr="008B6143" w:rsidRDefault="006E634E"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€ 1,350.00</w:t>
            </w:r>
          </w:p>
        </w:tc>
      </w:tr>
      <w:tr w:rsidR="006E634E" w:rsidRPr="008B6143" w:rsidTr="00F85F9B">
        <w:trPr>
          <w:trHeight w:hRule="exact" w:val="397"/>
          <w:jc w:val="center"/>
        </w:trPr>
        <w:tc>
          <w:tcPr>
            <w:tcW w:w="2778" w:type="dxa"/>
            <w:vMerge/>
          </w:tcPr>
          <w:p w:rsidR="006E634E" w:rsidRPr="008B6143" w:rsidRDefault="006E634E" w:rsidP="00D870B7">
            <w:pPr>
              <w:spacing w:line="480" w:lineRule="auto"/>
              <w:contextualSpacing/>
              <w:rPr>
                <w:rFonts w:ascii="Times New Roman" w:hAnsi="Times New Roman" w:cs="Times New Roman"/>
                <w:sz w:val="24"/>
                <w:szCs w:val="24"/>
                <w:lang w:val="en-US"/>
              </w:rPr>
            </w:pPr>
          </w:p>
        </w:tc>
        <w:tc>
          <w:tcPr>
            <w:tcW w:w="3058" w:type="dxa"/>
          </w:tcPr>
          <w:p w:rsidR="006E634E" w:rsidRPr="008B6143" w:rsidRDefault="006E634E"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Training</w:t>
            </w:r>
          </w:p>
        </w:tc>
        <w:tc>
          <w:tcPr>
            <w:tcW w:w="2263" w:type="dxa"/>
          </w:tcPr>
          <w:p w:rsidR="006E634E" w:rsidRPr="008B6143" w:rsidRDefault="006E634E"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500.00</w:t>
            </w:r>
          </w:p>
        </w:tc>
      </w:tr>
      <w:tr w:rsidR="006E634E" w:rsidRPr="008B6143" w:rsidTr="00F85F9B">
        <w:trPr>
          <w:trHeight w:hRule="exact" w:val="397"/>
          <w:jc w:val="center"/>
        </w:trPr>
        <w:tc>
          <w:tcPr>
            <w:tcW w:w="2778" w:type="dxa"/>
            <w:vMerge/>
          </w:tcPr>
          <w:p w:rsidR="006E634E" w:rsidRPr="008B6143" w:rsidRDefault="006E634E" w:rsidP="00D870B7">
            <w:pPr>
              <w:spacing w:line="480" w:lineRule="auto"/>
              <w:contextualSpacing/>
              <w:rPr>
                <w:rFonts w:ascii="Times New Roman" w:hAnsi="Times New Roman" w:cs="Times New Roman"/>
                <w:sz w:val="24"/>
                <w:szCs w:val="24"/>
                <w:lang w:val="en-US"/>
              </w:rPr>
            </w:pPr>
          </w:p>
        </w:tc>
        <w:tc>
          <w:tcPr>
            <w:tcW w:w="3058" w:type="dxa"/>
          </w:tcPr>
          <w:p w:rsidR="006E634E" w:rsidRPr="008B6143" w:rsidRDefault="006E634E"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Documentation</w:t>
            </w:r>
          </w:p>
        </w:tc>
        <w:tc>
          <w:tcPr>
            <w:tcW w:w="2263" w:type="dxa"/>
          </w:tcPr>
          <w:p w:rsidR="006E634E" w:rsidRPr="008B6143" w:rsidRDefault="006E634E"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w:t>
            </w:r>
            <w:r>
              <w:rPr>
                <w:rFonts w:ascii="Times New Roman" w:hAnsi="Times New Roman" w:cs="Times New Roman"/>
                <w:sz w:val="24"/>
                <w:szCs w:val="24"/>
                <w:lang w:val="en-US"/>
              </w:rPr>
              <w:t xml:space="preserve"> 1,1</w:t>
            </w:r>
            <w:r w:rsidRPr="008B6143">
              <w:rPr>
                <w:rFonts w:ascii="Times New Roman" w:hAnsi="Times New Roman" w:cs="Times New Roman"/>
                <w:sz w:val="24"/>
                <w:szCs w:val="24"/>
                <w:lang w:val="en-US"/>
              </w:rPr>
              <w:t>00.00</w:t>
            </w:r>
          </w:p>
        </w:tc>
      </w:tr>
      <w:tr w:rsidR="006E634E" w:rsidRPr="008B6143" w:rsidTr="00F85F9B">
        <w:trPr>
          <w:trHeight w:hRule="exact" w:val="397"/>
          <w:jc w:val="center"/>
        </w:trPr>
        <w:tc>
          <w:tcPr>
            <w:tcW w:w="2778" w:type="dxa"/>
            <w:vMerge/>
          </w:tcPr>
          <w:p w:rsidR="006E634E" w:rsidRPr="008B6143" w:rsidRDefault="006E634E" w:rsidP="00D870B7">
            <w:pPr>
              <w:spacing w:line="480" w:lineRule="auto"/>
              <w:contextualSpacing/>
              <w:rPr>
                <w:rFonts w:ascii="Times New Roman" w:hAnsi="Times New Roman" w:cs="Times New Roman"/>
                <w:sz w:val="24"/>
                <w:szCs w:val="24"/>
                <w:lang w:val="en-US"/>
              </w:rPr>
            </w:pPr>
          </w:p>
        </w:tc>
        <w:tc>
          <w:tcPr>
            <w:tcW w:w="3058" w:type="dxa"/>
          </w:tcPr>
          <w:p w:rsidR="006E634E" w:rsidRPr="008B6143" w:rsidRDefault="006E634E" w:rsidP="00D870B7">
            <w:pPr>
              <w:spacing w:line="480" w:lineRule="auto"/>
              <w:contextualSpacing/>
              <w:rPr>
                <w:rFonts w:ascii="Times New Roman" w:hAnsi="Times New Roman" w:cs="Times New Roman"/>
                <w:sz w:val="24"/>
                <w:szCs w:val="24"/>
                <w:lang w:val="en-US"/>
              </w:rPr>
            </w:pPr>
            <w:r w:rsidRPr="008B6143">
              <w:rPr>
                <w:rFonts w:ascii="Times New Roman" w:hAnsi="Times New Roman" w:cs="Times New Roman"/>
                <w:sz w:val="24"/>
                <w:szCs w:val="24"/>
                <w:lang w:val="en-US"/>
              </w:rPr>
              <w:t>Website development</w:t>
            </w:r>
          </w:p>
        </w:tc>
        <w:tc>
          <w:tcPr>
            <w:tcW w:w="2263" w:type="dxa"/>
          </w:tcPr>
          <w:p w:rsidR="006E634E" w:rsidRPr="008B6143" w:rsidRDefault="006E634E" w:rsidP="00D870B7">
            <w:pPr>
              <w:spacing w:line="480" w:lineRule="auto"/>
              <w:contextualSpacing/>
              <w:jc w:val="center"/>
              <w:rPr>
                <w:rFonts w:ascii="Times New Roman" w:hAnsi="Times New Roman" w:cs="Times New Roman"/>
                <w:sz w:val="24"/>
                <w:szCs w:val="24"/>
                <w:lang w:val="en-US"/>
              </w:rPr>
            </w:pPr>
            <w:r w:rsidRPr="008B6143">
              <w:rPr>
                <w:rFonts w:ascii="Times New Roman" w:hAnsi="Times New Roman" w:cs="Times New Roman"/>
                <w:sz w:val="24"/>
                <w:szCs w:val="24"/>
                <w:lang w:val="en-US"/>
              </w:rPr>
              <w:t xml:space="preserve">€ </w:t>
            </w:r>
            <w:r>
              <w:rPr>
                <w:rFonts w:ascii="Times New Roman" w:hAnsi="Times New Roman" w:cs="Times New Roman"/>
                <w:sz w:val="24"/>
                <w:szCs w:val="24"/>
                <w:lang w:val="en-US"/>
              </w:rPr>
              <w:t>2,0</w:t>
            </w:r>
            <w:r w:rsidRPr="008B6143">
              <w:rPr>
                <w:rFonts w:ascii="Times New Roman" w:hAnsi="Times New Roman" w:cs="Times New Roman"/>
                <w:sz w:val="24"/>
                <w:szCs w:val="24"/>
                <w:lang w:val="en-US"/>
              </w:rPr>
              <w:t>00.00</w:t>
            </w:r>
          </w:p>
        </w:tc>
      </w:tr>
      <w:tr w:rsidR="00226839" w:rsidRPr="008B6143" w:rsidTr="00D870B7">
        <w:trPr>
          <w:trHeight w:hRule="exact" w:val="397"/>
          <w:jc w:val="center"/>
        </w:trPr>
        <w:tc>
          <w:tcPr>
            <w:tcW w:w="5836" w:type="dxa"/>
            <w:gridSpan w:val="2"/>
          </w:tcPr>
          <w:p w:rsidR="00226839" w:rsidRPr="008B6143" w:rsidRDefault="00226839" w:rsidP="00226839">
            <w:pPr>
              <w:spacing w:line="480" w:lineRule="auto"/>
              <w:contextualSpacing/>
              <w:jc w:val="center"/>
              <w:rPr>
                <w:rFonts w:ascii="Times New Roman" w:hAnsi="Times New Roman" w:cs="Times New Roman"/>
                <w:b/>
                <w:sz w:val="24"/>
                <w:szCs w:val="24"/>
                <w:lang w:val="en-US"/>
              </w:rPr>
            </w:pPr>
            <w:r w:rsidRPr="008B6143">
              <w:rPr>
                <w:rFonts w:ascii="Times New Roman" w:hAnsi="Times New Roman" w:cs="Times New Roman"/>
                <w:b/>
                <w:sz w:val="24"/>
                <w:szCs w:val="24"/>
                <w:lang w:val="en-US"/>
              </w:rPr>
              <w:t>TOTAL</w:t>
            </w:r>
          </w:p>
        </w:tc>
        <w:tc>
          <w:tcPr>
            <w:tcW w:w="2263" w:type="dxa"/>
          </w:tcPr>
          <w:p w:rsidR="00226839" w:rsidRPr="008B6143" w:rsidRDefault="00226839" w:rsidP="00266467">
            <w:pPr>
              <w:spacing w:line="480" w:lineRule="auto"/>
              <w:contextualSpacing/>
              <w:jc w:val="center"/>
              <w:rPr>
                <w:rFonts w:ascii="Times New Roman" w:hAnsi="Times New Roman" w:cs="Times New Roman"/>
                <w:b/>
                <w:sz w:val="24"/>
                <w:szCs w:val="24"/>
                <w:lang w:val="en-US"/>
              </w:rPr>
            </w:pPr>
            <w:r w:rsidRPr="008B6143">
              <w:rPr>
                <w:rFonts w:ascii="Times New Roman" w:hAnsi="Times New Roman" w:cs="Times New Roman"/>
                <w:b/>
                <w:sz w:val="24"/>
                <w:szCs w:val="24"/>
                <w:lang w:val="en-US"/>
              </w:rPr>
              <w:t xml:space="preserve">€ </w:t>
            </w:r>
            <w:r w:rsidR="008B6143">
              <w:rPr>
                <w:rFonts w:ascii="Times New Roman" w:hAnsi="Times New Roman" w:cs="Times New Roman"/>
                <w:b/>
                <w:sz w:val="24"/>
                <w:szCs w:val="24"/>
                <w:lang w:val="en-US"/>
              </w:rPr>
              <w:t>36</w:t>
            </w:r>
            <w:r w:rsidRPr="008B6143">
              <w:rPr>
                <w:rFonts w:ascii="Times New Roman" w:hAnsi="Times New Roman" w:cs="Times New Roman"/>
                <w:b/>
                <w:sz w:val="24"/>
                <w:szCs w:val="24"/>
                <w:lang w:val="en-US"/>
              </w:rPr>
              <w:t>,</w:t>
            </w:r>
            <w:r w:rsidR="008B6143">
              <w:rPr>
                <w:rFonts w:ascii="Times New Roman" w:hAnsi="Times New Roman" w:cs="Times New Roman"/>
                <w:b/>
                <w:sz w:val="24"/>
                <w:szCs w:val="24"/>
                <w:lang w:val="en-US"/>
              </w:rPr>
              <w:t>1</w:t>
            </w:r>
            <w:r w:rsidRPr="008B6143">
              <w:rPr>
                <w:rFonts w:ascii="Times New Roman" w:hAnsi="Times New Roman" w:cs="Times New Roman"/>
                <w:b/>
                <w:sz w:val="24"/>
                <w:szCs w:val="24"/>
                <w:lang w:val="en-US"/>
              </w:rPr>
              <w:t>99.95</w:t>
            </w:r>
          </w:p>
        </w:tc>
      </w:tr>
    </w:tbl>
    <w:p w:rsidR="00B76F7F" w:rsidRPr="007A02AB" w:rsidRDefault="00B76F7F" w:rsidP="00AD6C3D">
      <w:pPr>
        <w:spacing w:after="0" w:line="480" w:lineRule="auto"/>
        <w:contextualSpacing/>
        <w:rPr>
          <w:rFonts w:ascii="Times New Roman" w:hAnsi="Times New Roman" w:cs="Times New Roman"/>
          <w:sz w:val="24"/>
          <w:szCs w:val="24"/>
          <w:lang w:val="en-US"/>
        </w:rPr>
      </w:pPr>
    </w:p>
    <w:p w:rsidR="00803D1A" w:rsidRDefault="00803D1A" w:rsidP="00AD6C3D">
      <w:pPr>
        <w:spacing w:after="0" w:line="480" w:lineRule="auto"/>
        <w:contextualSpacing/>
        <w:rPr>
          <w:rFonts w:ascii="Times New Roman" w:hAnsi="Times New Roman" w:cs="Times New Roman"/>
          <w:b/>
          <w:sz w:val="24"/>
          <w:szCs w:val="24"/>
          <w:lang w:val="en-US"/>
        </w:rPr>
      </w:pPr>
    </w:p>
    <w:p w:rsidR="005951DF" w:rsidRPr="00803D1A" w:rsidRDefault="00803D1A" w:rsidP="00C6433A">
      <w:pPr>
        <w:spacing w:after="0" w:line="480" w:lineRule="auto"/>
        <w:contextualSpacing/>
        <w:rPr>
          <w:rFonts w:ascii="Times New Roman" w:hAnsi="Times New Roman" w:cs="Times New Roman"/>
          <w:b/>
          <w:sz w:val="24"/>
          <w:szCs w:val="24"/>
          <w:lang w:val="en-US"/>
        </w:rPr>
      </w:pPr>
      <w:r w:rsidRPr="00803D1A">
        <w:rPr>
          <w:rFonts w:ascii="Times New Roman" w:hAnsi="Times New Roman" w:cs="Times New Roman"/>
          <w:b/>
          <w:sz w:val="24"/>
          <w:szCs w:val="24"/>
          <w:lang w:val="en-US"/>
        </w:rPr>
        <w:lastRenderedPageBreak/>
        <w:t>Implementation Phase</w:t>
      </w:r>
    </w:p>
    <w:p w:rsidR="00803D1A" w:rsidRPr="006B3BA9" w:rsidRDefault="00803D1A" w:rsidP="00C6433A">
      <w:pPr>
        <w:spacing w:after="0" w:line="480" w:lineRule="auto"/>
        <w:contextualSpacing/>
        <w:rPr>
          <w:rFonts w:ascii="Times New Roman" w:hAnsi="Times New Roman" w:cs="Times New Roman"/>
          <w:i/>
          <w:sz w:val="24"/>
          <w:szCs w:val="24"/>
          <w:lang w:val="en-US"/>
        </w:rPr>
      </w:pPr>
      <w:r w:rsidRPr="006B3BA9">
        <w:rPr>
          <w:rFonts w:ascii="Times New Roman" w:hAnsi="Times New Roman" w:cs="Times New Roman"/>
          <w:i/>
          <w:sz w:val="24"/>
          <w:szCs w:val="24"/>
          <w:lang w:val="en-US"/>
        </w:rPr>
        <w:t xml:space="preserve">Implementation Overview </w:t>
      </w:r>
    </w:p>
    <w:p w:rsidR="00F03AE4" w:rsidRDefault="008A07C0" w:rsidP="00C6433A">
      <w:pPr>
        <w:tabs>
          <w:tab w:val="left" w:pos="567"/>
        </w:tabs>
        <w:spacing w:after="0" w:line="480" w:lineRule="auto"/>
        <w:contextualSpacing/>
        <w:rPr>
          <w:rFonts w:ascii="Times New Roman" w:hAnsi="Times New Roman" w:cs="Times New Roman"/>
          <w:sz w:val="24"/>
          <w:szCs w:val="24"/>
          <w:lang w:val="en-US"/>
        </w:rPr>
      </w:pPr>
      <w:r w:rsidRPr="006B3BA9">
        <w:rPr>
          <w:lang w:val="en-US"/>
        </w:rPr>
        <w:tab/>
      </w:r>
      <w:r w:rsidR="006B3BA9" w:rsidRPr="006B3BA9">
        <w:rPr>
          <w:rFonts w:ascii="Times New Roman" w:hAnsi="Times New Roman" w:cs="Times New Roman"/>
          <w:sz w:val="24"/>
          <w:szCs w:val="24"/>
          <w:lang w:val="en-US"/>
        </w:rPr>
        <w:t>The new information system of ALBERO would be developed, purchased, and implemented withi</w:t>
      </w:r>
      <w:r w:rsidR="00B23C63">
        <w:rPr>
          <w:rFonts w:ascii="Times New Roman" w:hAnsi="Times New Roman" w:cs="Times New Roman"/>
          <w:sz w:val="24"/>
          <w:szCs w:val="24"/>
          <w:lang w:val="en-US"/>
        </w:rPr>
        <w:t>n the period of six</w:t>
      </w:r>
      <w:r w:rsidR="006B3BA9">
        <w:rPr>
          <w:rFonts w:ascii="Times New Roman" w:hAnsi="Times New Roman" w:cs="Times New Roman"/>
          <w:sz w:val="24"/>
          <w:szCs w:val="24"/>
          <w:lang w:val="en-US"/>
        </w:rPr>
        <w:t xml:space="preserve"> consecutive weeks starting in January 10, 2011 and finishing in February </w:t>
      </w:r>
      <w:r w:rsidR="0017078B">
        <w:rPr>
          <w:rFonts w:ascii="Times New Roman" w:hAnsi="Times New Roman" w:cs="Times New Roman"/>
          <w:sz w:val="24"/>
          <w:szCs w:val="24"/>
          <w:lang w:val="en-US"/>
        </w:rPr>
        <w:t>21</w:t>
      </w:r>
      <w:r w:rsidR="006B3BA9">
        <w:rPr>
          <w:rFonts w:ascii="Times New Roman" w:hAnsi="Times New Roman" w:cs="Times New Roman"/>
          <w:sz w:val="24"/>
          <w:szCs w:val="24"/>
          <w:lang w:val="en-US"/>
        </w:rPr>
        <w:t xml:space="preserve">, 2011. </w:t>
      </w:r>
      <w:r w:rsidR="00A065DB">
        <w:rPr>
          <w:rFonts w:ascii="Times New Roman" w:hAnsi="Times New Roman" w:cs="Times New Roman"/>
          <w:sz w:val="24"/>
          <w:szCs w:val="24"/>
          <w:lang w:val="en-US"/>
        </w:rPr>
        <w:t xml:space="preserve">Based on this time schedule, it can be seen that the timeframe </w:t>
      </w:r>
      <w:r w:rsidR="00B77F53">
        <w:rPr>
          <w:rFonts w:ascii="Times New Roman" w:hAnsi="Times New Roman" w:cs="Times New Roman"/>
          <w:sz w:val="24"/>
          <w:szCs w:val="24"/>
          <w:lang w:val="en-US"/>
        </w:rPr>
        <w:t>appointed</w:t>
      </w:r>
      <w:r w:rsidR="00A065DB">
        <w:rPr>
          <w:rFonts w:ascii="Times New Roman" w:hAnsi="Times New Roman" w:cs="Times New Roman"/>
          <w:sz w:val="24"/>
          <w:szCs w:val="24"/>
          <w:lang w:val="en-US"/>
        </w:rPr>
        <w:t xml:space="preserve"> by </w:t>
      </w:r>
      <w:r w:rsidR="00B77F53">
        <w:rPr>
          <w:rFonts w:ascii="Times New Roman" w:hAnsi="Times New Roman" w:cs="Times New Roman"/>
          <w:sz w:val="24"/>
          <w:szCs w:val="24"/>
          <w:lang w:val="en-US"/>
        </w:rPr>
        <w:t xml:space="preserve">the information system requestor – </w:t>
      </w:r>
      <w:r w:rsidR="00A065DB">
        <w:rPr>
          <w:rFonts w:ascii="Times New Roman" w:hAnsi="Times New Roman" w:cs="Times New Roman"/>
          <w:sz w:val="24"/>
          <w:szCs w:val="24"/>
          <w:lang w:val="en-US"/>
        </w:rPr>
        <w:t>ALBERO</w:t>
      </w:r>
      <w:r w:rsidR="00B77F53">
        <w:rPr>
          <w:rFonts w:ascii="Times New Roman" w:hAnsi="Times New Roman" w:cs="Times New Roman"/>
          <w:sz w:val="24"/>
          <w:szCs w:val="24"/>
          <w:lang w:val="en-US"/>
        </w:rPr>
        <w:t xml:space="preserve"> -</w:t>
      </w:r>
      <w:r w:rsidR="00A065DB">
        <w:rPr>
          <w:rFonts w:ascii="Times New Roman" w:hAnsi="Times New Roman" w:cs="Times New Roman"/>
          <w:sz w:val="24"/>
          <w:szCs w:val="24"/>
          <w:lang w:val="en-US"/>
        </w:rPr>
        <w:t xml:space="preserve"> would </w:t>
      </w:r>
      <w:r w:rsidR="0092005D">
        <w:rPr>
          <w:rFonts w:ascii="Times New Roman" w:hAnsi="Times New Roman" w:cs="Times New Roman"/>
          <w:sz w:val="24"/>
          <w:szCs w:val="24"/>
          <w:lang w:val="en-US"/>
        </w:rPr>
        <w:t xml:space="preserve">not </w:t>
      </w:r>
      <w:r w:rsidR="00A065DB">
        <w:rPr>
          <w:rFonts w:ascii="Times New Roman" w:hAnsi="Times New Roman" w:cs="Times New Roman"/>
          <w:sz w:val="24"/>
          <w:szCs w:val="24"/>
          <w:lang w:val="en-US"/>
        </w:rPr>
        <w:t xml:space="preserve">be successfully accomplished. </w:t>
      </w:r>
      <w:r w:rsidR="0092005D">
        <w:rPr>
          <w:rFonts w:ascii="Times New Roman" w:hAnsi="Times New Roman" w:cs="Times New Roman"/>
          <w:sz w:val="24"/>
          <w:szCs w:val="24"/>
          <w:lang w:val="en-US"/>
        </w:rPr>
        <w:t xml:space="preserve">Rather, it would be </w:t>
      </w:r>
      <w:r w:rsidR="00AA4226">
        <w:rPr>
          <w:rFonts w:ascii="Times New Roman" w:hAnsi="Times New Roman" w:cs="Times New Roman"/>
          <w:sz w:val="24"/>
          <w:szCs w:val="24"/>
          <w:lang w:val="en-US"/>
        </w:rPr>
        <w:t xml:space="preserve">probably upped by </w:t>
      </w:r>
      <w:r w:rsidR="00B022B3">
        <w:rPr>
          <w:rFonts w:ascii="Times New Roman" w:hAnsi="Times New Roman" w:cs="Times New Roman"/>
          <w:sz w:val="24"/>
          <w:szCs w:val="24"/>
          <w:lang w:val="en-US"/>
        </w:rPr>
        <w:t>fourteen</w:t>
      </w:r>
      <w:r w:rsidR="00AA4226">
        <w:rPr>
          <w:rFonts w:ascii="Times New Roman" w:hAnsi="Times New Roman" w:cs="Times New Roman"/>
          <w:sz w:val="24"/>
          <w:szCs w:val="24"/>
          <w:lang w:val="en-US"/>
        </w:rPr>
        <w:t xml:space="preserve"> days due to the complexity of the ALBERO´s</w:t>
      </w:r>
      <w:r w:rsidR="00C45B14">
        <w:rPr>
          <w:rFonts w:ascii="Times New Roman" w:hAnsi="Times New Roman" w:cs="Times New Roman"/>
          <w:sz w:val="24"/>
          <w:szCs w:val="24"/>
          <w:lang w:val="en-US"/>
        </w:rPr>
        <w:t xml:space="preserve"> requirements associated with its</w:t>
      </w:r>
      <w:r w:rsidR="00AA4226">
        <w:rPr>
          <w:rFonts w:ascii="Times New Roman" w:hAnsi="Times New Roman" w:cs="Times New Roman"/>
          <w:sz w:val="24"/>
          <w:szCs w:val="24"/>
          <w:lang w:val="en-US"/>
        </w:rPr>
        <w:t xml:space="preserve"> new information system. </w:t>
      </w:r>
      <w:r w:rsidR="007640F6">
        <w:rPr>
          <w:rFonts w:ascii="Times New Roman" w:hAnsi="Times New Roman" w:cs="Times New Roman"/>
          <w:sz w:val="24"/>
          <w:szCs w:val="24"/>
          <w:lang w:val="en-US"/>
        </w:rPr>
        <w:t xml:space="preserve">The specific activities which would be covered during the realization of </w:t>
      </w:r>
      <w:hyperlink r:id="rId12" w:anchor="crm-purchase" w:history="1"/>
      <w:r w:rsidR="007640F6">
        <w:rPr>
          <w:rFonts w:ascii="Times New Roman" w:hAnsi="Times New Roman" w:cs="Times New Roman"/>
          <w:sz w:val="24"/>
          <w:szCs w:val="24"/>
          <w:lang w:val="en-US"/>
        </w:rPr>
        <w:t xml:space="preserve">the ALBERO´s new information system as well as their expected duration are covered in the Table 2 below. </w:t>
      </w:r>
    </w:p>
    <w:p w:rsidR="003438DE" w:rsidRDefault="003438DE" w:rsidP="00696534">
      <w:pPr>
        <w:tabs>
          <w:tab w:val="left" w:pos="567"/>
        </w:tabs>
        <w:spacing w:after="0" w:line="240" w:lineRule="auto"/>
        <w:contextualSpacing/>
        <w:rPr>
          <w:rFonts w:ascii="Times New Roman" w:hAnsi="Times New Roman" w:cs="Times New Roman"/>
          <w:sz w:val="24"/>
          <w:szCs w:val="24"/>
          <w:lang w:val="en-US"/>
        </w:rPr>
      </w:pPr>
    </w:p>
    <w:p w:rsidR="003438DE" w:rsidRDefault="003438DE" w:rsidP="007640F6">
      <w:pPr>
        <w:tabs>
          <w:tab w:val="left" w:pos="567"/>
        </w:tabs>
        <w:spacing w:after="0"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Table 2</w:t>
      </w:r>
    </w:p>
    <w:tbl>
      <w:tblPr>
        <w:tblStyle w:val="Mriekatabuky"/>
        <w:tblW w:w="9320" w:type="dxa"/>
        <w:jc w:val="center"/>
        <w:tblBorders>
          <w:top w:val="single" w:sz="12" w:space="0" w:color="A40000"/>
          <w:left w:val="single" w:sz="12" w:space="0" w:color="A40000"/>
          <w:bottom w:val="single" w:sz="12" w:space="0" w:color="A40000"/>
          <w:right w:val="single" w:sz="12" w:space="0" w:color="A40000"/>
          <w:insideH w:val="single" w:sz="12" w:space="0" w:color="A40000"/>
          <w:insideV w:val="single" w:sz="12" w:space="0" w:color="A40000"/>
        </w:tblBorders>
        <w:tblLook w:val="04A0"/>
      </w:tblPr>
      <w:tblGrid>
        <w:gridCol w:w="2134"/>
        <w:gridCol w:w="2898"/>
        <w:gridCol w:w="2118"/>
        <w:gridCol w:w="2170"/>
      </w:tblGrid>
      <w:tr w:rsidR="002B4AF6" w:rsidRPr="00BD4BC5" w:rsidTr="008D05E6">
        <w:trPr>
          <w:trHeight w:hRule="exact" w:val="511"/>
          <w:jc w:val="center"/>
        </w:trPr>
        <w:tc>
          <w:tcPr>
            <w:tcW w:w="9320" w:type="dxa"/>
            <w:gridSpan w:val="4"/>
            <w:shd w:val="clear" w:color="auto" w:fill="A40000"/>
          </w:tcPr>
          <w:p w:rsidR="002B4AF6" w:rsidRPr="00BD4BC5" w:rsidRDefault="002B4AF6" w:rsidP="00BD4BC5">
            <w:pPr>
              <w:tabs>
                <w:tab w:val="left" w:pos="567"/>
              </w:tabs>
              <w:spacing w:line="36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Estimated Time Schedule for the ALBERO´s Information System</w:t>
            </w:r>
          </w:p>
        </w:tc>
      </w:tr>
      <w:tr w:rsidR="00A84E68" w:rsidRPr="00BD4BC5" w:rsidTr="008D05E6">
        <w:trPr>
          <w:trHeight w:hRule="exact" w:val="454"/>
          <w:jc w:val="center"/>
        </w:trPr>
        <w:tc>
          <w:tcPr>
            <w:tcW w:w="5032" w:type="dxa"/>
            <w:gridSpan w:val="2"/>
            <w:shd w:val="clear" w:color="auto" w:fill="FFFFFF" w:themeFill="background1"/>
          </w:tcPr>
          <w:p w:rsidR="00A84E68" w:rsidRPr="00BD4BC5" w:rsidRDefault="00A84E68" w:rsidP="00BD4BC5">
            <w:pPr>
              <w:tabs>
                <w:tab w:val="left" w:pos="567"/>
              </w:tabs>
              <w:spacing w:line="360" w:lineRule="auto"/>
              <w:contextualSpacing/>
              <w:jc w:val="center"/>
              <w:rPr>
                <w:rFonts w:ascii="Times New Roman" w:hAnsi="Times New Roman" w:cs="Times New Roman"/>
                <w:b/>
                <w:sz w:val="24"/>
                <w:szCs w:val="24"/>
                <w:lang w:val="en-US"/>
              </w:rPr>
            </w:pPr>
            <w:r w:rsidRPr="00BD4BC5">
              <w:rPr>
                <w:rFonts w:ascii="Times New Roman" w:hAnsi="Times New Roman" w:cs="Times New Roman"/>
                <w:b/>
                <w:sz w:val="24"/>
                <w:szCs w:val="24"/>
                <w:lang w:val="en-US"/>
              </w:rPr>
              <w:t>Implementation Activity</w:t>
            </w:r>
          </w:p>
        </w:tc>
        <w:tc>
          <w:tcPr>
            <w:tcW w:w="2118" w:type="dxa"/>
            <w:shd w:val="clear" w:color="auto" w:fill="FFFFFF" w:themeFill="background1"/>
          </w:tcPr>
          <w:p w:rsidR="00A84E68" w:rsidRPr="00BD4BC5" w:rsidRDefault="00A84E68" w:rsidP="00BD4BC5">
            <w:pPr>
              <w:tabs>
                <w:tab w:val="left" w:pos="567"/>
              </w:tabs>
              <w:spacing w:line="360" w:lineRule="auto"/>
              <w:contextualSpacing/>
              <w:jc w:val="center"/>
              <w:rPr>
                <w:rFonts w:ascii="Times New Roman" w:hAnsi="Times New Roman" w:cs="Times New Roman"/>
                <w:b/>
                <w:sz w:val="24"/>
                <w:szCs w:val="24"/>
                <w:lang w:val="en-US"/>
              </w:rPr>
            </w:pPr>
            <w:r w:rsidRPr="00BD4BC5">
              <w:rPr>
                <w:rFonts w:ascii="Times New Roman" w:hAnsi="Times New Roman" w:cs="Times New Roman"/>
                <w:b/>
                <w:sz w:val="24"/>
                <w:szCs w:val="24"/>
                <w:lang w:val="en-US"/>
              </w:rPr>
              <w:t>Starting Date</w:t>
            </w:r>
          </w:p>
        </w:tc>
        <w:tc>
          <w:tcPr>
            <w:tcW w:w="2170" w:type="dxa"/>
            <w:shd w:val="clear" w:color="auto" w:fill="FFFFFF" w:themeFill="background1"/>
          </w:tcPr>
          <w:p w:rsidR="00A84E68" w:rsidRPr="00BD4BC5" w:rsidRDefault="00A84E68" w:rsidP="00BD4BC5">
            <w:pPr>
              <w:tabs>
                <w:tab w:val="left" w:pos="567"/>
              </w:tabs>
              <w:spacing w:line="360" w:lineRule="auto"/>
              <w:contextualSpacing/>
              <w:jc w:val="center"/>
              <w:rPr>
                <w:rFonts w:ascii="Times New Roman" w:hAnsi="Times New Roman" w:cs="Times New Roman"/>
                <w:b/>
                <w:sz w:val="24"/>
                <w:szCs w:val="24"/>
                <w:lang w:val="en-US"/>
              </w:rPr>
            </w:pPr>
            <w:r w:rsidRPr="00BD4BC5">
              <w:rPr>
                <w:rFonts w:ascii="Times New Roman" w:hAnsi="Times New Roman" w:cs="Times New Roman"/>
                <w:b/>
                <w:sz w:val="24"/>
                <w:szCs w:val="24"/>
                <w:lang w:val="en-US"/>
              </w:rPr>
              <w:t>Finishing Dat</w:t>
            </w:r>
            <w:r>
              <w:rPr>
                <w:rFonts w:ascii="Times New Roman" w:hAnsi="Times New Roman" w:cs="Times New Roman"/>
                <w:b/>
                <w:sz w:val="24"/>
                <w:szCs w:val="24"/>
                <w:lang w:val="en-US"/>
              </w:rPr>
              <w:t>e</w:t>
            </w:r>
          </w:p>
        </w:tc>
      </w:tr>
      <w:tr w:rsidR="00F81895" w:rsidTr="004C5B04">
        <w:trPr>
          <w:trHeight w:val="764"/>
          <w:jc w:val="center"/>
        </w:trPr>
        <w:tc>
          <w:tcPr>
            <w:tcW w:w="5032" w:type="dxa"/>
            <w:gridSpan w:val="2"/>
            <w:vAlign w:val="center"/>
          </w:tcPr>
          <w:p w:rsidR="00F81895" w:rsidRDefault="00F81895" w:rsidP="00A84E68">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Familiarization with the ALBERO´s background, actual situation, needs, and requirements</w:t>
            </w:r>
          </w:p>
        </w:tc>
        <w:tc>
          <w:tcPr>
            <w:tcW w:w="2118" w:type="dxa"/>
            <w:vAlign w:val="center"/>
          </w:tcPr>
          <w:p w:rsidR="00F81895" w:rsidRDefault="00F81895" w:rsidP="004E5D66">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January 10, 2011</w:t>
            </w:r>
          </w:p>
        </w:tc>
        <w:tc>
          <w:tcPr>
            <w:tcW w:w="2170" w:type="dxa"/>
            <w:vAlign w:val="center"/>
          </w:tcPr>
          <w:p w:rsidR="00F81895" w:rsidRDefault="00F81895" w:rsidP="004E5D66">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January 12, 2011</w:t>
            </w:r>
          </w:p>
        </w:tc>
      </w:tr>
      <w:tr w:rsidR="00FA656E" w:rsidTr="00A62672">
        <w:trPr>
          <w:trHeight w:hRule="exact" w:val="397"/>
          <w:jc w:val="center"/>
        </w:trPr>
        <w:tc>
          <w:tcPr>
            <w:tcW w:w="5032" w:type="dxa"/>
            <w:gridSpan w:val="2"/>
            <w:vAlign w:val="center"/>
          </w:tcPr>
          <w:p w:rsidR="00FA656E" w:rsidRDefault="00FA656E" w:rsidP="00FA656E">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Website development and launch</w:t>
            </w:r>
          </w:p>
        </w:tc>
        <w:tc>
          <w:tcPr>
            <w:tcW w:w="2118" w:type="dxa"/>
            <w:vAlign w:val="center"/>
          </w:tcPr>
          <w:p w:rsidR="00FA656E" w:rsidRDefault="00FA656E" w:rsidP="004E5D66">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January 13, 201</w:t>
            </w:r>
            <w:r w:rsidR="004E5D66">
              <w:rPr>
                <w:rFonts w:ascii="Times New Roman" w:hAnsi="Times New Roman" w:cs="Times New Roman"/>
                <w:sz w:val="24"/>
                <w:szCs w:val="24"/>
                <w:lang w:val="en-US"/>
              </w:rPr>
              <w:t>1</w:t>
            </w:r>
          </w:p>
        </w:tc>
        <w:tc>
          <w:tcPr>
            <w:tcW w:w="2170" w:type="dxa"/>
            <w:vAlign w:val="center"/>
          </w:tcPr>
          <w:p w:rsidR="00FA656E" w:rsidRDefault="00FA656E" w:rsidP="004E5D66">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February </w:t>
            </w:r>
            <w:r w:rsidR="00C12515">
              <w:rPr>
                <w:rFonts w:ascii="Times New Roman" w:hAnsi="Times New Roman" w:cs="Times New Roman"/>
                <w:sz w:val="24"/>
                <w:szCs w:val="24"/>
                <w:lang w:val="en-US"/>
              </w:rPr>
              <w:t>9</w:t>
            </w:r>
            <w:r>
              <w:rPr>
                <w:rFonts w:ascii="Times New Roman" w:hAnsi="Times New Roman" w:cs="Times New Roman"/>
                <w:sz w:val="24"/>
                <w:szCs w:val="24"/>
                <w:lang w:val="en-US"/>
              </w:rPr>
              <w:t>, 201</w:t>
            </w:r>
            <w:r w:rsidR="004E5D66">
              <w:rPr>
                <w:rFonts w:ascii="Times New Roman" w:hAnsi="Times New Roman" w:cs="Times New Roman"/>
                <w:sz w:val="24"/>
                <w:szCs w:val="24"/>
                <w:lang w:val="en-US"/>
              </w:rPr>
              <w:t>1</w:t>
            </w:r>
          </w:p>
        </w:tc>
      </w:tr>
      <w:tr w:rsidR="00A84E68" w:rsidTr="00A62672">
        <w:trPr>
          <w:trHeight w:hRule="exact" w:val="397"/>
          <w:jc w:val="center"/>
        </w:trPr>
        <w:tc>
          <w:tcPr>
            <w:tcW w:w="2134" w:type="dxa"/>
            <w:vMerge w:val="restart"/>
            <w:vAlign w:val="center"/>
          </w:tcPr>
          <w:p w:rsidR="00A84E68" w:rsidRDefault="00A84E68" w:rsidP="00A84E68">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Proposal</w:t>
            </w:r>
          </w:p>
        </w:tc>
        <w:tc>
          <w:tcPr>
            <w:tcW w:w="2898" w:type="dxa"/>
          </w:tcPr>
          <w:p w:rsidR="00A84E68" w:rsidRDefault="00A84E68" w:rsidP="007640F6">
            <w:pPr>
              <w:tabs>
                <w:tab w:val="left" w:pos="567"/>
              </w:tabs>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Hardware resources</w:t>
            </w:r>
          </w:p>
        </w:tc>
        <w:tc>
          <w:tcPr>
            <w:tcW w:w="2118" w:type="dxa"/>
            <w:vMerge w:val="restart"/>
            <w:vAlign w:val="center"/>
          </w:tcPr>
          <w:p w:rsidR="00A84E68" w:rsidRDefault="00A84E68" w:rsidP="004E5D66">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January 13, 201</w:t>
            </w:r>
            <w:r w:rsidR="004E5D66">
              <w:rPr>
                <w:rFonts w:ascii="Times New Roman" w:hAnsi="Times New Roman" w:cs="Times New Roman"/>
                <w:sz w:val="24"/>
                <w:szCs w:val="24"/>
                <w:lang w:val="en-US"/>
              </w:rPr>
              <w:t>1</w:t>
            </w:r>
          </w:p>
        </w:tc>
        <w:tc>
          <w:tcPr>
            <w:tcW w:w="2170" w:type="dxa"/>
            <w:vMerge w:val="restart"/>
            <w:vAlign w:val="center"/>
          </w:tcPr>
          <w:p w:rsidR="00A84E68" w:rsidRDefault="00A84E68" w:rsidP="004E5D66">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January 1</w:t>
            </w:r>
            <w:r w:rsidR="004316ED">
              <w:rPr>
                <w:rFonts w:ascii="Times New Roman" w:hAnsi="Times New Roman" w:cs="Times New Roman"/>
                <w:sz w:val="24"/>
                <w:szCs w:val="24"/>
                <w:lang w:val="en-US"/>
              </w:rPr>
              <w:t>8</w:t>
            </w:r>
            <w:r>
              <w:rPr>
                <w:rFonts w:ascii="Times New Roman" w:hAnsi="Times New Roman" w:cs="Times New Roman"/>
                <w:sz w:val="24"/>
                <w:szCs w:val="24"/>
                <w:lang w:val="en-US"/>
              </w:rPr>
              <w:t>, 201</w:t>
            </w:r>
            <w:r w:rsidR="004E5D66">
              <w:rPr>
                <w:rFonts w:ascii="Times New Roman" w:hAnsi="Times New Roman" w:cs="Times New Roman"/>
                <w:sz w:val="24"/>
                <w:szCs w:val="24"/>
                <w:lang w:val="en-US"/>
              </w:rPr>
              <w:t>1</w:t>
            </w:r>
          </w:p>
        </w:tc>
      </w:tr>
      <w:tr w:rsidR="00A84E68" w:rsidTr="00A62672">
        <w:trPr>
          <w:trHeight w:hRule="exact" w:val="397"/>
          <w:jc w:val="center"/>
        </w:trPr>
        <w:tc>
          <w:tcPr>
            <w:tcW w:w="2134" w:type="dxa"/>
            <w:vMerge/>
          </w:tcPr>
          <w:p w:rsidR="00A84E68" w:rsidRDefault="00A84E68" w:rsidP="007640F6">
            <w:pPr>
              <w:tabs>
                <w:tab w:val="left" w:pos="567"/>
              </w:tabs>
              <w:spacing w:line="360" w:lineRule="auto"/>
              <w:contextualSpacing/>
              <w:rPr>
                <w:rFonts w:ascii="Times New Roman" w:hAnsi="Times New Roman" w:cs="Times New Roman"/>
                <w:sz w:val="24"/>
                <w:szCs w:val="24"/>
                <w:lang w:val="en-US"/>
              </w:rPr>
            </w:pPr>
          </w:p>
        </w:tc>
        <w:tc>
          <w:tcPr>
            <w:tcW w:w="2898" w:type="dxa"/>
          </w:tcPr>
          <w:p w:rsidR="00A84E68" w:rsidRDefault="00A84E68" w:rsidP="007640F6">
            <w:pPr>
              <w:tabs>
                <w:tab w:val="left" w:pos="567"/>
              </w:tabs>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Software resources</w:t>
            </w:r>
          </w:p>
        </w:tc>
        <w:tc>
          <w:tcPr>
            <w:tcW w:w="2118" w:type="dxa"/>
            <w:vMerge/>
          </w:tcPr>
          <w:p w:rsidR="00A84E68" w:rsidRDefault="00A84E68" w:rsidP="007640F6">
            <w:pPr>
              <w:tabs>
                <w:tab w:val="left" w:pos="567"/>
              </w:tabs>
              <w:spacing w:line="360" w:lineRule="auto"/>
              <w:contextualSpacing/>
              <w:rPr>
                <w:rFonts w:ascii="Times New Roman" w:hAnsi="Times New Roman" w:cs="Times New Roman"/>
                <w:sz w:val="24"/>
                <w:szCs w:val="24"/>
                <w:lang w:val="en-US"/>
              </w:rPr>
            </w:pPr>
          </w:p>
        </w:tc>
        <w:tc>
          <w:tcPr>
            <w:tcW w:w="2170" w:type="dxa"/>
            <w:vMerge/>
          </w:tcPr>
          <w:p w:rsidR="00A84E68" w:rsidRDefault="00A84E68" w:rsidP="007640F6">
            <w:pPr>
              <w:tabs>
                <w:tab w:val="left" w:pos="567"/>
              </w:tabs>
              <w:spacing w:line="360" w:lineRule="auto"/>
              <w:contextualSpacing/>
              <w:rPr>
                <w:rFonts w:ascii="Times New Roman" w:hAnsi="Times New Roman" w:cs="Times New Roman"/>
                <w:sz w:val="24"/>
                <w:szCs w:val="24"/>
                <w:lang w:val="en-US"/>
              </w:rPr>
            </w:pPr>
          </w:p>
        </w:tc>
      </w:tr>
      <w:tr w:rsidR="00A84E68" w:rsidTr="00A62672">
        <w:trPr>
          <w:trHeight w:hRule="exact" w:val="397"/>
          <w:jc w:val="center"/>
        </w:trPr>
        <w:tc>
          <w:tcPr>
            <w:tcW w:w="2134" w:type="dxa"/>
            <w:vMerge/>
          </w:tcPr>
          <w:p w:rsidR="00A84E68" w:rsidRDefault="00A84E68" w:rsidP="007640F6">
            <w:pPr>
              <w:tabs>
                <w:tab w:val="left" w:pos="567"/>
              </w:tabs>
              <w:spacing w:line="360" w:lineRule="auto"/>
              <w:contextualSpacing/>
              <w:rPr>
                <w:rFonts w:ascii="Times New Roman" w:hAnsi="Times New Roman" w:cs="Times New Roman"/>
                <w:sz w:val="24"/>
                <w:szCs w:val="24"/>
                <w:lang w:val="en-US"/>
              </w:rPr>
            </w:pPr>
          </w:p>
        </w:tc>
        <w:tc>
          <w:tcPr>
            <w:tcW w:w="2898" w:type="dxa"/>
          </w:tcPr>
          <w:p w:rsidR="00A84E68" w:rsidRDefault="00A84E68" w:rsidP="007640F6">
            <w:pPr>
              <w:tabs>
                <w:tab w:val="left" w:pos="567"/>
              </w:tabs>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Network resources</w:t>
            </w:r>
          </w:p>
        </w:tc>
        <w:tc>
          <w:tcPr>
            <w:tcW w:w="2118" w:type="dxa"/>
            <w:vMerge/>
          </w:tcPr>
          <w:p w:rsidR="00A84E68" w:rsidRDefault="00A84E68" w:rsidP="007640F6">
            <w:pPr>
              <w:tabs>
                <w:tab w:val="left" w:pos="567"/>
              </w:tabs>
              <w:spacing w:line="360" w:lineRule="auto"/>
              <w:contextualSpacing/>
              <w:rPr>
                <w:rFonts w:ascii="Times New Roman" w:hAnsi="Times New Roman" w:cs="Times New Roman"/>
                <w:sz w:val="24"/>
                <w:szCs w:val="24"/>
                <w:lang w:val="en-US"/>
              </w:rPr>
            </w:pPr>
          </w:p>
        </w:tc>
        <w:tc>
          <w:tcPr>
            <w:tcW w:w="2170" w:type="dxa"/>
            <w:vMerge/>
          </w:tcPr>
          <w:p w:rsidR="00A84E68" w:rsidRDefault="00A84E68" w:rsidP="007640F6">
            <w:pPr>
              <w:tabs>
                <w:tab w:val="left" w:pos="567"/>
              </w:tabs>
              <w:spacing w:line="360" w:lineRule="auto"/>
              <w:contextualSpacing/>
              <w:rPr>
                <w:rFonts w:ascii="Times New Roman" w:hAnsi="Times New Roman" w:cs="Times New Roman"/>
                <w:sz w:val="24"/>
                <w:szCs w:val="24"/>
                <w:lang w:val="en-US"/>
              </w:rPr>
            </w:pPr>
          </w:p>
        </w:tc>
      </w:tr>
      <w:tr w:rsidR="00A84E68" w:rsidTr="00A62672">
        <w:trPr>
          <w:trHeight w:hRule="exact" w:val="397"/>
          <w:jc w:val="center"/>
        </w:trPr>
        <w:tc>
          <w:tcPr>
            <w:tcW w:w="2134" w:type="dxa"/>
            <w:vMerge w:val="restart"/>
            <w:vAlign w:val="center"/>
          </w:tcPr>
          <w:p w:rsidR="00A84E68" w:rsidRDefault="00A84E68" w:rsidP="00A84E68">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Acquisition</w:t>
            </w:r>
          </w:p>
        </w:tc>
        <w:tc>
          <w:tcPr>
            <w:tcW w:w="2898" w:type="dxa"/>
          </w:tcPr>
          <w:p w:rsidR="00A84E68" w:rsidRDefault="00A84E68" w:rsidP="007640F6">
            <w:pPr>
              <w:tabs>
                <w:tab w:val="left" w:pos="567"/>
              </w:tabs>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Hardware resources</w:t>
            </w:r>
          </w:p>
        </w:tc>
        <w:tc>
          <w:tcPr>
            <w:tcW w:w="2118" w:type="dxa"/>
            <w:vMerge w:val="restart"/>
            <w:vAlign w:val="center"/>
          </w:tcPr>
          <w:p w:rsidR="00A84E68" w:rsidRDefault="00A84E68" w:rsidP="004E5D66">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January 1</w:t>
            </w:r>
            <w:r w:rsidR="004316ED">
              <w:rPr>
                <w:rFonts w:ascii="Times New Roman" w:hAnsi="Times New Roman" w:cs="Times New Roman"/>
                <w:sz w:val="24"/>
                <w:szCs w:val="24"/>
                <w:lang w:val="en-US"/>
              </w:rPr>
              <w:t>9</w:t>
            </w:r>
            <w:r>
              <w:rPr>
                <w:rFonts w:ascii="Times New Roman" w:hAnsi="Times New Roman" w:cs="Times New Roman"/>
                <w:sz w:val="24"/>
                <w:szCs w:val="24"/>
                <w:lang w:val="en-US"/>
              </w:rPr>
              <w:t>, 201</w:t>
            </w:r>
            <w:r w:rsidR="004E5D66">
              <w:rPr>
                <w:rFonts w:ascii="Times New Roman" w:hAnsi="Times New Roman" w:cs="Times New Roman"/>
                <w:sz w:val="24"/>
                <w:szCs w:val="24"/>
                <w:lang w:val="en-US"/>
              </w:rPr>
              <w:t>1</w:t>
            </w:r>
          </w:p>
        </w:tc>
        <w:tc>
          <w:tcPr>
            <w:tcW w:w="2170" w:type="dxa"/>
            <w:vMerge w:val="restart"/>
            <w:vAlign w:val="center"/>
          </w:tcPr>
          <w:p w:rsidR="00A84E68" w:rsidRDefault="00A84E68" w:rsidP="004316ED">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January 2</w:t>
            </w:r>
            <w:r w:rsidR="004316ED">
              <w:rPr>
                <w:rFonts w:ascii="Times New Roman" w:hAnsi="Times New Roman" w:cs="Times New Roman"/>
                <w:sz w:val="24"/>
                <w:szCs w:val="24"/>
                <w:lang w:val="en-US"/>
              </w:rPr>
              <w:t>8</w:t>
            </w:r>
            <w:r>
              <w:rPr>
                <w:rFonts w:ascii="Times New Roman" w:hAnsi="Times New Roman" w:cs="Times New Roman"/>
                <w:sz w:val="24"/>
                <w:szCs w:val="24"/>
                <w:lang w:val="en-US"/>
              </w:rPr>
              <w:t>, 201</w:t>
            </w:r>
            <w:r w:rsidR="004E5D66">
              <w:rPr>
                <w:rFonts w:ascii="Times New Roman" w:hAnsi="Times New Roman" w:cs="Times New Roman"/>
                <w:sz w:val="24"/>
                <w:szCs w:val="24"/>
                <w:lang w:val="en-US"/>
              </w:rPr>
              <w:t>1</w:t>
            </w:r>
          </w:p>
        </w:tc>
      </w:tr>
      <w:tr w:rsidR="00A84E68" w:rsidTr="00A62672">
        <w:trPr>
          <w:trHeight w:hRule="exact" w:val="397"/>
          <w:jc w:val="center"/>
        </w:trPr>
        <w:tc>
          <w:tcPr>
            <w:tcW w:w="2134" w:type="dxa"/>
            <w:vMerge/>
          </w:tcPr>
          <w:p w:rsidR="00A84E68" w:rsidRDefault="00A84E68" w:rsidP="007640F6">
            <w:pPr>
              <w:tabs>
                <w:tab w:val="left" w:pos="567"/>
              </w:tabs>
              <w:spacing w:line="360" w:lineRule="auto"/>
              <w:contextualSpacing/>
              <w:rPr>
                <w:rFonts w:ascii="Times New Roman" w:hAnsi="Times New Roman" w:cs="Times New Roman"/>
                <w:sz w:val="24"/>
                <w:szCs w:val="24"/>
                <w:lang w:val="en-US"/>
              </w:rPr>
            </w:pPr>
          </w:p>
        </w:tc>
        <w:tc>
          <w:tcPr>
            <w:tcW w:w="2898" w:type="dxa"/>
          </w:tcPr>
          <w:p w:rsidR="00A84E68" w:rsidRDefault="00A84E68" w:rsidP="007640F6">
            <w:pPr>
              <w:tabs>
                <w:tab w:val="left" w:pos="567"/>
              </w:tabs>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Software resources</w:t>
            </w:r>
          </w:p>
        </w:tc>
        <w:tc>
          <w:tcPr>
            <w:tcW w:w="2118" w:type="dxa"/>
            <w:vMerge/>
          </w:tcPr>
          <w:p w:rsidR="00A84E68" w:rsidRDefault="00A84E68" w:rsidP="007640F6">
            <w:pPr>
              <w:tabs>
                <w:tab w:val="left" w:pos="567"/>
              </w:tabs>
              <w:spacing w:line="360" w:lineRule="auto"/>
              <w:contextualSpacing/>
              <w:rPr>
                <w:rFonts w:ascii="Times New Roman" w:hAnsi="Times New Roman" w:cs="Times New Roman"/>
                <w:sz w:val="24"/>
                <w:szCs w:val="24"/>
                <w:lang w:val="en-US"/>
              </w:rPr>
            </w:pPr>
          </w:p>
        </w:tc>
        <w:tc>
          <w:tcPr>
            <w:tcW w:w="2170" w:type="dxa"/>
            <w:vMerge/>
          </w:tcPr>
          <w:p w:rsidR="00A84E68" w:rsidRDefault="00A84E68" w:rsidP="007640F6">
            <w:pPr>
              <w:tabs>
                <w:tab w:val="left" w:pos="567"/>
              </w:tabs>
              <w:spacing w:line="360" w:lineRule="auto"/>
              <w:contextualSpacing/>
              <w:rPr>
                <w:rFonts w:ascii="Times New Roman" w:hAnsi="Times New Roman" w:cs="Times New Roman"/>
                <w:sz w:val="24"/>
                <w:szCs w:val="24"/>
                <w:lang w:val="en-US"/>
              </w:rPr>
            </w:pPr>
          </w:p>
        </w:tc>
      </w:tr>
      <w:tr w:rsidR="00A84E68" w:rsidTr="00A62672">
        <w:trPr>
          <w:trHeight w:hRule="exact" w:val="397"/>
          <w:jc w:val="center"/>
        </w:trPr>
        <w:tc>
          <w:tcPr>
            <w:tcW w:w="2134" w:type="dxa"/>
            <w:vMerge/>
          </w:tcPr>
          <w:p w:rsidR="00A84E68" w:rsidRDefault="00A84E68" w:rsidP="007640F6">
            <w:pPr>
              <w:tabs>
                <w:tab w:val="left" w:pos="567"/>
              </w:tabs>
              <w:spacing w:line="360" w:lineRule="auto"/>
              <w:contextualSpacing/>
              <w:rPr>
                <w:rFonts w:ascii="Times New Roman" w:hAnsi="Times New Roman" w:cs="Times New Roman"/>
                <w:sz w:val="24"/>
                <w:szCs w:val="24"/>
                <w:lang w:val="en-US"/>
              </w:rPr>
            </w:pPr>
          </w:p>
        </w:tc>
        <w:tc>
          <w:tcPr>
            <w:tcW w:w="2898" w:type="dxa"/>
          </w:tcPr>
          <w:p w:rsidR="00A84E68" w:rsidRDefault="00A84E68" w:rsidP="004C5B04">
            <w:pPr>
              <w:tabs>
                <w:tab w:val="left" w:pos="567"/>
              </w:tabs>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Network resources</w:t>
            </w:r>
          </w:p>
        </w:tc>
        <w:tc>
          <w:tcPr>
            <w:tcW w:w="2118" w:type="dxa"/>
            <w:vMerge/>
          </w:tcPr>
          <w:p w:rsidR="00A84E68" w:rsidRDefault="00A84E68" w:rsidP="007640F6">
            <w:pPr>
              <w:tabs>
                <w:tab w:val="left" w:pos="567"/>
              </w:tabs>
              <w:spacing w:line="360" w:lineRule="auto"/>
              <w:contextualSpacing/>
              <w:rPr>
                <w:rFonts w:ascii="Times New Roman" w:hAnsi="Times New Roman" w:cs="Times New Roman"/>
                <w:sz w:val="24"/>
                <w:szCs w:val="24"/>
                <w:lang w:val="en-US"/>
              </w:rPr>
            </w:pPr>
          </w:p>
        </w:tc>
        <w:tc>
          <w:tcPr>
            <w:tcW w:w="2170" w:type="dxa"/>
            <w:vMerge/>
          </w:tcPr>
          <w:p w:rsidR="00A84E68" w:rsidRDefault="00A84E68" w:rsidP="007640F6">
            <w:pPr>
              <w:tabs>
                <w:tab w:val="left" w:pos="567"/>
              </w:tabs>
              <w:spacing w:line="360" w:lineRule="auto"/>
              <w:contextualSpacing/>
              <w:rPr>
                <w:rFonts w:ascii="Times New Roman" w:hAnsi="Times New Roman" w:cs="Times New Roman"/>
                <w:sz w:val="24"/>
                <w:szCs w:val="24"/>
                <w:lang w:val="en-US"/>
              </w:rPr>
            </w:pPr>
          </w:p>
        </w:tc>
      </w:tr>
      <w:tr w:rsidR="0047204B" w:rsidTr="00A62672">
        <w:trPr>
          <w:trHeight w:hRule="exact" w:val="397"/>
          <w:jc w:val="center"/>
        </w:trPr>
        <w:tc>
          <w:tcPr>
            <w:tcW w:w="2134" w:type="dxa"/>
            <w:vMerge w:val="restart"/>
            <w:vAlign w:val="center"/>
          </w:tcPr>
          <w:p w:rsidR="0047204B" w:rsidRDefault="0047204B" w:rsidP="0047204B">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Installation</w:t>
            </w:r>
          </w:p>
        </w:tc>
        <w:tc>
          <w:tcPr>
            <w:tcW w:w="2898" w:type="dxa"/>
          </w:tcPr>
          <w:p w:rsidR="0047204B" w:rsidRDefault="0047204B" w:rsidP="004C5B04">
            <w:pPr>
              <w:tabs>
                <w:tab w:val="left" w:pos="567"/>
              </w:tabs>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Hardware resources</w:t>
            </w:r>
          </w:p>
        </w:tc>
        <w:tc>
          <w:tcPr>
            <w:tcW w:w="2118" w:type="dxa"/>
            <w:vMerge w:val="restart"/>
            <w:vAlign w:val="center"/>
          </w:tcPr>
          <w:p w:rsidR="0047204B" w:rsidRDefault="0047204B" w:rsidP="004316ED">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January 2</w:t>
            </w:r>
            <w:r w:rsidR="004316ED">
              <w:rPr>
                <w:rFonts w:ascii="Times New Roman" w:hAnsi="Times New Roman" w:cs="Times New Roman"/>
                <w:sz w:val="24"/>
                <w:szCs w:val="24"/>
                <w:lang w:val="en-US"/>
              </w:rPr>
              <w:t>9</w:t>
            </w:r>
            <w:r>
              <w:rPr>
                <w:rFonts w:ascii="Times New Roman" w:hAnsi="Times New Roman" w:cs="Times New Roman"/>
                <w:sz w:val="24"/>
                <w:szCs w:val="24"/>
                <w:lang w:val="en-US"/>
              </w:rPr>
              <w:t>, 201</w:t>
            </w:r>
            <w:r w:rsidR="004E5D66">
              <w:rPr>
                <w:rFonts w:ascii="Times New Roman" w:hAnsi="Times New Roman" w:cs="Times New Roman"/>
                <w:sz w:val="24"/>
                <w:szCs w:val="24"/>
                <w:lang w:val="en-US"/>
              </w:rPr>
              <w:t>1</w:t>
            </w:r>
          </w:p>
        </w:tc>
        <w:tc>
          <w:tcPr>
            <w:tcW w:w="2170" w:type="dxa"/>
            <w:vMerge w:val="restart"/>
            <w:vAlign w:val="center"/>
          </w:tcPr>
          <w:p w:rsidR="0047204B" w:rsidRDefault="004316ED" w:rsidP="004316ED">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February</w:t>
            </w:r>
            <w:r w:rsidR="0047204B">
              <w:rPr>
                <w:rFonts w:ascii="Times New Roman" w:hAnsi="Times New Roman" w:cs="Times New Roman"/>
                <w:sz w:val="24"/>
                <w:szCs w:val="24"/>
                <w:lang w:val="en-US"/>
              </w:rPr>
              <w:t xml:space="preserve"> 3, 201</w:t>
            </w:r>
            <w:r w:rsidR="004E5D66">
              <w:rPr>
                <w:rFonts w:ascii="Times New Roman" w:hAnsi="Times New Roman" w:cs="Times New Roman"/>
                <w:sz w:val="24"/>
                <w:szCs w:val="24"/>
                <w:lang w:val="en-US"/>
              </w:rPr>
              <w:t>1</w:t>
            </w:r>
          </w:p>
        </w:tc>
      </w:tr>
      <w:tr w:rsidR="0047204B" w:rsidTr="00A62672">
        <w:trPr>
          <w:trHeight w:hRule="exact" w:val="397"/>
          <w:jc w:val="center"/>
        </w:trPr>
        <w:tc>
          <w:tcPr>
            <w:tcW w:w="2134" w:type="dxa"/>
            <w:vMerge/>
          </w:tcPr>
          <w:p w:rsidR="0047204B" w:rsidRDefault="0047204B" w:rsidP="007640F6">
            <w:pPr>
              <w:tabs>
                <w:tab w:val="left" w:pos="567"/>
              </w:tabs>
              <w:spacing w:line="360" w:lineRule="auto"/>
              <w:contextualSpacing/>
              <w:rPr>
                <w:rFonts w:ascii="Times New Roman" w:hAnsi="Times New Roman" w:cs="Times New Roman"/>
                <w:sz w:val="24"/>
                <w:szCs w:val="24"/>
                <w:lang w:val="en-US"/>
              </w:rPr>
            </w:pPr>
          </w:p>
        </w:tc>
        <w:tc>
          <w:tcPr>
            <w:tcW w:w="2898" w:type="dxa"/>
          </w:tcPr>
          <w:p w:rsidR="0047204B" w:rsidRDefault="0047204B" w:rsidP="004C5B04">
            <w:pPr>
              <w:tabs>
                <w:tab w:val="left" w:pos="567"/>
              </w:tabs>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Software resources</w:t>
            </w:r>
          </w:p>
        </w:tc>
        <w:tc>
          <w:tcPr>
            <w:tcW w:w="2118" w:type="dxa"/>
            <w:vMerge/>
          </w:tcPr>
          <w:p w:rsidR="0047204B" w:rsidRDefault="0047204B" w:rsidP="007640F6">
            <w:pPr>
              <w:tabs>
                <w:tab w:val="left" w:pos="567"/>
              </w:tabs>
              <w:spacing w:line="360" w:lineRule="auto"/>
              <w:contextualSpacing/>
              <w:rPr>
                <w:rFonts w:ascii="Times New Roman" w:hAnsi="Times New Roman" w:cs="Times New Roman"/>
                <w:sz w:val="24"/>
                <w:szCs w:val="24"/>
                <w:lang w:val="en-US"/>
              </w:rPr>
            </w:pPr>
          </w:p>
        </w:tc>
        <w:tc>
          <w:tcPr>
            <w:tcW w:w="2170" w:type="dxa"/>
            <w:vMerge/>
          </w:tcPr>
          <w:p w:rsidR="0047204B" w:rsidRDefault="0047204B" w:rsidP="007640F6">
            <w:pPr>
              <w:tabs>
                <w:tab w:val="left" w:pos="567"/>
              </w:tabs>
              <w:spacing w:line="360" w:lineRule="auto"/>
              <w:contextualSpacing/>
              <w:rPr>
                <w:rFonts w:ascii="Times New Roman" w:hAnsi="Times New Roman" w:cs="Times New Roman"/>
                <w:sz w:val="24"/>
                <w:szCs w:val="24"/>
                <w:lang w:val="en-US"/>
              </w:rPr>
            </w:pPr>
          </w:p>
        </w:tc>
      </w:tr>
      <w:tr w:rsidR="0047204B" w:rsidTr="00A62672">
        <w:trPr>
          <w:trHeight w:hRule="exact" w:val="397"/>
          <w:jc w:val="center"/>
        </w:trPr>
        <w:tc>
          <w:tcPr>
            <w:tcW w:w="2134" w:type="dxa"/>
            <w:vMerge/>
          </w:tcPr>
          <w:p w:rsidR="0047204B" w:rsidRDefault="0047204B" w:rsidP="007640F6">
            <w:pPr>
              <w:tabs>
                <w:tab w:val="left" w:pos="567"/>
              </w:tabs>
              <w:spacing w:line="360" w:lineRule="auto"/>
              <w:contextualSpacing/>
              <w:rPr>
                <w:rFonts w:ascii="Times New Roman" w:hAnsi="Times New Roman" w:cs="Times New Roman"/>
                <w:sz w:val="24"/>
                <w:szCs w:val="24"/>
                <w:lang w:val="en-US"/>
              </w:rPr>
            </w:pPr>
          </w:p>
        </w:tc>
        <w:tc>
          <w:tcPr>
            <w:tcW w:w="2898" w:type="dxa"/>
          </w:tcPr>
          <w:p w:rsidR="0047204B" w:rsidRDefault="0047204B" w:rsidP="004C5B04">
            <w:pPr>
              <w:tabs>
                <w:tab w:val="left" w:pos="567"/>
              </w:tabs>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Network resources</w:t>
            </w:r>
          </w:p>
        </w:tc>
        <w:tc>
          <w:tcPr>
            <w:tcW w:w="2118" w:type="dxa"/>
            <w:vMerge/>
          </w:tcPr>
          <w:p w:rsidR="0047204B" w:rsidRDefault="0047204B" w:rsidP="007640F6">
            <w:pPr>
              <w:tabs>
                <w:tab w:val="left" w:pos="567"/>
              </w:tabs>
              <w:spacing w:line="360" w:lineRule="auto"/>
              <w:contextualSpacing/>
              <w:rPr>
                <w:rFonts w:ascii="Times New Roman" w:hAnsi="Times New Roman" w:cs="Times New Roman"/>
                <w:sz w:val="24"/>
                <w:szCs w:val="24"/>
                <w:lang w:val="en-US"/>
              </w:rPr>
            </w:pPr>
          </w:p>
        </w:tc>
        <w:tc>
          <w:tcPr>
            <w:tcW w:w="2170" w:type="dxa"/>
            <w:vMerge/>
          </w:tcPr>
          <w:p w:rsidR="0047204B" w:rsidRDefault="0047204B" w:rsidP="007640F6">
            <w:pPr>
              <w:tabs>
                <w:tab w:val="left" w:pos="567"/>
              </w:tabs>
              <w:spacing w:line="360" w:lineRule="auto"/>
              <w:contextualSpacing/>
              <w:rPr>
                <w:rFonts w:ascii="Times New Roman" w:hAnsi="Times New Roman" w:cs="Times New Roman"/>
                <w:sz w:val="24"/>
                <w:szCs w:val="24"/>
                <w:lang w:val="en-US"/>
              </w:rPr>
            </w:pPr>
          </w:p>
        </w:tc>
      </w:tr>
      <w:tr w:rsidR="00EE6F87" w:rsidTr="00A62672">
        <w:trPr>
          <w:trHeight w:hRule="exact" w:val="397"/>
          <w:jc w:val="center"/>
        </w:trPr>
        <w:tc>
          <w:tcPr>
            <w:tcW w:w="2134" w:type="dxa"/>
            <w:vMerge w:val="restart"/>
            <w:vAlign w:val="center"/>
          </w:tcPr>
          <w:p w:rsidR="00EE6F87" w:rsidRDefault="00EE6F87" w:rsidP="00EE6F87">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Training</w:t>
            </w:r>
          </w:p>
        </w:tc>
        <w:tc>
          <w:tcPr>
            <w:tcW w:w="2898" w:type="dxa"/>
          </w:tcPr>
          <w:p w:rsidR="00EE6F87" w:rsidRDefault="00EE6F87" w:rsidP="00EE6F87">
            <w:pPr>
              <w:tabs>
                <w:tab w:val="left" w:pos="567"/>
              </w:tabs>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IT employees</w:t>
            </w:r>
          </w:p>
        </w:tc>
        <w:tc>
          <w:tcPr>
            <w:tcW w:w="2118" w:type="dxa"/>
            <w:vMerge w:val="restart"/>
            <w:vAlign w:val="center"/>
          </w:tcPr>
          <w:p w:rsidR="00EE6F87" w:rsidRDefault="004316ED" w:rsidP="004316ED">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February 4</w:t>
            </w:r>
            <w:r w:rsidR="00EE6F87">
              <w:rPr>
                <w:rFonts w:ascii="Times New Roman" w:hAnsi="Times New Roman" w:cs="Times New Roman"/>
                <w:sz w:val="24"/>
                <w:szCs w:val="24"/>
                <w:lang w:val="en-US"/>
              </w:rPr>
              <w:t>, 201</w:t>
            </w:r>
            <w:r w:rsidR="004E5D66">
              <w:rPr>
                <w:rFonts w:ascii="Times New Roman" w:hAnsi="Times New Roman" w:cs="Times New Roman"/>
                <w:sz w:val="24"/>
                <w:szCs w:val="24"/>
                <w:lang w:val="en-US"/>
              </w:rPr>
              <w:t>1</w:t>
            </w:r>
          </w:p>
        </w:tc>
        <w:tc>
          <w:tcPr>
            <w:tcW w:w="2170" w:type="dxa"/>
            <w:vMerge w:val="restart"/>
            <w:vAlign w:val="center"/>
          </w:tcPr>
          <w:p w:rsidR="00EE6F87" w:rsidRDefault="00EE6F87" w:rsidP="004E5D66">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February </w:t>
            </w:r>
            <w:r w:rsidR="004316ED">
              <w:rPr>
                <w:rFonts w:ascii="Times New Roman" w:hAnsi="Times New Roman" w:cs="Times New Roman"/>
                <w:sz w:val="24"/>
                <w:szCs w:val="24"/>
                <w:lang w:val="en-US"/>
              </w:rPr>
              <w:t>8</w:t>
            </w:r>
            <w:r>
              <w:rPr>
                <w:rFonts w:ascii="Times New Roman" w:hAnsi="Times New Roman" w:cs="Times New Roman"/>
                <w:sz w:val="24"/>
                <w:szCs w:val="24"/>
                <w:lang w:val="en-US"/>
              </w:rPr>
              <w:t>, 201</w:t>
            </w:r>
            <w:r w:rsidR="004E5D66">
              <w:rPr>
                <w:rFonts w:ascii="Times New Roman" w:hAnsi="Times New Roman" w:cs="Times New Roman"/>
                <w:sz w:val="24"/>
                <w:szCs w:val="24"/>
                <w:lang w:val="en-US"/>
              </w:rPr>
              <w:t>1</w:t>
            </w:r>
          </w:p>
        </w:tc>
      </w:tr>
      <w:tr w:rsidR="00EE6F87" w:rsidTr="00A62672">
        <w:trPr>
          <w:trHeight w:hRule="exact" w:val="397"/>
          <w:jc w:val="center"/>
        </w:trPr>
        <w:tc>
          <w:tcPr>
            <w:tcW w:w="2134" w:type="dxa"/>
            <w:vMerge/>
          </w:tcPr>
          <w:p w:rsidR="00EE6F87" w:rsidRDefault="00EE6F87" w:rsidP="007640F6">
            <w:pPr>
              <w:tabs>
                <w:tab w:val="left" w:pos="567"/>
              </w:tabs>
              <w:spacing w:line="360" w:lineRule="auto"/>
              <w:contextualSpacing/>
              <w:rPr>
                <w:rFonts w:ascii="Times New Roman" w:hAnsi="Times New Roman" w:cs="Times New Roman"/>
                <w:sz w:val="24"/>
                <w:szCs w:val="24"/>
                <w:lang w:val="en-US"/>
              </w:rPr>
            </w:pPr>
          </w:p>
        </w:tc>
        <w:tc>
          <w:tcPr>
            <w:tcW w:w="2898" w:type="dxa"/>
          </w:tcPr>
          <w:p w:rsidR="00EE6F87" w:rsidRDefault="00EE6F87" w:rsidP="004C5B04">
            <w:pPr>
              <w:tabs>
                <w:tab w:val="left" w:pos="567"/>
              </w:tabs>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End users</w:t>
            </w:r>
          </w:p>
        </w:tc>
        <w:tc>
          <w:tcPr>
            <w:tcW w:w="2118" w:type="dxa"/>
            <w:vMerge/>
          </w:tcPr>
          <w:p w:rsidR="00EE6F87" w:rsidRDefault="00EE6F87" w:rsidP="007640F6">
            <w:pPr>
              <w:tabs>
                <w:tab w:val="left" w:pos="567"/>
              </w:tabs>
              <w:spacing w:line="360" w:lineRule="auto"/>
              <w:contextualSpacing/>
              <w:rPr>
                <w:rFonts w:ascii="Times New Roman" w:hAnsi="Times New Roman" w:cs="Times New Roman"/>
                <w:sz w:val="24"/>
                <w:szCs w:val="24"/>
                <w:lang w:val="en-US"/>
              </w:rPr>
            </w:pPr>
          </w:p>
        </w:tc>
        <w:tc>
          <w:tcPr>
            <w:tcW w:w="2170" w:type="dxa"/>
            <w:vMerge/>
          </w:tcPr>
          <w:p w:rsidR="00EE6F87" w:rsidRDefault="00EE6F87" w:rsidP="007640F6">
            <w:pPr>
              <w:tabs>
                <w:tab w:val="left" w:pos="567"/>
              </w:tabs>
              <w:spacing w:line="360" w:lineRule="auto"/>
              <w:contextualSpacing/>
              <w:rPr>
                <w:rFonts w:ascii="Times New Roman" w:hAnsi="Times New Roman" w:cs="Times New Roman"/>
                <w:sz w:val="24"/>
                <w:szCs w:val="24"/>
                <w:lang w:val="en-US"/>
              </w:rPr>
            </w:pPr>
          </w:p>
        </w:tc>
      </w:tr>
      <w:tr w:rsidR="0092005D" w:rsidTr="00A62672">
        <w:trPr>
          <w:trHeight w:hRule="exact" w:val="397"/>
          <w:jc w:val="center"/>
        </w:trPr>
        <w:tc>
          <w:tcPr>
            <w:tcW w:w="5032" w:type="dxa"/>
            <w:gridSpan w:val="2"/>
            <w:vAlign w:val="center"/>
          </w:tcPr>
          <w:p w:rsidR="0092005D" w:rsidRDefault="0092005D" w:rsidP="0092005D">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Test run</w:t>
            </w:r>
          </w:p>
        </w:tc>
        <w:tc>
          <w:tcPr>
            <w:tcW w:w="2118" w:type="dxa"/>
          </w:tcPr>
          <w:p w:rsidR="0092005D" w:rsidRDefault="004E5D66" w:rsidP="00093A65">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February </w:t>
            </w:r>
            <w:r w:rsidR="004316ED">
              <w:rPr>
                <w:rFonts w:ascii="Times New Roman" w:hAnsi="Times New Roman" w:cs="Times New Roman"/>
                <w:sz w:val="24"/>
                <w:szCs w:val="24"/>
                <w:lang w:val="en-US"/>
              </w:rPr>
              <w:t>9</w:t>
            </w:r>
            <w:r>
              <w:rPr>
                <w:rFonts w:ascii="Times New Roman" w:hAnsi="Times New Roman" w:cs="Times New Roman"/>
                <w:sz w:val="24"/>
                <w:szCs w:val="24"/>
                <w:lang w:val="en-US"/>
              </w:rPr>
              <w:t>, 2011</w:t>
            </w:r>
          </w:p>
        </w:tc>
        <w:tc>
          <w:tcPr>
            <w:tcW w:w="2170" w:type="dxa"/>
          </w:tcPr>
          <w:p w:rsidR="0092005D" w:rsidRDefault="00093A65" w:rsidP="0017078B">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February </w:t>
            </w:r>
            <w:r w:rsidR="004316ED">
              <w:rPr>
                <w:rFonts w:ascii="Times New Roman" w:hAnsi="Times New Roman" w:cs="Times New Roman"/>
                <w:sz w:val="24"/>
                <w:szCs w:val="24"/>
                <w:lang w:val="en-US"/>
              </w:rPr>
              <w:t>1</w:t>
            </w:r>
            <w:r w:rsidR="0017078B">
              <w:rPr>
                <w:rFonts w:ascii="Times New Roman" w:hAnsi="Times New Roman" w:cs="Times New Roman"/>
                <w:sz w:val="24"/>
                <w:szCs w:val="24"/>
                <w:lang w:val="en-US"/>
              </w:rPr>
              <w:t>4</w:t>
            </w:r>
            <w:r>
              <w:rPr>
                <w:rFonts w:ascii="Times New Roman" w:hAnsi="Times New Roman" w:cs="Times New Roman"/>
                <w:sz w:val="24"/>
                <w:szCs w:val="24"/>
                <w:lang w:val="en-US"/>
              </w:rPr>
              <w:t>, 2011</w:t>
            </w:r>
          </w:p>
        </w:tc>
      </w:tr>
      <w:tr w:rsidR="008D05E6" w:rsidTr="00A62672">
        <w:trPr>
          <w:trHeight w:hRule="exact" w:val="397"/>
          <w:jc w:val="center"/>
        </w:trPr>
        <w:tc>
          <w:tcPr>
            <w:tcW w:w="5032" w:type="dxa"/>
            <w:gridSpan w:val="2"/>
            <w:vAlign w:val="center"/>
          </w:tcPr>
          <w:p w:rsidR="008D05E6" w:rsidRDefault="008D05E6" w:rsidP="0092005D">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Documentation</w:t>
            </w:r>
          </w:p>
        </w:tc>
        <w:tc>
          <w:tcPr>
            <w:tcW w:w="2118" w:type="dxa"/>
          </w:tcPr>
          <w:p w:rsidR="008D05E6" w:rsidRDefault="008D05E6" w:rsidP="0017078B">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February 1</w:t>
            </w:r>
            <w:r w:rsidR="0017078B">
              <w:rPr>
                <w:rFonts w:ascii="Times New Roman" w:hAnsi="Times New Roman" w:cs="Times New Roman"/>
                <w:sz w:val="24"/>
                <w:szCs w:val="24"/>
                <w:lang w:val="en-US"/>
              </w:rPr>
              <w:t>5</w:t>
            </w:r>
            <w:r>
              <w:rPr>
                <w:rFonts w:ascii="Times New Roman" w:hAnsi="Times New Roman" w:cs="Times New Roman"/>
                <w:sz w:val="24"/>
                <w:szCs w:val="24"/>
                <w:lang w:val="en-US"/>
              </w:rPr>
              <w:t>, 2011</w:t>
            </w:r>
          </w:p>
        </w:tc>
        <w:tc>
          <w:tcPr>
            <w:tcW w:w="2170" w:type="dxa"/>
          </w:tcPr>
          <w:p w:rsidR="008D05E6" w:rsidRDefault="008D05E6" w:rsidP="00093A65">
            <w:pPr>
              <w:tabs>
                <w:tab w:val="left" w:pos="567"/>
              </w:tabs>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February </w:t>
            </w:r>
            <w:r w:rsidR="0017078B">
              <w:rPr>
                <w:rFonts w:ascii="Times New Roman" w:hAnsi="Times New Roman" w:cs="Times New Roman"/>
                <w:sz w:val="24"/>
                <w:szCs w:val="24"/>
                <w:lang w:val="en-US"/>
              </w:rPr>
              <w:t>21</w:t>
            </w:r>
            <w:r>
              <w:rPr>
                <w:rFonts w:ascii="Times New Roman" w:hAnsi="Times New Roman" w:cs="Times New Roman"/>
                <w:sz w:val="24"/>
                <w:szCs w:val="24"/>
                <w:lang w:val="en-US"/>
              </w:rPr>
              <w:t>, 2011</w:t>
            </w:r>
          </w:p>
        </w:tc>
      </w:tr>
    </w:tbl>
    <w:p w:rsidR="003438DE" w:rsidRDefault="003438DE" w:rsidP="0045068D">
      <w:pPr>
        <w:tabs>
          <w:tab w:val="left" w:pos="567"/>
        </w:tabs>
        <w:spacing w:after="0" w:line="600" w:lineRule="auto"/>
        <w:contextualSpacing/>
        <w:rPr>
          <w:rFonts w:ascii="Times New Roman" w:hAnsi="Times New Roman" w:cs="Times New Roman"/>
          <w:sz w:val="24"/>
          <w:szCs w:val="24"/>
          <w:lang w:val="en-US"/>
        </w:rPr>
      </w:pPr>
    </w:p>
    <w:p w:rsidR="007640F6" w:rsidRPr="006B3BA9" w:rsidRDefault="00443546" w:rsidP="00E038CF">
      <w:pPr>
        <w:tabs>
          <w:tab w:val="left" w:pos="-3544"/>
        </w:tabs>
        <w:spacing w:after="0" w:line="480" w:lineRule="auto"/>
        <w:contextualSpacing/>
        <w:rPr>
          <w:rFonts w:ascii="Times New Roman" w:hAnsi="Times New Roman" w:cs="Times New Roman"/>
          <w:sz w:val="24"/>
          <w:szCs w:val="24"/>
          <w:lang w:val="en-US"/>
        </w:rPr>
      </w:pPr>
      <w:r w:rsidRPr="006B3BA9">
        <w:rPr>
          <w:rFonts w:ascii="Times New Roman" w:hAnsi="Times New Roman" w:cs="Times New Roman"/>
          <w:i/>
          <w:sz w:val="24"/>
          <w:szCs w:val="24"/>
          <w:lang w:val="en-US"/>
        </w:rPr>
        <w:lastRenderedPageBreak/>
        <w:t>Conversion Type</w:t>
      </w:r>
    </w:p>
    <w:p w:rsidR="00F03AE4" w:rsidRDefault="00443546" w:rsidP="00E038CF">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C97E7C">
        <w:rPr>
          <w:rFonts w:ascii="Times New Roman" w:hAnsi="Times New Roman" w:cs="Times New Roman"/>
          <w:sz w:val="24"/>
          <w:szCs w:val="24"/>
          <w:lang w:val="en-US"/>
        </w:rPr>
        <w:t xml:space="preserve">Since </w:t>
      </w:r>
      <w:r w:rsidR="00844D65">
        <w:rPr>
          <w:rFonts w:ascii="Times New Roman" w:hAnsi="Times New Roman" w:cs="Times New Roman"/>
          <w:sz w:val="24"/>
          <w:szCs w:val="24"/>
          <w:lang w:val="en-US"/>
        </w:rPr>
        <w:t xml:space="preserve">ALBERO </w:t>
      </w:r>
      <w:r w:rsidR="00C97E7C">
        <w:rPr>
          <w:rFonts w:ascii="Times New Roman" w:hAnsi="Times New Roman" w:cs="Times New Roman"/>
          <w:sz w:val="24"/>
          <w:szCs w:val="24"/>
          <w:lang w:val="en-US"/>
        </w:rPr>
        <w:t>is</w:t>
      </w:r>
      <w:r w:rsidR="00844D65">
        <w:rPr>
          <w:rFonts w:ascii="Times New Roman" w:hAnsi="Times New Roman" w:cs="Times New Roman"/>
          <w:sz w:val="24"/>
          <w:szCs w:val="24"/>
          <w:lang w:val="en-US"/>
        </w:rPr>
        <w:t xml:space="preserve"> a start-up company requesting a newly developed information system</w:t>
      </w:r>
      <w:r w:rsidR="00350796">
        <w:rPr>
          <w:rFonts w:ascii="Times New Roman" w:hAnsi="Times New Roman" w:cs="Times New Roman"/>
          <w:sz w:val="24"/>
          <w:szCs w:val="24"/>
          <w:lang w:val="en-US"/>
        </w:rPr>
        <w:t>,</w:t>
      </w:r>
      <w:r w:rsidR="00844D65">
        <w:rPr>
          <w:rFonts w:ascii="Times New Roman" w:hAnsi="Times New Roman" w:cs="Times New Roman"/>
          <w:sz w:val="24"/>
          <w:szCs w:val="24"/>
          <w:lang w:val="en-US"/>
        </w:rPr>
        <w:t xml:space="preserve"> which would </w:t>
      </w:r>
      <w:r w:rsidR="00C97E7C">
        <w:rPr>
          <w:rFonts w:ascii="Times New Roman" w:hAnsi="Times New Roman" w:cs="Times New Roman"/>
          <w:sz w:val="24"/>
          <w:szCs w:val="24"/>
          <w:lang w:val="en-US"/>
        </w:rPr>
        <w:t>neither</w:t>
      </w:r>
      <w:r w:rsidR="00844D65">
        <w:rPr>
          <w:rFonts w:ascii="Times New Roman" w:hAnsi="Times New Roman" w:cs="Times New Roman"/>
          <w:sz w:val="24"/>
          <w:szCs w:val="24"/>
          <w:lang w:val="en-US"/>
        </w:rPr>
        <w:t xml:space="preserve"> completely </w:t>
      </w:r>
      <w:r w:rsidR="00C97E7C">
        <w:rPr>
          <w:rFonts w:ascii="Times New Roman" w:hAnsi="Times New Roman" w:cs="Times New Roman"/>
          <w:sz w:val="24"/>
          <w:szCs w:val="24"/>
          <w:lang w:val="en-US"/>
        </w:rPr>
        <w:t>n</w:t>
      </w:r>
      <w:r w:rsidR="00844D65">
        <w:rPr>
          <w:rFonts w:ascii="Times New Roman" w:hAnsi="Times New Roman" w:cs="Times New Roman"/>
          <w:sz w:val="24"/>
          <w:szCs w:val="24"/>
          <w:lang w:val="en-US"/>
        </w:rPr>
        <w:t xml:space="preserve">or partially replace the </w:t>
      </w:r>
      <w:r w:rsidR="00350796">
        <w:rPr>
          <w:rFonts w:ascii="Times New Roman" w:hAnsi="Times New Roman" w:cs="Times New Roman"/>
          <w:sz w:val="24"/>
          <w:szCs w:val="24"/>
          <w:lang w:val="en-US"/>
        </w:rPr>
        <w:t>unexisting present</w:t>
      </w:r>
      <w:r w:rsidR="00844D65">
        <w:rPr>
          <w:rFonts w:ascii="Times New Roman" w:hAnsi="Times New Roman" w:cs="Times New Roman"/>
          <w:sz w:val="24"/>
          <w:szCs w:val="24"/>
          <w:lang w:val="en-US"/>
        </w:rPr>
        <w:t xml:space="preserve"> </w:t>
      </w:r>
      <w:r w:rsidR="00350796">
        <w:rPr>
          <w:rFonts w:ascii="Times New Roman" w:hAnsi="Times New Roman" w:cs="Times New Roman"/>
          <w:sz w:val="24"/>
          <w:szCs w:val="24"/>
          <w:lang w:val="en-US"/>
        </w:rPr>
        <w:t>information system</w:t>
      </w:r>
      <w:r w:rsidR="00844D65">
        <w:rPr>
          <w:rFonts w:ascii="Times New Roman" w:hAnsi="Times New Roman" w:cs="Times New Roman"/>
          <w:sz w:val="24"/>
          <w:szCs w:val="24"/>
          <w:lang w:val="en-US"/>
        </w:rPr>
        <w:t xml:space="preserve">, any conversion process </w:t>
      </w:r>
      <w:r w:rsidR="00C97E7C">
        <w:rPr>
          <w:rFonts w:ascii="Times New Roman" w:hAnsi="Times New Roman" w:cs="Times New Roman"/>
          <w:sz w:val="24"/>
          <w:szCs w:val="24"/>
          <w:lang w:val="en-US"/>
        </w:rPr>
        <w:t xml:space="preserve">is </w:t>
      </w:r>
      <w:r w:rsidR="00844D65">
        <w:rPr>
          <w:rFonts w:ascii="Times New Roman" w:hAnsi="Times New Roman" w:cs="Times New Roman"/>
          <w:sz w:val="24"/>
          <w:szCs w:val="24"/>
          <w:lang w:val="en-US"/>
        </w:rPr>
        <w:t xml:space="preserve">necessary to be undergone. </w:t>
      </w:r>
      <w:r w:rsidR="00686DF4">
        <w:rPr>
          <w:rFonts w:ascii="Times New Roman" w:hAnsi="Times New Roman" w:cs="Times New Roman"/>
          <w:sz w:val="24"/>
          <w:szCs w:val="24"/>
          <w:lang w:val="en-US"/>
        </w:rPr>
        <w:t>Thus, t</w:t>
      </w:r>
      <w:r w:rsidR="0081118C">
        <w:rPr>
          <w:rFonts w:ascii="Times New Roman" w:hAnsi="Times New Roman" w:cs="Times New Roman"/>
          <w:sz w:val="24"/>
          <w:szCs w:val="24"/>
          <w:lang w:val="en-US"/>
        </w:rPr>
        <w:t>he information system of ALBERO would be</w:t>
      </w:r>
      <w:r w:rsidR="000235AE">
        <w:rPr>
          <w:rFonts w:ascii="Times New Roman" w:hAnsi="Times New Roman" w:cs="Times New Roman"/>
          <w:sz w:val="24"/>
          <w:szCs w:val="24"/>
          <w:lang w:val="en-US"/>
        </w:rPr>
        <w:t xml:space="preserve"> </w:t>
      </w:r>
      <w:r w:rsidR="0081118C">
        <w:rPr>
          <w:rFonts w:ascii="Times New Roman" w:hAnsi="Times New Roman" w:cs="Times New Roman"/>
          <w:sz w:val="24"/>
          <w:szCs w:val="24"/>
          <w:lang w:val="en-US"/>
        </w:rPr>
        <w:t>introduced</w:t>
      </w:r>
      <w:r w:rsidR="0045068D">
        <w:rPr>
          <w:rFonts w:ascii="Times New Roman" w:hAnsi="Times New Roman" w:cs="Times New Roman"/>
          <w:sz w:val="24"/>
          <w:szCs w:val="24"/>
          <w:lang w:val="en-US"/>
        </w:rPr>
        <w:t xml:space="preserve"> step by step without a need to convert data resources and instruct internal personnel from all the departments being subject to the implementation of </w:t>
      </w:r>
      <w:r w:rsidR="00BC665E">
        <w:rPr>
          <w:rFonts w:ascii="Times New Roman" w:hAnsi="Times New Roman" w:cs="Times New Roman"/>
          <w:sz w:val="24"/>
          <w:szCs w:val="24"/>
          <w:lang w:val="en-US"/>
        </w:rPr>
        <w:t xml:space="preserve">a </w:t>
      </w:r>
      <w:r w:rsidR="0045068D">
        <w:rPr>
          <w:rFonts w:ascii="Times New Roman" w:hAnsi="Times New Roman" w:cs="Times New Roman"/>
          <w:sz w:val="24"/>
          <w:szCs w:val="24"/>
          <w:lang w:val="en-US"/>
        </w:rPr>
        <w:t>new information system about the upcoming changes</w:t>
      </w:r>
      <w:r w:rsidR="005D58DB">
        <w:rPr>
          <w:rFonts w:ascii="Times New Roman" w:hAnsi="Times New Roman" w:cs="Times New Roman"/>
          <w:sz w:val="24"/>
          <w:szCs w:val="24"/>
          <w:lang w:val="en-US"/>
        </w:rPr>
        <w:t xml:space="preserve"> in their communication, cooperation, and data-processing tasks</w:t>
      </w:r>
      <w:r w:rsidR="000235AE">
        <w:rPr>
          <w:rFonts w:ascii="Times New Roman" w:hAnsi="Times New Roman" w:cs="Times New Roman"/>
          <w:sz w:val="24"/>
          <w:szCs w:val="24"/>
          <w:lang w:val="en-US"/>
        </w:rPr>
        <w:t>.</w:t>
      </w:r>
    </w:p>
    <w:p w:rsidR="00AD65C1" w:rsidRDefault="00AD65C1" w:rsidP="00CE5676">
      <w:pPr>
        <w:spacing w:after="0" w:line="480" w:lineRule="auto"/>
        <w:contextualSpacing/>
        <w:rPr>
          <w:rFonts w:ascii="Times New Roman" w:hAnsi="Times New Roman" w:cs="Times New Roman"/>
          <w:sz w:val="24"/>
          <w:szCs w:val="24"/>
          <w:lang w:val="en-US"/>
        </w:rPr>
      </w:pPr>
    </w:p>
    <w:p w:rsidR="0045068D" w:rsidRPr="0045068D" w:rsidRDefault="0045068D" w:rsidP="00CE5676">
      <w:pPr>
        <w:spacing w:after="0" w:line="480" w:lineRule="auto"/>
        <w:contextualSpacing/>
        <w:rPr>
          <w:rFonts w:ascii="Times New Roman" w:hAnsi="Times New Roman" w:cs="Times New Roman"/>
          <w:b/>
          <w:sz w:val="24"/>
          <w:szCs w:val="24"/>
          <w:lang w:val="en-US"/>
        </w:rPr>
      </w:pPr>
      <w:r w:rsidRPr="0045068D">
        <w:rPr>
          <w:rFonts w:ascii="Times New Roman" w:hAnsi="Times New Roman" w:cs="Times New Roman"/>
          <w:b/>
          <w:sz w:val="24"/>
          <w:szCs w:val="24"/>
          <w:lang w:val="en-US"/>
        </w:rPr>
        <w:t>Evaluation Phase</w:t>
      </w:r>
    </w:p>
    <w:p w:rsidR="00211A2A" w:rsidRDefault="0045068D" w:rsidP="00CE5676">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75219A">
        <w:rPr>
          <w:rFonts w:ascii="Times New Roman" w:hAnsi="Times New Roman" w:cs="Times New Roman"/>
          <w:sz w:val="24"/>
          <w:szCs w:val="24"/>
          <w:lang w:val="en-US"/>
        </w:rPr>
        <w:t xml:space="preserve">The individual parts of ALBERO´s new information system were proposed, purchased, and implemented in order to meet the entire set of criteria determined by the ALBERO´s top-level management. </w:t>
      </w:r>
      <w:r w:rsidR="009E62AD">
        <w:rPr>
          <w:rFonts w:ascii="Times New Roman" w:hAnsi="Times New Roman" w:cs="Times New Roman"/>
          <w:sz w:val="24"/>
          <w:szCs w:val="24"/>
          <w:lang w:val="en-US"/>
        </w:rPr>
        <w:t xml:space="preserve">However, whether the ALBERO´s newly designed information system has a capacity to fulfill all the requirements related to its </w:t>
      </w:r>
      <w:r w:rsidR="00527F44">
        <w:rPr>
          <w:rFonts w:ascii="Times New Roman" w:hAnsi="Times New Roman" w:cs="Times New Roman"/>
          <w:sz w:val="24"/>
          <w:szCs w:val="24"/>
          <w:lang w:val="en-US"/>
        </w:rPr>
        <w:t>basic f</w:t>
      </w:r>
      <w:r w:rsidR="0026593D">
        <w:rPr>
          <w:rFonts w:ascii="Times New Roman" w:hAnsi="Times New Roman" w:cs="Times New Roman"/>
          <w:sz w:val="24"/>
          <w:szCs w:val="24"/>
          <w:lang w:val="en-US"/>
        </w:rPr>
        <w:t>eatures</w:t>
      </w:r>
      <w:r w:rsidR="0056023E">
        <w:rPr>
          <w:rFonts w:ascii="Times New Roman" w:hAnsi="Times New Roman" w:cs="Times New Roman"/>
          <w:sz w:val="24"/>
          <w:szCs w:val="24"/>
          <w:lang w:val="en-US"/>
        </w:rPr>
        <w:t>, tasks, and roles</w:t>
      </w:r>
      <w:r w:rsidR="00F465E3">
        <w:rPr>
          <w:rFonts w:ascii="Times New Roman" w:hAnsi="Times New Roman" w:cs="Times New Roman"/>
          <w:sz w:val="24"/>
          <w:szCs w:val="24"/>
          <w:lang w:val="en-US"/>
        </w:rPr>
        <w:t xml:space="preserve"> or not can be determined only by </w:t>
      </w:r>
      <w:r w:rsidR="00C17691">
        <w:rPr>
          <w:rFonts w:ascii="Times New Roman" w:hAnsi="Times New Roman" w:cs="Times New Roman"/>
          <w:sz w:val="24"/>
          <w:szCs w:val="24"/>
          <w:lang w:val="en-US"/>
        </w:rPr>
        <w:t xml:space="preserve">the personnel including the </w:t>
      </w:r>
      <w:r w:rsidR="00F465E3">
        <w:rPr>
          <w:rFonts w:ascii="Times New Roman" w:hAnsi="Times New Roman" w:cs="Times New Roman"/>
          <w:sz w:val="24"/>
          <w:szCs w:val="24"/>
          <w:lang w:val="en-US"/>
        </w:rPr>
        <w:t>information technology specialists and</w:t>
      </w:r>
      <w:r w:rsidR="00C17691">
        <w:rPr>
          <w:rFonts w:ascii="Times New Roman" w:hAnsi="Times New Roman" w:cs="Times New Roman"/>
          <w:sz w:val="24"/>
          <w:szCs w:val="24"/>
          <w:lang w:val="en-US"/>
        </w:rPr>
        <w:t xml:space="preserve"> the </w:t>
      </w:r>
      <w:r w:rsidR="00F465E3">
        <w:rPr>
          <w:rFonts w:ascii="Times New Roman" w:hAnsi="Times New Roman" w:cs="Times New Roman"/>
          <w:sz w:val="24"/>
          <w:szCs w:val="24"/>
          <w:lang w:val="en-US"/>
        </w:rPr>
        <w:t>end users</w:t>
      </w:r>
      <w:r w:rsidR="00C17691">
        <w:rPr>
          <w:rFonts w:ascii="Times New Roman" w:hAnsi="Times New Roman" w:cs="Times New Roman"/>
          <w:sz w:val="24"/>
          <w:szCs w:val="24"/>
          <w:lang w:val="en-US"/>
        </w:rPr>
        <w:t xml:space="preserve"> using it on an everyday basis. </w:t>
      </w:r>
      <w:r w:rsidR="00D6684B">
        <w:rPr>
          <w:rFonts w:ascii="Times New Roman" w:hAnsi="Times New Roman" w:cs="Times New Roman"/>
          <w:sz w:val="24"/>
          <w:szCs w:val="24"/>
          <w:lang w:val="en-US"/>
        </w:rPr>
        <w:t>Therefore, t</w:t>
      </w:r>
      <w:r w:rsidR="0026593D">
        <w:rPr>
          <w:rFonts w:ascii="Times New Roman" w:hAnsi="Times New Roman" w:cs="Times New Roman"/>
          <w:sz w:val="24"/>
          <w:szCs w:val="24"/>
          <w:lang w:val="en-US"/>
        </w:rPr>
        <w:t>he overall success of our information system design project would largely depend on the results of the regularly-repeated written evaluation of hardware, software, and network resources making up the ALBERO´s information system.  This assessment of hardware resources</w:t>
      </w:r>
      <w:r w:rsidR="00527F44">
        <w:rPr>
          <w:rFonts w:ascii="Times New Roman" w:hAnsi="Times New Roman" w:cs="Times New Roman"/>
          <w:sz w:val="24"/>
          <w:szCs w:val="24"/>
          <w:lang w:val="en-US"/>
        </w:rPr>
        <w:t xml:space="preserve"> based on such factors as “performance, cost, reliability, compatibility, technology, ergonomics, connectivity, scalability, software, and support”, software resources on the basis of such factors as “quality, efficiency, flexibility, security, connectivity, maintenance, documentation, and hardware” and network resources based on such factors as connectivity, speed of transmission, </w:t>
      </w:r>
      <w:r w:rsidR="00D6684B">
        <w:rPr>
          <w:rFonts w:ascii="Times New Roman" w:hAnsi="Times New Roman" w:cs="Times New Roman"/>
          <w:sz w:val="24"/>
          <w:szCs w:val="24"/>
          <w:lang w:val="en-US"/>
        </w:rPr>
        <w:t>and</w:t>
      </w:r>
      <w:r w:rsidR="00527F44">
        <w:rPr>
          <w:rFonts w:ascii="Times New Roman" w:hAnsi="Times New Roman" w:cs="Times New Roman"/>
          <w:sz w:val="24"/>
          <w:szCs w:val="24"/>
          <w:lang w:val="en-US"/>
        </w:rPr>
        <w:t xml:space="preserve"> functionality would be done by the ALBERO´s internal personnel having the </w:t>
      </w:r>
      <w:r w:rsidR="007E0988">
        <w:rPr>
          <w:rFonts w:ascii="Times New Roman" w:hAnsi="Times New Roman" w:cs="Times New Roman"/>
          <w:sz w:val="24"/>
          <w:szCs w:val="24"/>
          <w:lang w:val="en-US"/>
        </w:rPr>
        <w:t xml:space="preserve">daily </w:t>
      </w:r>
      <w:r w:rsidR="00527F44">
        <w:rPr>
          <w:rFonts w:ascii="Times New Roman" w:hAnsi="Times New Roman" w:cs="Times New Roman"/>
          <w:sz w:val="24"/>
          <w:szCs w:val="24"/>
          <w:lang w:val="en-US"/>
        </w:rPr>
        <w:t xml:space="preserve">use of information system in </w:t>
      </w:r>
      <w:r w:rsidR="00D6684B">
        <w:rPr>
          <w:rFonts w:ascii="Times New Roman" w:hAnsi="Times New Roman" w:cs="Times New Roman"/>
          <w:sz w:val="24"/>
          <w:szCs w:val="24"/>
          <w:lang w:val="en-US"/>
        </w:rPr>
        <w:t>their</w:t>
      </w:r>
      <w:r w:rsidR="00527F44">
        <w:rPr>
          <w:rFonts w:ascii="Times New Roman" w:hAnsi="Times New Roman" w:cs="Times New Roman"/>
          <w:sz w:val="24"/>
          <w:szCs w:val="24"/>
          <w:lang w:val="en-US"/>
        </w:rPr>
        <w:t xml:space="preserve"> job description</w:t>
      </w:r>
      <w:r w:rsidR="00D6684B">
        <w:rPr>
          <w:rFonts w:ascii="Times New Roman" w:hAnsi="Times New Roman" w:cs="Times New Roman"/>
          <w:sz w:val="24"/>
          <w:szCs w:val="24"/>
          <w:lang w:val="en-US"/>
        </w:rPr>
        <w:t>s</w:t>
      </w:r>
      <w:r w:rsidR="00257483">
        <w:rPr>
          <w:rFonts w:ascii="Times New Roman" w:hAnsi="Times New Roman" w:cs="Times New Roman"/>
          <w:sz w:val="24"/>
          <w:szCs w:val="24"/>
          <w:lang w:val="en-US"/>
        </w:rPr>
        <w:t xml:space="preserve"> (O´Brien &amp; Marakas, 2006)</w:t>
      </w:r>
      <w:r w:rsidR="00527F44">
        <w:rPr>
          <w:rFonts w:ascii="Times New Roman" w:hAnsi="Times New Roman" w:cs="Times New Roman"/>
          <w:sz w:val="24"/>
          <w:szCs w:val="24"/>
          <w:lang w:val="en-US"/>
        </w:rPr>
        <w:t xml:space="preserve">. </w:t>
      </w:r>
      <w:r w:rsidR="0056023E">
        <w:rPr>
          <w:rFonts w:ascii="Times New Roman" w:hAnsi="Times New Roman" w:cs="Times New Roman"/>
          <w:sz w:val="24"/>
          <w:szCs w:val="24"/>
          <w:lang w:val="en-US"/>
        </w:rPr>
        <w:lastRenderedPageBreak/>
        <w:t xml:space="preserve">Subsequently, this employee evaluation would serve our company as a mean to find out whether there is a need to </w:t>
      </w:r>
      <w:r w:rsidR="00CA0CA8">
        <w:rPr>
          <w:rFonts w:ascii="Times New Roman" w:hAnsi="Times New Roman" w:cs="Times New Roman"/>
          <w:sz w:val="24"/>
          <w:szCs w:val="24"/>
          <w:lang w:val="en-US"/>
        </w:rPr>
        <w:t>make some inevitable alternations to the</w:t>
      </w:r>
      <w:r w:rsidR="0056023E">
        <w:rPr>
          <w:rFonts w:ascii="Times New Roman" w:hAnsi="Times New Roman" w:cs="Times New Roman"/>
          <w:sz w:val="24"/>
          <w:szCs w:val="24"/>
          <w:lang w:val="en-US"/>
        </w:rPr>
        <w:t xml:space="preserve"> ALBERO´s </w:t>
      </w:r>
      <w:r w:rsidR="00CA0CA8">
        <w:rPr>
          <w:rFonts w:ascii="Times New Roman" w:hAnsi="Times New Roman" w:cs="Times New Roman"/>
          <w:sz w:val="24"/>
          <w:szCs w:val="24"/>
          <w:lang w:val="en-US"/>
        </w:rPr>
        <w:t xml:space="preserve">new </w:t>
      </w:r>
      <w:r w:rsidR="0056023E">
        <w:rPr>
          <w:rFonts w:ascii="Times New Roman" w:hAnsi="Times New Roman" w:cs="Times New Roman"/>
          <w:sz w:val="24"/>
          <w:szCs w:val="24"/>
          <w:lang w:val="en-US"/>
        </w:rPr>
        <w:t>information system to be able to help ALBERO to accomplish its primary goal of establishing a highly effective and efficient communication tool, collaboration mean, and data accessing, gathering, processing, and sharing system for its stakeholders</w:t>
      </w:r>
      <w:r w:rsidR="00D6684B">
        <w:rPr>
          <w:rFonts w:ascii="Times New Roman" w:hAnsi="Times New Roman" w:cs="Times New Roman"/>
          <w:sz w:val="24"/>
          <w:szCs w:val="24"/>
          <w:lang w:val="en-US"/>
        </w:rPr>
        <w:t xml:space="preserve"> or not</w:t>
      </w:r>
      <w:r w:rsidR="0056023E">
        <w:rPr>
          <w:rFonts w:ascii="Times New Roman" w:hAnsi="Times New Roman" w:cs="Times New Roman"/>
          <w:sz w:val="24"/>
          <w:szCs w:val="24"/>
          <w:lang w:val="en-US"/>
        </w:rPr>
        <w:t xml:space="preserve">. </w:t>
      </w:r>
    </w:p>
    <w:p w:rsidR="002C42EF" w:rsidRDefault="002C42EF" w:rsidP="00527F44">
      <w:pPr>
        <w:spacing w:after="0" w:line="480" w:lineRule="auto"/>
        <w:contextualSpacing/>
        <w:rPr>
          <w:rFonts w:ascii="Times New Roman" w:hAnsi="Times New Roman" w:cs="Times New Roman"/>
          <w:sz w:val="24"/>
          <w:szCs w:val="24"/>
          <w:lang w:val="en-US"/>
        </w:rPr>
      </w:pPr>
    </w:p>
    <w:p w:rsidR="002C42EF" w:rsidRDefault="002C42EF" w:rsidP="00C74CF5">
      <w:pPr>
        <w:spacing w:after="0" w:line="360" w:lineRule="auto"/>
        <w:contextualSpacing/>
        <w:rPr>
          <w:rFonts w:ascii="Times New Roman" w:hAnsi="Times New Roman" w:cs="Times New Roman"/>
          <w:sz w:val="24"/>
          <w:szCs w:val="24"/>
          <w:lang w:val="en-US"/>
        </w:rPr>
      </w:pPr>
    </w:p>
    <w:p w:rsidR="002C42EF" w:rsidRDefault="002C42EF"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100362" w:rsidRDefault="00100362" w:rsidP="00C74CF5">
      <w:pPr>
        <w:spacing w:after="0" w:line="360" w:lineRule="auto"/>
        <w:contextualSpacing/>
        <w:rPr>
          <w:rFonts w:ascii="Times New Roman" w:hAnsi="Times New Roman" w:cs="Times New Roman"/>
          <w:sz w:val="24"/>
          <w:szCs w:val="24"/>
          <w:lang w:val="en-US"/>
        </w:rPr>
      </w:pPr>
    </w:p>
    <w:p w:rsidR="006D2018" w:rsidRDefault="006D2018" w:rsidP="00C74CF5">
      <w:pPr>
        <w:spacing w:after="0" w:line="360" w:lineRule="auto"/>
        <w:contextualSpacing/>
        <w:rPr>
          <w:rFonts w:ascii="Times New Roman" w:hAnsi="Times New Roman" w:cs="Times New Roman"/>
          <w:sz w:val="24"/>
          <w:szCs w:val="24"/>
          <w:lang w:val="en-US"/>
        </w:rPr>
      </w:pPr>
    </w:p>
    <w:p w:rsidR="006D2018" w:rsidRDefault="006D2018" w:rsidP="00C74CF5">
      <w:pPr>
        <w:spacing w:after="0" w:line="360" w:lineRule="auto"/>
        <w:contextualSpacing/>
        <w:rPr>
          <w:rFonts w:ascii="Times New Roman" w:hAnsi="Times New Roman" w:cs="Times New Roman"/>
          <w:sz w:val="24"/>
          <w:szCs w:val="24"/>
          <w:lang w:val="en-US"/>
        </w:rPr>
      </w:pPr>
    </w:p>
    <w:p w:rsidR="006D2018" w:rsidRDefault="006D2018" w:rsidP="00C74CF5">
      <w:pPr>
        <w:spacing w:after="0" w:line="360" w:lineRule="auto"/>
        <w:contextualSpacing/>
        <w:rPr>
          <w:rFonts w:ascii="Times New Roman" w:hAnsi="Times New Roman" w:cs="Times New Roman"/>
          <w:sz w:val="24"/>
          <w:szCs w:val="24"/>
          <w:lang w:val="en-US"/>
        </w:rPr>
      </w:pPr>
    </w:p>
    <w:p w:rsidR="006D2018" w:rsidRDefault="006D2018" w:rsidP="00C74CF5">
      <w:pPr>
        <w:spacing w:after="0" w:line="360" w:lineRule="auto"/>
        <w:contextualSpacing/>
        <w:rPr>
          <w:rFonts w:ascii="Times New Roman" w:hAnsi="Times New Roman" w:cs="Times New Roman"/>
          <w:sz w:val="24"/>
          <w:szCs w:val="24"/>
          <w:lang w:val="en-US"/>
        </w:rPr>
      </w:pPr>
    </w:p>
    <w:p w:rsidR="00134EF6" w:rsidRDefault="00134EF6" w:rsidP="00C74CF5">
      <w:pPr>
        <w:spacing w:after="0" w:line="360" w:lineRule="auto"/>
        <w:contextualSpacing/>
        <w:rPr>
          <w:rFonts w:ascii="Times New Roman" w:hAnsi="Times New Roman" w:cs="Times New Roman"/>
          <w:sz w:val="24"/>
          <w:szCs w:val="24"/>
          <w:lang w:val="en-US"/>
        </w:rPr>
      </w:pPr>
    </w:p>
    <w:p w:rsidR="002227FA" w:rsidRDefault="002227FA" w:rsidP="002227FA">
      <w:pPr>
        <w:spacing w:after="0"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References</w:t>
      </w:r>
    </w:p>
    <w:p w:rsidR="00E07AB6" w:rsidRDefault="00E07AB6" w:rsidP="00E07AB6">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BlackBerry. (2010). </w:t>
      </w:r>
      <w:r w:rsidRPr="003769A7">
        <w:rPr>
          <w:rFonts w:ascii="Times New Roman" w:hAnsi="Times New Roman" w:cs="Times New Roman"/>
          <w:i/>
          <w:sz w:val="24"/>
          <w:szCs w:val="24"/>
          <w:lang w:val="en-US"/>
        </w:rPr>
        <w:t xml:space="preserve">BlackBerry Bold Smartphones. </w:t>
      </w:r>
      <w:r>
        <w:rPr>
          <w:rFonts w:ascii="Times New Roman" w:hAnsi="Times New Roman" w:cs="Times New Roman"/>
          <w:sz w:val="24"/>
          <w:szCs w:val="24"/>
          <w:lang w:val="en-US"/>
        </w:rPr>
        <w:t xml:space="preserve">Retrieved November 23, 2010, from </w:t>
      </w:r>
    </w:p>
    <w:p w:rsidR="00E07AB6" w:rsidRDefault="00E07AB6" w:rsidP="002227FA">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Pr="003769A7">
        <w:rPr>
          <w:rFonts w:ascii="Times New Roman" w:hAnsi="Times New Roman" w:cs="Times New Roman"/>
          <w:sz w:val="24"/>
          <w:szCs w:val="24"/>
          <w:lang w:val="en-US"/>
        </w:rPr>
        <w:t>http://us.blackberry.com/smartphones/blackberrybold/#!phone-specifications</w:t>
      </w:r>
    </w:p>
    <w:p w:rsidR="00E07AB6" w:rsidRDefault="00E07AB6" w:rsidP="00E07AB6">
      <w:pPr>
        <w:spacing w:after="0" w:line="480" w:lineRule="auto"/>
        <w:rPr>
          <w:rFonts w:ascii="Times New Roman" w:hAnsi="Times New Roman" w:cs="Times New Roman"/>
          <w:sz w:val="24"/>
          <w:szCs w:val="24"/>
          <w:lang w:val="en-US"/>
        </w:rPr>
      </w:pPr>
      <w:r w:rsidRPr="00664153">
        <w:rPr>
          <w:rFonts w:ascii="Times New Roman" w:hAnsi="Times New Roman" w:cs="Times New Roman"/>
          <w:sz w:val="24"/>
          <w:szCs w:val="24"/>
          <w:lang w:val="en-US"/>
        </w:rPr>
        <w:t xml:space="preserve">ESET. (2010). </w:t>
      </w:r>
      <w:r w:rsidRPr="00664153">
        <w:rPr>
          <w:rFonts w:ascii="Times New Roman" w:hAnsi="Times New Roman" w:cs="Times New Roman"/>
          <w:i/>
          <w:sz w:val="24"/>
          <w:szCs w:val="24"/>
          <w:lang w:val="en-US"/>
        </w:rPr>
        <w:t>ESET Smart Security Business Edition.</w:t>
      </w:r>
      <w:r w:rsidRPr="00664153">
        <w:rPr>
          <w:rFonts w:ascii="Times New Roman" w:hAnsi="Times New Roman" w:cs="Times New Roman"/>
          <w:sz w:val="24"/>
          <w:szCs w:val="24"/>
          <w:lang w:val="en-US"/>
        </w:rPr>
        <w:t xml:space="preserve"> Retrieved November 23, 2010, from </w:t>
      </w:r>
    </w:p>
    <w:p w:rsidR="00E07AB6" w:rsidRPr="00664153" w:rsidRDefault="00E07AB6" w:rsidP="00E07AB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664153">
        <w:rPr>
          <w:rFonts w:ascii="Times New Roman" w:hAnsi="Times New Roman" w:cs="Times New Roman"/>
          <w:sz w:val="24"/>
          <w:szCs w:val="24"/>
          <w:lang w:val="en-US"/>
        </w:rPr>
        <w:t>http://www.eset.sk/cenniky/eset-smart-security-business</w:t>
      </w:r>
    </w:p>
    <w:p w:rsidR="00584EF0" w:rsidRDefault="002227FA" w:rsidP="002227FA">
      <w:pPr>
        <w:spacing w:after="0" w:line="480" w:lineRule="auto"/>
        <w:contextualSpacing/>
        <w:rPr>
          <w:rFonts w:ascii="Times New Roman" w:hAnsi="Times New Roman" w:cs="Times New Roman"/>
          <w:i/>
          <w:sz w:val="24"/>
          <w:szCs w:val="24"/>
          <w:lang w:val="en-US"/>
        </w:rPr>
      </w:pPr>
      <w:r>
        <w:rPr>
          <w:rFonts w:ascii="Times New Roman" w:hAnsi="Times New Roman" w:cs="Times New Roman"/>
          <w:sz w:val="24"/>
          <w:szCs w:val="24"/>
          <w:lang w:val="en-US"/>
        </w:rPr>
        <w:t>Hewlett-Packard Development Company. (2010</w:t>
      </w:r>
      <w:r w:rsidR="00584EF0">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2227FA">
        <w:rPr>
          <w:rFonts w:ascii="Times New Roman" w:hAnsi="Times New Roman" w:cs="Times New Roman"/>
          <w:i/>
          <w:sz w:val="24"/>
          <w:szCs w:val="24"/>
          <w:lang w:val="en-US"/>
        </w:rPr>
        <w:t xml:space="preserve">Western Digital My Passport Essential </w:t>
      </w:r>
    </w:p>
    <w:p w:rsidR="008F41F2" w:rsidRPr="00584EF0" w:rsidRDefault="002227FA" w:rsidP="00584EF0">
      <w:pPr>
        <w:spacing w:after="0" w:line="480" w:lineRule="auto"/>
        <w:ind w:firstLine="708"/>
        <w:contextualSpacing/>
        <w:rPr>
          <w:rFonts w:ascii="Times New Roman" w:hAnsi="Times New Roman" w:cs="Times New Roman"/>
          <w:i/>
          <w:sz w:val="24"/>
          <w:szCs w:val="24"/>
          <w:lang w:val="en-US"/>
        </w:rPr>
      </w:pPr>
      <w:r w:rsidRPr="002227FA">
        <w:rPr>
          <w:rFonts w:ascii="Times New Roman" w:hAnsi="Times New Roman" w:cs="Times New Roman"/>
          <w:i/>
          <w:sz w:val="24"/>
          <w:szCs w:val="24"/>
          <w:lang w:val="en-US"/>
        </w:rPr>
        <w:t xml:space="preserve">500 GB External Hard Drive. </w:t>
      </w:r>
      <w:r>
        <w:rPr>
          <w:rFonts w:ascii="Times New Roman" w:hAnsi="Times New Roman" w:cs="Times New Roman"/>
          <w:sz w:val="24"/>
          <w:szCs w:val="24"/>
          <w:lang w:val="en-US"/>
        </w:rPr>
        <w:t xml:space="preserve">Retrieved November 23, 2010, from </w:t>
      </w:r>
    </w:p>
    <w:p w:rsidR="002227FA" w:rsidRDefault="002227FA" w:rsidP="002227FA">
      <w:pPr>
        <w:spacing w:after="0" w:line="480" w:lineRule="auto"/>
        <w:ind w:firstLine="708"/>
        <w:contextualSpacing/>
        <w:rPr>
          <w:rFonts w:ascii="Times New Roman" w:hAnsi="Times New Roman" w:cs="Times New Roman"/>
          <w:sz w:val="24"/>
          <w:szCs w:val="24"/>
          <w:lang w:val="en-US"/>
        </w:rPr>
      </w:pPr>
      <w:r w:rsidRPr="002227FA">
        <w:rPr>
          <w:rFonts w:ascii="Times New Roman" w:hAnsi="Times New Roman" w:cs="Times New Roman"/>
          <w:sz w:val="24"/>
          <w:szCs w:val="24"/>
          <w:lang w:val="en-US"/>
        </w:rPr>
        <w:t>http://www.shopping.hp.com/product/computer/categories/storage_solutions/1/</w:t>
      </w:r>
    </w:p>
    <w:p w:rsidR="002227FA" w:rsidRDefault="002227FA" w:rsidP="002227FA">
      <w:pPr>
        <w:spacing w:after="0" w:line="480" w:lineRule="auto"/>
        <w:ind w:firstLine="708"/>
        <w:contextualSpacing/>
        <w:rPr>
          <w:rFonts w:ascii="Times New Roman" w:hAnsi="Times New Roman" w:cs="Times New Roman"/>
          <w:sz w:val="24"/>
          <w:szCs w:val="24"/>
          <w:lang w:val="en-US"/>
        </w:rPr>
      </w:pPr>
      <w:r w:rsidRPr="002227FA">
        <w:rPr>
          <w:rFonts w:ascii="Times New Roman" w:hAnsi="Times New Roman" w:cs="Times New Roman"/>
          <w:sz w:val="24"/>
          <w:szCs w:val="24"/>
          <w:lang w:val="en-US"/>
        </w:rPr>
        <w:t>accessories/BH0871</w:t>
      </w:r>
    </w:p>
    <w:p w:rsidR="00B17EDE" w:rsidRPr="00B17EDE" w:rsidRDefault="00584EF0" w:rsidP="0026224D">
      <w:pPr>
        <w:spacing w:after="0" w:line="480" w:lineRule="auto"/>
        <w:contextualSpacing/>
        <w:rPr>
          <w:rFonts w:ascii="Times New Roman" w:hAnsi="Times New Roman" w:cs="Times New Roman"/>
          <w:i/>
          <w:sz w:val="24"/>
          <w:szCs w:val="24"/>
          <w:lang w:val="en-US"/>
        </w:rPr>
      </w:pPr>
      <w:r>
        <w:rPr>
          <w:rFonts w:ascii="Times New Roman" w:hAnsi="Times New Roman" w:cs="Times New Roman"/>
          <w:sz w:val="24"/>
          <w:szCs w:val="24"/>
          <w:lang w:val="en-US"/>
        </w:rPr>
        <w:t>Hewlett-Packard Development Company. (</w:t>
      </w:r>
      <w:r w:rsidR="00B17EDE">
        <w:rPr>
          <w:rFonts w:ascii="Times New Roman" w:hAnsi="Times New Roman" w:cs="Times New Roman"/>
          <w:sz w:val="24"/>
          <w:szCs w:val="24"/>
          <w:lang w:val="en-US"/>
        </w:rPr>
        <w:t>2010b</w:t>
      </w:r>
      <w:r>
        <w:rPr>
          <w:rFonts w:ascii="Times New Roman" w:hAnsi="Times New Roman" w:cs="Times New Roman"/>
          <w:sz w:val="24"/>
          <w:szCs w:val="24"/>
          <w:lang w:val="en-US"/>
        </w:rPr>
        <w:t xml:space="preserve">). </w:t>
      </w:r>
      <w:r w:rsidR="00B17EDE" w:rsidRPr="00B17EDE">
        <w:rPr>
          <w:rFonts w:ascii="Times New Roman" w:hAnsi="Times New Roman" w:cs="Times New Roman"/>
          <w:i/>
          <w:sz w:val="24"/>
          <w:szCs w:val="24"/>
          <w:lang w:val="en-US"/>
        </w:rPr>
        <w:t xml:space="preserve">HP Officejet 6500A Plus e-All-in-One </w:t>
      </w:r>
    </w:p>
    <w:p w:rsidR="00B17EDE" w:rsidRDefault="00B17EDE" w:rsidP="00B17EDE">
      <w:pPr>
        <w:spacing w:after="0" w:line="480" w:lineRule="auto"/>
        <w:ind w:firstLine="708"/>
        <w:contextualSpacing/>
        <w:rPr>
          <w:rFonts w:ascii="Times New Roman" w:hAnsi="Times New Roman" w:cs="Times New Roman"/>
          <w:sz w:val="24"/>
          <w:szCs w:val="24"/>
          <w:lang w:val="en-US"/>
        </w:rPr>
      </w:pPr>
      <w:r w:rsidRPr="00B17EDE">
        <w:rPr>
          <w:rFonts w:ascii="Times New Roman" w:hAnsi="Times New Roman" w:cs="Times New Roman"/>
          <w:i/>
          <w:sz w:val="24"/>
          <w:szCs w:val="24"/>
          <w:lang w:val="en-US"/>
        </w:rPr>
        <w:t xml:space="preserve">Printer - E710n. </w:t>
      </w:r>
      <w:r>
        <w:rPr>
          <w:rFonts w:ascii="Times New Roman" w:hAnsi="Times New Roman" w:cs="Times New Roman"/>
          <w:sz w:val="24"/>
          <w:szCs w:val="24"/>
          <w:lang w:val="en-US"/>
        </w:rPr>
        <w:t xml:space="preserve">Retrieved November 23, 2010, from </w:t>
      </w:r>
      <w:r w:rsidRPr="00B17EDE">
        <w:rPr>
          <w:rFonts w:ascii="Times New Roman" w:hAnsi="Times New Roman" w:cs="Times New Roman"/>
          <w:sz w:val="24"/>
          <w:szCs w:val="24"/>
          <w:lang w:val="en-US"/>
        </w:rPr>
        <w:t>http://www.shopping.hp.com/</w:t>
      </w:r>
      <w:r>
        <w:rPr>
          <w:rFonts w:ascii="Times New Roman" w:hAnsi="Times New Roman" w:cs="Times New Roman"/>
          <w:sz w:val="24"/>
          <w:szCs w:val="24"/>
          <w:lang w:val="en-US"/>
        </w:rPr>
        <w:t xml:space="preserve"> </w:t>
      </w:r>
    </w:p>
    <w:p w:rsidR="00584EF0" w:rsidRDefault="00584EF0" w:rsidP="00D853DA">
      <w:pPr>
        <w:spacing w:after="0" w:line="480" w:lineRule="auto"/>
        <w:ind w:firstLine="708"/>
        <w:contextualSpacing/>
        <w:rPr>
          <w:rFonts w:ascii="Times New Roman" w:hAnsi="Times New Roman" w:cs="Times New Roman"/>
          <w:sz w:val="24"/>
          <w:szCs w:val="24"/>
          <w:lang w:val="en-US"/>
        </w:rPr>
      </w:pPr>
      <w:r w:rsidRPr="00B17EDE">
        <w:rPr>
          <w:rFonts w:ascii="Times New Roman" w:hAnsi="Times New Roman" w:cs="Times New Roman"/>
          <w:sz w:val="24"/>
          <w:szCs w:val="24"/>
          <w:lang w:val="en-US"/>
        </w:rPr>
        <w:t>product/printer/all-in-one/1/storefronts/CN557A%2523B1H</w:t>
      </w:r>
    </w:p>
    <w:p w:rsidR="00711672" w:rsidRDefault="00D853DA" w:rsidP="00D853DA">
      <w:pPr>
        <w:spacing w:after="0" w:line="480" w:lineRule="auto"/>
        <w:contextualSpacing/>
        <w:rPr>
          <w:rFonts w:ascii="Times New Roman" w:hAnsi="Times New Roman" w:cs="Times New Roman"/>
          <w:i/>
          <w:sz w:val="24"/>
          <w:szCs w:val="24"/>
          <w:lang w:val="en-US"/>
        </w:rPr>
      </w:pPr>
      <w:r>
        <w:rPr>
          <w:rFonts w:ascii="Times New Roman" w:hAnsi="Times New Roman" w:cs="Times New Roman"/>
          <w:sz w:val="24"/>
          <w:szCs w:val="24"/>
          <w:lang w:val="en-US"/>
        </w:rPr>
        <w:t xml:space="preserve">Hewlett-Packard Development Company. (2010c). </w:t>
      </w:r>
      <w:r w:rsidRPr="00711672">
        <w:rPr>
          <w:rFonts w:ascii="Times New Roman" w:hAnsi="Times New Roman" w:cs="Times New Roman"/>
          <w:i/>
          <w:sz w:val="24"/>
          <w:szCs w:val="24"/>
          <w:lang w:val="en-US"/>
        </w:rPr>
        <w:t xml:space="preserve">HP Photosmart C4795 All-in-One </w:t>
      </w:r>
    </w:p>
    <w:p w:rsidR="00D853DA" w:rsidRDefault="00D853DA" w:rsidP="00711672">
      <w:pPr>
        <w:spacing w:after="0" w:line="480" w:lineRule="auto"/>
        <w:ind w:left="708"/>
        <w:contextualSpacing/>
        <w:rPr>
          <w:rFonts w:ascii="Times New Roman" w:hAnsi="Times New Roman" w:cs="Times New Roman"/>
          <w:sz w:val="24"/>
          <w:szCs w:val="24"/>
          <w:lang w:val="en-US"/>
        </w:rPr>
      </w:pPr>
      <w:r w:rsidRPr="00711672">
        <w:rPr>
          <w:rFonts w:ascii="Times New Roman" w:hAnsi="Times New Roman" w:cs="Times New Roman"/>
          <w:i/>
          <w:sz w:val="24"/>
          <w:szCs w:val="24"/>
          <w:lang w:val="en-US"/>
        </w:rPr>
        <w:t>Printer.</w:t>
      </w:r>
      <w:r>
        <w:rPr>
          <w:rFonts w:ascii="Times New Roman" w:hAnsi="Times New Roman" w:cs="Times New Roman"/>
          <w:sz w:val="24"/>
          <w:szCs w:val="24"/>
          <w:lang w:val="en-US"/>
        </w:rPr>
        <w:t xml:space="preserve"> Retrieved November 23, 2010, from </w:t>
      </w:r>
      <w:r w:rsidR="00711672" w:rsidRPr="00711672">
        <w:rPr>
          <w:rFonts w:ascii="Times New Roman" w:hAnsi="Times New Roman" w:cs="Times New Roman"/>
          <w:sz w:val="24"/>
          <w:szCs w:val="24"/>
          <w:lang w:val="en-US"/>
        </w:rPr>
        <w:t>http://www.shopping.hp.com/</w:t>
      </w:r>
      <w:r w:rsidR="00711672">
        <w:rPr>
          <w:rFonts w:ascii="Times New Roman" w:hAnsi="Times New Roman" w:cs="Times New Roman"/>
          <w:sz w:val="24"/>
          <w:szCs w:val="24"/>
          <w:lang w:val="en-US"/>
        </w:rPr>
        <w:t xml:space="preserve">  </w:t>
      </w:r>
      <w:r w:rsidRPr="00D853DA">
        <w:rPr>
          <w:rFonts w:ascii="Times New Roman" w:hAnsi="Times New Roman" w:cs="Times New Roman"/>
          <w:sz w:val="24"/>
          <w:szCs w:val="24"/>
          <w:lang w:val="en-US"/>
        </w:rPr>
        <w:t>product/printer/all-in-one/1/storefronts/Q8382A%2523ABA</w:t>
      </w:r>
    </w:p>
    <w:p w:rsidR="00606AEE" w:rsidRDefault="00606AEE" w:rsidP="00606AEE">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Hewlett-Packard Development Company. (2010d). </w:t>
      </w:r>
      <w:r w:rsidRPr="00606AEE">
        <w:rPr>
          <w:rFonts w:ascii="Times New Roman" w:hAnsi="Times New Roman" w:cs="Times New Roman"/>
          <w:i/>
          <w:sz w:val="24"/>
          <w:szCs w:val="24"/>
          <w:lang w:val="en-US"/>
        </w:rPr>
        <w:t>HP Elitebook 8740w Mobile Workstation.</w:t>
      </w:r>
      <w:r>
        <w:rPr>
          <w:rFonts w:ascii="Times New Roman" w:hAnsi="Times New Roman" w:cs="Times New Roman"/>
          <w:sz w:val="24"/>
          <w:szCs w:val="24"/>
          <w:lang w:val="en-US"/>
        </w:rPr>
        <w:t xml:space="preserve"> </w:t>
      </w:r>
      <w:r w:rsidRPr="00606AEE">
        <w:rPr>
          <w:rFonts w:ascii="Times New Roman" w:hAnsi="Times New Roman" w:cs="Times New Roman"/>
          <w:sz w:val="24"/>
          <w:szCs w:val="24"/>
          <w:lang w:val="en-US"/>
        </w:rPr>
        <w:t xml:space="preserve"> </w:t>
      </w:r>
    </w:p>
    <w:p w:rsidR="00606AEE" w:rsidRDefault="00606AEE" w:rsidP="00606AEE">
      <w:pPr>
        <w:spacing w:after="0" w:line="480" w:lineRule="auto"/>
        <w:ind w:firstLine="708"/>
        <w:contextualSpacing/>
        <w:rPr>
          <w:rFonts w:ascii="Times New Roman" w:hAnsi="Times New Roman" w:cs="Times New Roman"/>
          <w:sz w:val="24"/>
          <w:szCs w:val="24"/>
          <w:lang w:val="en-US"/>
        </w:rPr>
      </w:pPr>
      <w:r>
        <w:rPr>
          <w:rFonts w:ascii="Times New Roman" w:hAnsi="Times New Roman" w:cs="Times New Roman"/>
          <w:sz w:val="24"/>
          <w:szCs w:val="24"/>
          <w:lang w:val="en-US"/>
        </w:rPr>
        <w:t>Retrieved November 23, 2010, from</w:t>
      </w:r>
      <w:r w:rsidRPr="00606AEE">
        <w:rPr>
          <w:rFonts w:ascii="Times New Roman" w:hAnsi="Times New Roman" w:cs="Times New Roman"/>
          <w:sz w:val="24"/>
          <w:szCs w:val="24"/>
          <w:lang w:val="en-US"/>
        </w:rPr>
        <w:t xml:space="preserve"> http://h71016.www7.hp.com/dstore/</w:t>
      </w:r>
      <w:r>
        <w:rPr>
          <w:rFonts w:ascii="Times New Roman" w:hAnsi="Times New Roman" w:cs="Times New Roman"/>
          <w:sz w:val="24"/>
          <w:szCs w:val="24"/>
          <w:lang w:val="en-US"/>
        </w:rPr>
        <w:t xml:space="preserve"> </w:t>
      </w:r>
    </w:p>
    <w:p w:rsidR="00606AEE" w:rsidRDefault="00606AEE" w:rsidP="00606AEE">
      <w:pPr>
        <w:spacing w:after="0" w:line="480" w:lineRule="auto"/>
        <w:ind w:firstLine="708"/>
        <w:contextualSpacing/>
        <w:rPr>
          <w:rFonts w:ascii="Times New Roman" w:hAnsi="Times New Roman" w:cs="Times New Roman"/>
          <w:sz w:val="24"/>
          <w:szCs w:val="24"/>
          <w:lang w:val="en-US"/>
        </w:rPr>
      </w:pPr>
      <w:r w:rsidRPr="00606AEE">
        <w:rPr>
          <w:rFonts w:ascii="Times New Roman" w:hAnsi="Times New Roman" w:cs="Times New Roman"/>
          <w:sz w:val="24"/>
          <w:szCs w:val="24"/>
          <w:lang w:val="en-US"/>
        </w:rPr>
        <w:t>ctoBases.asp?oi=E9CED&amp;BEID=19701&amp;SBLID=&amp;ProductLineId=539&amp;FamilyId=</w:t>
      </w:r>
    </w:p>
    <w:p w:rsidR="00606AEE" w:rsidRDefault="00606AEE" w:rsidP="00606AEE">
      <w:pPr>
        <w:spacing w:after="0" w:line="480" w:lineRule="auto"/>
        <w:ind w:firstLine="708"/>
        <w:contextualSpacing/>
        <w:rPr>
          <w:rFonts w:ascii="Times New Roman" w:hAnsi="Times New Roman" w:cs="Times New Roman"/>
          <w:sz w:val="24"/>
          <w:szCs w:val="24"/>
          <w:lang w:val="en-US"/>
        </w:rPr>
      </w:pPr>
      <w:r w:rsidRPr="00606AEE">
        <w:rPr>
          <w:rFonts w:ascii="Times New Roman" w:hAnsi="Times New Roman" w:cs="Times New Roman"/>
          <w:sz w:val="24"/>
          <w:szCs w:val="24"/>
          <w:lang w:val="en-US"/>
        </w:rPr>
        <w:t>3192&amp;LowBaseId=32187&amp;LowPrice=$1,425.00</w:t>
      </w:r>
    </w:p>
    <w:p w:rsidR="00606B0A" w:rsidRDefault="00606B0A" w:rsidP="00606B0A">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Hewlett-Packard Development Company. (2010e). </w:t>
      </w:r>
      <w:r w:rsidRPr="00606B0A">
        <w:rPr>
          <w:rFonts w:ascii="Times New Roman" w:hAnsi="Times New Roman" w:cs="Times New Roman"/>
          <w:i/>
          <w:sz w:val="24"/>
          <w:szCs w:val="24"/>
          <w:lang w:val="en-US"/>
        </w:rPr>
        <w:t xml:space="preserve">HP ProBook 4720s Notebook PC. </w:t>
      </w:r>
    </w:p>
    <w:p w:rsidR="00606B0A" w:rsidRDefault="00606B0A" w:rsidP="00606B0A">
      <w:pPr>
        <w:spacing w:after="0" w:line="480" w:lineRule="auto"/>
        <w:ind w:firstLine="708"/>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Retrieved November 23, 2010, from </w:t>
      </w:r>
      <w:r w:rsidRPr="00606B0A">
        <w:rPr>
          <w:rFonts w:ascii="Times New Roman" w:hAnsi="Times New Roman" w:cs="Times New Roman"/>
          <w:sz w:val="24"/>
          <w:szCs w:val="24"/>
          <w:lang w:val="en-US"/>
        </w:rPr>
        <w:t>http://h71016.www7.hp.com/dstore/</w:t>
      </w:r>
      <w:r>
        <w:rPr>
          <w:rFonts w:ascii="Times New Roman" w:hAnsi="Times New Roman" w:cs="Times New Roman"/>
          <w:sz w:val="24"/>
          <w:szCs w:val="24"/>
          <w:lang w:val="en-US"/>
        </w:rPr>
        <w:t xml:space="preserve"> </w:t>
      </w:r>
    </w:p>
    <w:p w:rsidR="00606B0A" w:rsidRDefault="00606B0A" w:rsidP="00606B0A">
      <w:pPr>
        <w:spacing w:after="0" w:line="480" w:lineRule="auto"/>
        <w:ind w:firstLine="708"/>
        <w:contextualSpacing/>
        <w:rPr>
          <w:rFonts w:ascii="Times New Roman" w:hAnsi="Times New Roman" w:cs="Times New Roman"/>
          <w:sz w:val="24"/>
          <w:szCs w:val="24"/>
          <w:lang w:val="en-US"/>
        </w:rPr>
      </w:pPr>
      <w:r w:rsidRPr="00606B0A">
        <w:rPr>
          <w:rFonts w:ascii="Times New Roman" w:hAnsi="Times New Roman" w:cs="Times New Roman"/>
          <w:sz w:val="24"/>
          <w:szCs w:val="24"/>
          <w:lang w:val="en-US"/>
        </w:rPr>
        <w:t>ctoBases.asp?oi=E9CED&amp;BEID=19701&amp;SBLID=&amp;ProductLineId=539&amp;FamilyId=</w:t>
      </w:r>
      <w:r>
        <w:rPr>
          <w:rFonts w:ascii="Times New Roman" w:hAnsi="Times New Roman" w:cs="Times New Roman"/>
          <w:sz w:val="24"/>
          <w:szCs w:val="24"/>
          <w:lang w:val="en-US"/>
        </w:rPr>
        <w:t xml:space="preserve"> </w:t>
      </w:r>
    </w:p>
    <w:p w:rsidR="00606B0A" w:rsidRDefault="00606B0A" w:rsidP="00606B0A">
      <w:pPr>
        <w:spacing w:after="0" w:line="480" w:lineRule="auto"/>
        <w:ind w:firstLine="708"/>
        <w:contextualSpacing/>
        <w:rPr>
          <w:rFonts w:ascii="Times New Roman" w:hAnsi="Times New Roman" w:cs="Times New Roman"/>
          <w:sz w:val="24"/>
          <w:szCs w:val="24"/>
          <w:lang w:val="en-US"/>
        </w:rPr>
      </w:pPr>
      <w:r w:rsidRPr="00606B0A">
        <w:rPr>
          <w:rFonts w:ascii="Times New Roman" w:hAnsi="Times New Roman" w:cs="Times New Roman"/>
          <w:sz w:val="24"/>
          <w:szCs w:val="24"/>
          <w:lang w:val="en-US"/>
        </w:rPr>
        <w:t>3191&amp;LowBaseId=33523&amp;LowPrice=$549.00</w:t>
      </w:r>
    </w:p>
    <w:p w:rsidR="00551D48" w:rsidRPr="00551D48" w:rsidRDefault="00551D48" w:rsidP="00551D48">
      <w:pPr>
        <w:spacing w:after="0" w:line="480" w:lineRule="auto"/>
        <w:contextualSpacing/>
        <w:rPr>
          <w:rFonts w:ascii="Times New Roman" w:hAnsi="Times New Roman" w:cs="Times New Roman"/>
          <w:i/>
          <w:sz w:val="24"/>
          <w:szCs w:val="24"/>
          <w:lang w:val="en-US"/>
        </w:rPr>
      </w:pPr>
      <w:r>
        <w:rPr>
          <w:rFonts w:ascii="Times New Roman" w:hAnsi="Times New Roman" w:cs="Times New Roman"/>
          <w:sz w:val="24"/>
          <w:szCs w:val="24"/>
          <w:lang w:val="en-US"/>
        </w:rPr>
        <w:t xml:space="preserve">Hewlett-Packard Development Company. (2010f). </w:t>
      </w:r>
      <w:r w:rsidRPr="00551D48">
        <w:rPr>
          <w:rFonts w:ascii="Times New Roman" w:hAnsi="Times New Roman" w:cs="Times New Roman"/>
          <w:i/>
          <w:sz w:val="24"/>
          <w:szCs w:val="24"/>
          <w:lang w:val="en-US"/>
        </w:rPr>
        <w:t xml:space="preserve">HP ProBook 4520s Notebook PC. </w:t>
      </w:r>
    </w:p>
    <w:p w:rsidR="00551D48" w:rsidRDefault="00551D48" w:rsidP="00551D48">
      <w:pPr>
        <w:spacing w:after="0" w:line="480" w:lineRule="auto"/>
        <w:ind w:firstLine="708"/>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Retrieved November 23, 2010, from </w:t>
      </w:r>
      <w:r w:rsidRPr="00551D48">
        <w:rPr>
          <w:rFonts w:ascii="Times New Roman" w:hAnsi="Times New Roman" w:cs="Times New Roman"/>
          <w:sz w:val="24"/>
          <w:szCs w:val="24"/>
          <w:lang w:val="en-US"/>
        </w:rPr>
        <w:t>http://h71016.www7.hp.com/dstore/</w:t>
      </w:r>
      <w:r>
        <w:rPr>
          <w:rFonts w:ascii="Times New Roman" w:hAnsi="Times New Roman" w:cs="Times New Roman"/>
          <w:sz w:val="24"/>
          <w:szCs w:val="24"/>
          <w:lang w:val="en-US"/>
        </w:rPr>
        <w:t xml:space="preserve"> </w:t>
      </w:r>
    </w:p>
    <w:p w:rsidR="00551D48" w:rsidRDefault="00551D48" w:rsidP="00551D48">
      <w:pPr>
        <w:spacing w:after="0" w:line="480" w:lineRule="auto"/>
        <w:ind w:firstLine="708"/>
        <w:contextualSpacing/>
        <w:rPr>
          <w:rFonts w:ascii="Times New Roman" w:hAnsi="Times New Roman" w:cs="Times New Roman"/>
          <w:sz w:val="24"/>
          <w:szCs w:val="24"/>
          <w:lang w:val="en-US"/>
        </w:rPr>
      </w:pPr>
      <w:r w:rsidRPr="00551D48">
        <w:rPr>
          <w:rFonts w:ascii="Times New Roman" w:hAnsi="Times New Roman" w:cs="Times New Roman"/>
          <w:sz w:val="24"/>
          <w:szCs w:val="24"/>
          <w:lang w:val="en-US"/>
        </w:rPr>
        <w:lastRenderedPageBreak/>
        <w:t>MiddleFrame.asp?page=config&amp;ProductLineId=539&amp;FamilyId=3190&amp;BaseId=</w:t>
      </w:r>
    </w:p>
    <w:p w:rsidR="00551D48" w:rsidRDefault="00551D48" w:rsidP="00551D48">
      <w:pPr>
        <w:spacing w:after="0" w:line="480" w:lineRule="auto"/>
        <w:ind w:firstLine="708"/>
        <w:contextualSpacing/>
        <w:rPr>
          <w:rFonts w:ascii="Times New Roman" w:hAnsi="Times New Roman" w:cs="Times New Roman"/>
          <w:sz w:val="24"/>
          <w:szCs w:val="24"/>
          <w:lang w:val="en-US"/>
        </w:rPr>
      </w:pPr>
      <w:r w:rsidRPr="00551D48">
        <w:rPr>
          <w:rFonts w:ascii="Times New Roman" w:hAnsi="Times New Roman" w:cs="Times New Roman"/>
          <w:sz w:val="24"/>
          <w:szCs w:val="24"/>
          <w:lang w:val="en-US"/>
        </w:rPr>
        <w:t>34136&amp;oi=E9CED&amp;BEID=19701&amp;SBLID=</w:t>
      </w:r>
    </w:p>
    <w:p w:rsidR="00447406" w:rsidRDefault="00447406" w:rsidP="00447406">
      <w:pPr>
        <w:spacing w:after="0" w:line="480" w:lineRule="auto"/>
        <w:contextualSpacing/>
        <w:rPr>
          <w:rFonts w:ascii="Times New Roman" w:hAnsi="Times New Roman" w:cs="Times New Roman"/>
          <w:i/>
          <w:sz w:val="24"/>
          <w:szCs w:val="24"/>
          <w:lang w:val="en-US"/>
        </w:rPr>
      </w:pPr>
      <w:r>
        <w:rPr>
          <w:rFonts w:ascii="Times New Roman" w:hAnsi="Times New Roman" w:cs="Times New Roman"/>
          <w:sz w:val="24"/>
          <w:szCs w:val="24"/>
          <w:lang w:val="en-US"/>
        </w:rPr>
        <w:t xml:space="preserve">Hewlett-Packard Development Company. (2010g). </w:t>
      </w:r>
      <w:r w:rsidRPr="00447406">
        <w:rPr>
          <w:rFonts w:ascii="Times New Roman" w:hAnsi="Times New Roman" w:cs="Times New Roman"/>
          <w:i/>
          <w:sz w:val="24"/>
          <w:szCs w:val="24"/>
          <w:lang w:val="en-US"/>
        </w:rPr>
        <w:t xml:space="preserve">HP ProLiant ML370 G6 Special Tower </w:t>
      </w:r>
    </w:p>
    <w:p w:rsidR="00447406" w:rsidRDefault="00447406" w:rsidP="00447406">
      <w:pPr>
        <w:spacing w:after="0" w:line="480" w:lineRule="auto"/>
        <w:ind w:firstLine="708"/>
        <w:contextualSpacing/>
        <w:rPr>
          <w:rFonts w:ascii="Times New Roman" w:hAnsi="Times New Roman" w:cs="Times New Roman"/>
          <w:sz w:val="24"/>
          <w:szCs w:val="24"/>
          <w:lang w:val="en-US"/>
        </w:rPr>
      </w:pPr>
      <w:r w:rsidRPr="00447406">
        <w:rPr>
          <w:rFonts w:ascii="Times New Roman" w:hAnsi="Times New Roman" w:cs="Times New Roman"/>
          <w:i/>
          <w:sz w:val="24"/>
          <w:szCs w:val="24"/>
          <w:lang w:val="en-US"/>
        </w:rPr>
        <w:t>Server.</w:t>
      </w:r>
      <w:r>
        <w:rPr>
          <w:rFonts w:ascii="Times New Roman" w:hAnsi="Times New Roman" w:cs="Times New Roman"/>
          <w:sz w:val="24"/>
          <w:szCs w:val="24"/>
          <w:lang w:val="en-US"/>
        </w:rPr>
        <w:t xml:space="preserve"> Retrieved November 23, 2010, from </w:t>
      </w:r>
      <w:r w:rsidRPr="00447406">
        <w:rPr>
          <w:rFonts w:ascii="Times New Roman" w:hAnsi="Times New Roman" w:cs="Times New Roman"/>
          <w:sz w:val="24"/>
          <w:szCs w:val="24"/>
          <w:lang w:val="en-US"/>
        </w:rPr>
        <w:t>http://h10010.www1.hp.com/wwpc/</w:t>
      </w:r>
      <w:r>
        <w:rPr>
          <w:rFonts w:ascii="Times New Roman" w:hAnsi="Times New Roman" w:cs="Times New Roman"/>
          <w:sz w:val="24"/>
          <w:szCs w:val="24"/>
          <w:lang w:val="en-US"/>
        </w:rPr>
        <w:t xml:space="preserve"> </w:t>
      </w:r>
    </w:p>
    <w:p w:rsidR="00447406" w:rsidRDefault="00447406" w:rsidP="00447406">
      <w:pPr>
        <w:spacing w:after="0" w:line="480" w:lineRule="auto"/>
        <w:ind w:firstLine="708"/>
        <w:contextualSpacing/>
        <w:rPr>
          <w:rFonts w:ascii="Times New Roman" w:hAnsi="Times New Roman" w:cs="Times New Roman"/>
          <w:sz w:val="24"/>
          <w:szCs w:val="24"/>
          <w:lang w:val="en-US"/>
        </w:rPr>
      </w:pPr>
      <w:r w:rsidRPr="00447406">
        <w:rPr>
          <w:rFonts w:ascii="Times New Roman" w:hAnsi="Times New Roman" w:cs="Times New Roman"/>
          <w:sz w:val="24"/>
          <w:szCs w:val="24"/>
          <w:lang w:val="en-US"/>
        </w:rPr>
        <w:t>us/en/sm/WF06b/15351-15351-241434-241646-241477-3884310-3961122-</w:t>
      </w:r>
    </w:p>
    <w:p w:rsidR="00447406" w:rsidRDefault="00447406" w:rsidP="00447406">
      <w:pPr>
        <w:spacing w:after="0" w:line="480" w:lineRule="auto"/>
        <w:ind w:firstLine="708"/>
        <w:contextualSpacing/>
        <w:rPr>
          <w:rFonts w:ascii="Times New Roman" w:hAnsi="Times New Roman" w:cs="Times New Roman"/>
          <w:sz w:val="24"/>
          <w:szCs w:val="24"/>
          <w:lang w:val="en-US"/>
        </w:rPr>
      </w:pPr>
      <w:r w:rsidRPr="00447406">
        <w:rPr>
          <w:rFonts w:ascii="Times New Roman" w:hAnsi="Times New Roman" w:cs="Times New Roman"/>
          <w:sz w:val="24"/>
          <w:szCs w:val="24"/>
          <w:lang w:val="en-US"/>
        </w:rPr>
        <w:t>3922633.html</w:t>
      </w:r>
    </w:p>
    <w:p w:rsidR="0064514E" w:rsidRDefault="00E07AB6" w:rsidP="00E07AB6">
      <w:pPr>
        <w:spacing w:after="0" w:line="480" w:lineRule="auto"/>
        <w:rPr>
          <w:rFonts w:ascii="Times New Roman" w:hAnsi="Times New Roman" w:cs="Times New Roman"/>
          <w:sz w:val="24"/>
          <w:szCs w:val="24"/>
          <w:lang w:val="en-US"/>
        </w:rPr>
      </w:pPr>
      <w:r w:rsidRPr="00E529FF">
        <w:rPr>
          <w:rFonts w:ascii="Times New Roman" w:hAnsi="Times New Roman" w:cs="Times New Roman"/>
          <w:sz w:val="24"/>
          <w:szCs w:val="24"/>
          <w:lang w:val="en-US"/>
        </w:rPr>
        <w:t>Maximizer Software. (2010</w:t>
      </w:r>
      <w:r w:rsidR="0064514E">
        <w:rPr>
          <w:rFonts w:ascii="Times New Roman" w:hAnsi="Times New Roman" w:cs="Times New Roman"/>
          <w:sz w:val="24"/>
          <w:szCs w:val="24"/>
          <w:lang w:val="en-US"/>
        </w:rPr>
        <w:t>a</w:t>
      </w:r>
      <w:r w:rsidRPr="00E529FF">
        <w:rPr>
          <w:rFonts w:ascii="Times New Roman" w:hAnsi="Times New Roman" w:cs="Times New Roman"/>
          <w:sz w:val="24"/>
          <w:szCs w:val="24"/>
          <w:lang w:val="en-US"/>
        </w:rPr>
        <w:t>).</w:t>
      </w:r>
      <w:r w:rsidRPr="00E529FF">
        <w:t xml:space="preserve"> </w:t>
      </w:r>
      <w:r w:rsidRPr="00E529FF">
        <w:rPr>
          <w:rFonts w:ascii="Times New Roman" w:hAnsi="Times New Roman" w:cs="Times New Roman"/>
          <w:i/>
          <w:sz w:val="24"/>
          <w:szCs w:val="24"/>
          <w:lang w:val="en-US"/>
        </w:rPr>
        <w:t>Maximizer CRM 11 Entrepreneur Edition.</w:t>
      </w:r>
      <w:r>
        <w:rPr>
          <w:rFonts w:ascii="Times New Roman" w:hAnsi="Times New Roman" w:cs="Times New Roman"/>
          <w:sz w:val="24"/>
          <w:szCs w:val="24"/>
          <w:lang w:val="en-US"/>
        </w:rPr>
        <w:t xml:space="preserve"> </w:t>
      </w:r>
      <w:r w:rsidRPr="00E529FF">
        <w:rPr>
          <w:rFonts w:ascii="Times New Roman" w:hAnsi="Times New Roman" w:cs="Times New Roman"/>
          <w:sz w:val="24"/>
          <w:szCs w:val="24"/>
          <w:lang w:val="en-US"/>
        </w:rPr>
        <w:t xml:space="preserve">Retrieved </w:t>
      </w:r>
    </w:p>
    <w:p w:rsidR="0064514E" w:rsidRDefault="00E07AB6" w:rsidP="0064514E">
      <w:pPr>
        <w:spacing w:after="0" w:line="480" w:lineRule="auto"/>
        <w:ind w:firstLine="708"/>
        <w:rPr>
          <w:rFonts w:ascii="Times New Roman" w:hAnsi="Times New Roman" w:cs="Times New Roman"/>
          <w:sz w:val="24"/>
          <w:szCs w:val="24"/>
          <w:lang w:val="en-US"/>
        </w:rPr>
      </w:pPr>
      <w:r w:rsidRPr="00E529FF">
        <w:rPr>
          <w:rFonts w:ascii="Times New Roman" w:hAnsi="Times New Roman" w:cs="Times New Roman"/>
          <w:sz w:val="24"/>
          <w:szCs w:val="24"/>
          <w:lang w:val="en-US"/>
        </w:rPr>
        <w:t xml:space="preserve">November 23, 2010, from </w:t>
      </w:r>
      <w:r w:rsidR="0064514E" w:rsidRPr="0064514E">
        <w:rPr>
          <w:rFonts w:ascii="Times New Roman" w:hAnsi="Times New Roman" w:cs="Times New Roman"/>
          <w:sz w:val="24"/>
          <w:szCs w:val="24"/>
          <w:lang w:val="en-US"/>
        </w:rPr>
        <w:t>http://www.maximizer.com/webstore/?panel=0#crm-</w:t>
      </w:r>
    </w:p>
    <w:p w:rsidR="00E07AB6" w:rsidRDefault="0064514E" w:rsidP="0064514E">
      <w:pPr>
        <w:spacing w:after="0" w:line="480" w:lineRule="auto"/>
        <w:ind w:firstLine="708"/>
        <w:rPr>
          <w:rFonts w:ascii="Times New Roman" w:hAnsi="Times New Roman" w:cs="Times New Roman"/>
          <w:sz w:val="24"/>
          <w:szCs w:val="24"/>
          <w:lang w:val="en-US"/>
        </w:rPr>
      </w:pPr>
      <w:r w:rsidRPr="00E529FF">
        <w:rPr>
          <w:rFonts w:ascii="Times New Roman" w:hAnsi="Times New Roman" w:cs="Times New Roman"/>
          <w:sz w:val="24"/>
          <w:szCs w:val="24"/>
          <w:lang w:val="en-US"/>
        </w:rPr>
        <w:t>P</w:t>
      </w:r>
      <w:r w:rsidR="00E07AB6" w:rsidRPr="00E529FF">
        <w:rPr>
          <w:rFonts w:ascii="Times New Roman" w:hAnsi="Times New Roman" w:cs="Times New Roman"/>
          <w:sz w:val="24"/>
          <w:szCs w:val="24"/>
          <w:lang w:val="en-US"/>
        </w:rPr>
        <w:t>urchase</w:t>
      </w:r>
    </w:p>
    <w:p w:rsidR="0064514E" w:rsidRDefault="0064514E" w:rsidP="0064514E">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Maximizer Software. (2010b). </w:t>
      </w:r>
      <w:r w:rsidRPr="0064514E">
        <w:rPr>
          <w:rFonts w:ascii="Times New Roman" w:hAnsi="Times New Roman" w:cs="Times New Roman"/>
          <w:i/>
          <w:sz w:val="24"/>
          <w:szCs w:val="24"/>
          <w:lang w:val="en-US"/>
        </w:rPr>
        <w:t xml:space="preserve">Why Use CRM or Contact Management Software? </w:t>
      </w:r>
      <w:r>
        <w:rPr>
          <w:rFonts w:ascii="Times New Roman" w:hAnsi="Times New Roman" w:cs="Times New Roman"/>
          <w:sz w:val="24"/>
          <w:szCs w:val="24"/>
          <w:lang w:val="en-US"/>
        </w:rPr>
        <w:t xml:space="preserve">Retrieved </w:t>
      </w:r>
    </w:p>
    <w:p w:rsidR="0064514E" w:rsidRDefault="0064514E" w:rsidP="0064514E">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November 23, 2010, from </w:t>
      </w:r>
      <w:r w:rsidRPr="0064514E">
        <w:rPr>
          <w:rFonts w:ascii="Times New Roman" w:hAnsi="Times New Roman" w:cs="Times New Roman"/>
          <w:sz w:val="24"/>
          <w:szCs w:val="24"/>
          <w:lang w:val="en-US"/>
        </w:rPr>
        <w:t>http://www.maximizer.com/crm/</w:t>
      </w:r>
    </w:p>
    <w:p w:rsidR="006D0413" w:rsidRDefault="00E07AB6" w:rsidP="00E07AB6">
      <w:pPr>
        <w:spacing w:after="0" w:line="480" w:lineRule="auto"/>
        <w:rPr>
          <w:rFonts w:ascii="Times New Roman" w:hAnsi="Times New Roman" w:cs="Times New Roman"/>
          <w:sz w:val="24"/>
          <w:szCs w:val="24"/>
          <w:lang w:val="en-US"/>
        </w:rPr>
      </w:pPr>
      <w:r w:rsidRPr="007D5D3E">
        <w:rPr>
          <w:rFonts w:ascii="Times New Roman" w:hAnsi="Times New Roman" w:cs="Times New Roman"/>
          <w:sz w:val="24"/>
          <w:szCs w:val="24"/>
          <w:lang w:val="en-US"/>
        </w:rPr>
        <w:t>Microsoft Corporation. (2010</w:t>
      </w:r>
      <w:r w:rsidR="006D0413">
        <w:rPr>
          <w:rFonts w:ascii="Times New Roman" w:hAnsi="Times New Roman" w:cs="Times New Roman"/>
          <w:sz w:val="24"/>
          <w:szCs w:val="24"/>
          <w:lang w:val="en-US"/>
        </w:rPr>
        <w:t>a</w:t>
      </w:r>
      <w:r w:rsidRPr="007D5D3E">
        <w:rPr>
          <w:rFonts w:ascii="Times New Roman" w:hAnsi="Times New Roman" w:cs="Times New Roman"/>
          <w:sz w:val="24"/>
          <w:szCs w:val="24"/>
          <w:lang w:val="en-US"/>
        </w:rPr>
        <w:t xml:space="preserve">). </w:t>
      </w:r>
      <w:r w:rsidRPr="007D5D3E">
        <w:rPr>
          <w:rFonts w:ascii="Times New Roman" w:hAnsi="Times New Roman" w:cs="Times New Roman"/>
          <w:i/>
          <w:sz w:val="24"/>
          <w:szCs w:val="24"/>
          <w:lang w:val="en-US"/>
        </w:rPr>
        <w:t>Microsoft Office Professional 2010</w:t>
      </w:r>
      <w:r w:rsidRPr="007D5D3E">
        <w:rPr>
          <w:rFonts w:ascii="Times New Roman" w:hAnsi="Times New Roman" w:cs="Times New Roman"/>
          <w:sz w:val="24"/>
          <w:szCs w:val="24"/>
          <w:lang w:val="en-US"/>
        </w:rPr>
        <w:t xml:space="preserve">. Retrieved November </w:t>
      </w:r>
    </w:p>
    <w:p w:rsidR="006D0413" w:rsidRDefault="00E07AB6" w:rsidP="006D0413">
      <w:pPr>
        <w:spacing w:after="0" w:line="480" w:lineRule="auto"/>
        <w:ind w:firstLine="708"/>
        <w:rPr>
          <w:rFonts w:ascii="Times New Roman" w:hAnsi="Times New Roman" w:cs="Times New Roman"/>
          <w:sz w:val="24"/>
          <w:szCs w:val="24"/>
          <w:lang w:val="en-US"/>
        </w:rPr>
      </w:pPr>
      <w:r w:rsidRPr="007D5D3E">
        <w:rPr>
          <w:rFonts w:ascii="Times New Roman" w:hAnsi="Times New Roman" w:cs="Times New Roman"/>
          <w:sz w:val="24"/>
          <w:szCs w:val="24"/>
          <w:lang w:val="en-US"/>
        </w:rPr>
        <w:t xml:space="preserve">23, 2010,from </w:t>
      </w:r>
      <w:r w:rsidR="006D0413" w:rsidRPr="006D0413">
        <w:rPr>
          <w:rFonts w:ascii="Times New Roman" w:hAnsi="Times New Roman" w:cs="Times New Roman"/>
          <w:sz w:val="24"/>
          <w:szCs w:val="24"/>
          <w:lang w:val="en-US"/>
        </w:rPr>
        <w:t>http://www7.buyoffice.microsoft.com/emea1/product.aspx?family</w:t>
      </w:r>
      <w:r w:rsidRPr="007D5D3E">
        <w:rPr>
          <w:rFonts w:ascii="Times New Roman" w:hAnsi="Times New Roman" w:cs="Times New Roman"/>
          <w:sz w:val="24"/>
          <w:szCs w:val="24"/>
          <w:lang w:val="en-US"/>
        </w:rPr>
        <w:t>=</w:t>
      </w:r>
      <w:r w:rsidR="006D0413">
        <w:rPr>
          <w:rFonts w:ascii="Times New Roman" w:hAnsi="Times New Roman" w:cs="Times New Roman"/>
          <w:sz w:val="24"/>
          <w:szCs w:val="24"/>
          <w:lang w:val="en-US"/>
        </w:rPr>
        <w:t xml:space="preserve"> </w:t>
      </w:r>
    </w:p>
    <w:p w:rsidR="00E07AB6" w:rsidRDefault="00E07AB6" w:rsidP="006D0413">
      <w:pPr>
        <w:spacing w:after="0" w:line="480" w:lineRule="auto"/>
        <w:ind w:firstLine="708"/>
        <w:rPr>
          <w:rFonts w:ascii="Times New Roman" w:hAnsi="Times New Roman" w:cs="Times New Roman"/>
          <w:sz w:val="24"/>
          <w:szCs w:val="24"/>
          <w:lang w:val="en-US"/>
        </w:rPr>
      </w:pPr>
      <w:r w:rsidRPr="007D5D3E">
        <w:rPr>
          <w:rFonts w:ascii="Times New Roman" w:hAnsi="Times New Roman" w:cs="Times New Roman"/>
          <w:sz w:val="24"/>
          <w:szCs w:val="24"/>
          <w:lang w:val="en-US"/>
        </w:rPr>
        <w:t>o14_</w:t>
      </w:r>
      <w:r>
        <w:rPr>
          <w:rFonts w:ascii="Times New Roman" w:hAnsi="Times New Roman" w:cs="Times New Roman"/>
          <w:sz w:val="24"/>
          <w:szCs w:val="24"/>
          <w:lang w:val="en-US"/>
        </w:rPr>
        <w:t xml:space="preserve"> </w:t>
      </w:r>
      <w:r w:rsidRPr="007D5D3E">
        <w:rPr>
          <w:rFonts w:ascii="Times New Roman" w:hAnsi="Times New Roman" w:cs="Times New Roman"/>
          <w:sz w:val="24"/>
          <w:szCs w:val="24"/>
          <w:lang w:val="en-US"/>
        </w:rPr>
        <w:t>officepro&amp;country_id=S</w:t>
      </w:r>
      <w:r>
        <w:rPr>
          <w:rFonts w:ascii="Times New Roman" w:hAnsi="Times New Roman" w:cs="Times New Roman"/>
          <w:sz w:val="24"/>
          <w:szCs w:val="24"/>
          <w:lang w:val="en-US"/>
        </w:rPr>
        <w:t>K</w:t>
      </w:r>
    </w:p>
    <w:p w:rsidR="009852D2" w:rsidRDefault="009852D2" w:rsidP="009852D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Microsoft Corporation. (2010b). </w:t>
      </w:r>
      <w:r w:rsidRPr="009852D2">
        <w:rPr>
          <w:rFonts w:ascii="Times New Roman" w:hAnsi="Times New Roman" w:cs="Times New Roman"/>
          <w:i/>
          <w:sz w:val="24"/>
          <w:szCs w:val="24"/>
          <w:lang w:val="en-US"/>
        </w:rPr>
        <w:t>Windows Small Business Server 2008.</w:t>
      </w:r>
      <w:r>
        <w:rPr>
          <w:rFonts w:ascii="Times New Roman" w:hAnsi="Times New Roman" w:cs="Times New Roman"/>
          <w:sz w:val="24"/>
          <w:szCs w:val="24"/>
          <w:lang w:val="en-US"/>
        </w:rPr>
        <w:t xml:space="preserve"> Retrieved November </w:t>
      </w:r>
    </w:p>
    <w:p w:rsidR="009852D2" w:rsidRDefault="009852D2" w:rsidP="009852D2">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23, 2010, from </w:t>
      </w:r>
      <w:r w:rsidRPr="009852D2">
        <w:rPr>
          <w:rFonts w:ascii="Times New Roman" w:hAnsi="Times New Roman" w:cs="Times New Roman"/>
          <w:sz w:val="24"/>
          <w:szCs w:val="24"/>
          <w:lang w:val="en-US"/>
        </w:rPr>
        <w:t>http://store.microsoft.com/microsoft/Windows-Small-Business-Server-</w:t>
      </w:r>
    </w:p>
    <w:p w:rsidR="009852D2" w:rsidRPr="006D0413" w:rsidRDefault="009852D2" w:rsidP="00B85F6A">
      <w:pPr>
        <w:spacing w:after="0" w:line="480" w:lineRule="auto"/>
        <w:ind w:left="708"/>
        <w:rPr>
          <w:rFonts w:ascii="Times New Roman" w:hAnsi="Times New Roman" w:cs="Times New Roman"/>
          <w:sz w:val="24"/>
          <w:szCs w:val="24"/>
          <w:lang w:val="en-US"/>
        </w:rPr>
      </w:pPr>
      <w:r w:rsidRPr="009852D2">
        <w:rPr>
          <w:rFonts w:ascii="Times New Roman" w:hAnsi="Times New Roman" w:cs="Times New Roman"/>
          <w:sz w:val="24"/>
          <w:szCs w:val="24"/>
          <w:lang w:val="en-US"/>
        </w:rPr>
        <w:t>2008-Standard-5-Client-DVD/product/8F725FF1</w:t>
      </w:r>
    </w:p>
    <w:p w:rsidR="0026750B" w:rsidRPr="0026750B" w:rsidRDefault="0026750B" w:rsidP="00B85F6A">
      <w:pPr>
        <w:spacing w:after="0" w:line="480" w:lineRule="auto"/>
        <w:contextualSpacing/>
        <w:rPr>
          <w:rFonts w:ascii="Times New Roman" w:hAnsi="Times New Roman" w:cs="Times New Roman"/>
          <w:sz w:val="24"/>
          <w:szCs w:val="24"/>
          <w:lang w:val="en-US"/>
        </w:rPr>
      </w:pPr>
      <w:r w:rsidRPr="0026750B">
        <w:rPr>
          <w:rFonts w:ascii="Times New Roman" w:hAnsi="Times New Roman" w:cs="Times New Roman"/>
          <w:sz w:val="24"/>
          <w:szCs w:val="24"/>
          <w:lang w:val="en-US"/>
        </w:rPr>
        <w:t>Nokia. (2010).</w:t>
      </w:r>
      <w:r>
        <w:rPr>
          <w:rFonts w:ascii="Times New Roman" w:hAnsi="Times New Roman" w:cs="Times New Roman"/>
          <w:sz w:val="24"/>
          <w:szCs w:val="24"/>
          <w:lang w:val="en-US"/>
        </w:rPr>
        <w:t xml:space="preserve"> Nokia E52 Metal G</w:t>
      </w:r>
      <w:r w:rsidRPr="0026750B">
        <w:rPr>
          <w:rFonts w:ascii="Times New Roman" w:hAnsi="Times New Roman" w:cs="Times New Roman"/>
          <w:sz w:val="24"/>
          <w:szCs w:val="24"/>
          <w:lang w:val="en-US"/>
        </w:rPr>
        <w:t>rey</w:t>
      </w:r>
      <w:r>
        <w:rPr>
          <w:rFonts w:ascii="Times New Roman" w:hAnsi="Times New Roman" w:cs="Times New Roman"/>
          <w:sz w:val="24"/>
          <w:szCs w:val="24"/>
          <w:lang w:val="en-US"/>
        </w:rPr>
        <w:t xml:space="preserve">. Retrieved November 23, 2010, from </w:t>
      </w:r>
    </w:p>
    <w:p w:rsidR="0026750B" w:rsidRDefault="0026750B" w:rsidP="00B85F6A">
      <w:pPr>
        <w:spacing w:after="0" w:line="480" w:lineRule="auto"/>
        <w:ind w:firstLine="708"/>
        <w:contextualSpacing/>
        <w:rPr>
          <w:rFonts w:ascii="Times New Roman" w:hAnsi="Times New Roman" w:cs="Times New Roman"/>
          <w:sz w:val="24"/>
          <w:szCs w:val="24"/>
          <w:lang w:val="en-US"/>
        </w:rPr>
      </w:pPr>
      <w:r w:rsidRPr="0026750B">
        <w:rPr>
          <w:rFonts w:ascii="Times New Roman" w:hAnsi="Times New Roman" w:cs="Times New Roman"/>
          <w:sz w:val="24"/>
          <w:szCs w:val="24"/>
          <w:lang w:val="en-US"/>
        </w:rPr>
        <w:t>http://nokia.finesa.sk/nokia-e52-metal-grey-p658-technicka-specifikacia</w:t>
      </w:r>
    </w:p>
    <w:p w:rsidR="00D267DC" w:rsidRDefault="00D267DC" w:rsidP="00D267DC">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O´Brien, J. A., &amp; Marakas, G. M. (2006). </w:t>
      </w:r>
      <w:r w:rsidRPr="00D267DC">
        <w:rPr>
          <w:rFonts w:ascii="Times New Roman" w:hAnsi="Times New Roman" w:cs="Times New Roman"/>
          <w:i/>
          <w:sz w:val="24"/>
          <w:szCs w:val="24"/>
          <w:lang w:val="en-US"/>
        </w:rPr>
        <w:t xml:space="preserve">Management Information Systems </w:t>
      </w:r>
      <w:r>
        <w:rPr>
          <w:rFonts w:ascii="Times New Roman" w:hAnsi="Times New Roman" w:cs="Times New Roman"/>
          <w:sz w:val="24"/>
          <w:szCs w:val="24"/>
          <w:lang w:val="en-US"/>
        </w:rPr>
        <w:t>(7</w:t>
      </w:r>
      <w:r w:rsidRPr="00D267DC">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ed.). New </w:t>
      </w:r>
    </w:p>
    <w:p w:rsidR="00D267DC" w:rsidRDefault="00D267DC" w:rsidP="00D267DC">
      <w:pPr>
        <w:spacing w:after="0" w:line="480" w:lineRule="auto"/>
        <w:ind w:firstLine="708"/>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York, NY: </w:t>
      </w:r>
      <w:r>
        <w:rPr>
          <w:rFonts w:ascii="Times New Roman" w:hAnsi="Times New Roman" w:cs="Times New Roman"/>
          <w:iCs/>
          <w:sz w:val="24"/>
          <w:szCs w:val="24"/>
          <w:lang w:val="en-US"/>
        </w:rPr>
        <w:t xml:space="preserve">McGraw-Hill/Irwin.  </w:t>
      </w:r>
      <w:r>
        <w:rPr>
          <w:rFonts w:ascii="Times New Roman" w:hAnsi="Times New Roman" w:cs="Times New Roman"/>
          <w:sz w:val="24"/>
          <w:szCs w:val="24"/>
          <w:lang w:val="en-US"/>
        </w:rPr>
        <w:t xml:space="preserve">  </w:t>
      </w:r>
    </w:p>
    <w:p w:rsidR="00B85F6A" w:rsidRDefault="00B85F6A" w:rsidP="00B85F6A">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Orange. (2010). </w:t>
      </w:r>
      <w:r w:rsidRPr="00B85F6A">
        <w:rPr>
          <w:rFonts w:ascii="Times New Roman" w:hAnsi="Times New Roman" w:cs="Times New Roman"/>
          <w:i/>
          <w:sz w:val="24"/>
          <w:szCs w:val="24"/>
          <w:lang w:val="en-US"/>
        </w:rPr>
        <w:t>FiberNet.</w:t>
      </w:r>
      <w:r>
        <w:rPr>
          <w:rFonts w:ascii="Times New Roman" w:hAnsi="Times New Roman" w:cs="Times New Roman"/>
          <w:sz w:val="24"/>
          <w:szCs w:val="24"/>
          <w:lang w:val="en-US"/>
        </w:rPr>
        <w:t xml:space="preserve"> Retrieved November 23, 2010, from </w:t>
      </w:r>
      <w:r w:rsidRPr="00B85F6A">
        <w:rPr>
          <w:rFonts w:ascii="Times New Roman" w:hAnsi="Times New Roman" w:cs="Times New Roman"/>
          <w:sz w:val="24"/>
          <w:szCs w:val="24"/>
          <w:lang w:val="en-US"/>
        </w:rPr>
        <w:t>http://www.orange.sk/web/</w:t>
      </w:r>
      <w:r>
        <w:rPr>
          <w:rFonts w:ascii="Times New Roman" w:hAnsi="Times New Roman" w:cs="Times New Roman"/>
          <w:sz w:val="24"/>
          <w:szCs w:val="24"/>
          <w:lang w:val="en-US"/>
        </w:rPr>
        <w:t xml:space="preserve"> </w:t>
      </w:r>
    </w:p>
    <w:p w:rsidR="00B85F6A" w:rsidRDefault="00B85F6A" w:rsidP="00B85F6A">
      <w:pPr>
        <w:spacing w:after="0" w:line="480" w:lineRule="auto"/>
        <w:ind w:firstLine="708"/>
        <w:contextualSpacing/>
        <w:rPr>
          <w:rFonts w:ascii="Times New Roman" w:hAnsi="Times New Roman" w:cs="Times New Roman"/>
          <w:sz w:val="24"/>
          <w:szCs w:val="24"/>
          <w:lang w:val="en-US"/>
        </w:rPr>
      </w:pPr>
      <w:r w:rsidRPr="00B85F6A">
        <w:rPr>
          <w:rFonts w:ascii="Times New Roman" w:hAnsi="Times New Roman" w:cs="Times New Roman"/>
          <w:sz w:val="24"/>
          <w:szCs w:val="24"/>
          <w:lang w:val="en-US"/>
        </w:rPr>
        <w:t>fibernet/fibernet_pre_firmu.html</w:t>
      </w:r>
    </w:p>
    <w:p w:rsidR="00E07AB6" w:rsidRDefault="00E07AB6" w:rsidP="00B85F6A">
      <w:pPr>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Slovak Telecom. (2010). </w:t>
      </w:r>
      <w:r w:rsidRPr="00D01DDC">
        <w:rPr>
          <w:rFonts w:ascii="Times New Roman" w:hAnsi="Times New Roman" w:cs="Times New Roman"/>
          <w:i/>
          <w:sz w:val="24"/>
          <w:szCs w:val="24"/>
          <w:lang w:val="en-US"/>
        </w:rPr>
        <w:t>BlackBerry 9700.</w:t>
      </w:r>
      <w:r>
        <w:rPr>
          <w:rFonts w:ascii="Times New Roman" w:hAnsi="Times New Roman" w:cs="Times New Roman"/>
          <w:sz w:val="24"/>
          <w:szCs w:val="24"/>
          <w:lang w:val="en-US"/>
        </w:rPr>
        <w:t xml:space="preserve"> Retrieved November 23, 2010, from </w:t>
      </w:r>
    </w:p>
    <w:p w:rsidR="00E07AB6" w:rsidRDefault="00E07AB6" w:rsidP="00E07AB6">
      <w:pPr>
        <w:spacing w:after="0" w:line="480" w:lineRule="auto"/>
        <w:contextualSpacing/>
        <w:rPr>
          <w:rFonts w:ascii="Times New Roman" w:hAnsi="Times New Roman" w:cs="Times New Roman"/>
          <w:b/>
          <w:sz w:val="24"/>
          <w:szCs w:val="24"/>
          <w:lang w:val="en-US"/>
        </w:rPr>
      </w:pPr>
      <w:r>
        <w:rPr>
          <w:rFonts w:ascii="Times New Roman" w:hAnsi="Times New Roman" w:cs="Times New Roman"/>
          <w:sz w:val="24"/>
          <w:szCs w:val="24"/>
          <w:lang w:val="en-US"/>
        </w:rPr>
        <w:tab/>
      </w:r>
      <w:r w:rsidRPr="0026750B">
        <w:rPr>
          <w:rFonts w:ascii="Times New Roman" w:hAnsi="Times New Roman" w:cs="Times New Roman"/>
          <w:sz w:val="24"/>
          <w:szCs w:val="24"/>
          <w:lang w:val="en-US"/>
        </w:rPr>
        <w:t>http://www.t-mobile.sk/telefony/blackberry/9700#vlastnosti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9"/>
        <w:gridCol w:w="782"/>
        <w:gridCol w:w="1732"/>
        <w:gridCol w:w="1569"/>
        <w:gridCol w:w="1536"/>
        <w:gridCol w:w="1434"/>
      </w:tblGrid>
      <w:tr w:rsidR="00445AAC" w:rsidRPr="00DF7956" w:rsidTr="00AF547E">
        <w:tc>
          <w:tcPr>
            <w:tcW w:w="5000" w:type="pct"/>
            <w:gridSpan w:val="6"/>
            <w:shd w:val="clear" w:color="auto" w:fill="D9D9D9"/>
          </w:tcPr>
          <w:p w:rsidR="00445AAC" w:rsidRPr="0009494B" w:rsidRDefault="00445AAC" w:rsidP="00AF547E">
            <w:pPr>
              <w:rPr>
                <w:b/>
              </w:rPr>
            </w:pPr>
            <w:r w:rsidRPr="00DF7956">
              <w:lastRenderedPageBreak/>
              <w:t xml:space="preserve">Assessment Rubric: </w:t>
            </w:r>
            <w:r w:rsidRPr="00FF42E9">
              <w:rPr>
                <w:b/>
              </w:rPr>
              <w:t>Information Systems Design Project</w:t>
            </w:r>
          </w:p>
        </w:tc>
      </w:tr>
      <w:tr w:rsidR="00445AAC" w:rsidRPr="00DF7956" w:rsidTr="00AF547E">
        <w:tc>
          <w:tcPr>
            <w:tcW w:w="1607" w:type="pct"/>
            <w:gridSpan w:val="2"/>
            <w:vAlign w:val="bottom"/>
          </w:tcPr>
          <w:p w:rsidR="00445AAC" w:rsidRPr="00DF7956" w:rsidRDefault="00445AAC" w:rsidP="00AF547E">
            <w:pPr>
              <w:jc w:val="right"/>
            </w:pPr>
            <w:r w:rsidRPr="00DF7956">
              <w:t>Undergraduate Percentage Scale:</w:t>
            </w:r>
          </w:p>
        </w:tc>
        <w:tc>
          <w:tcPr>
            <w:tcW w:w="937" w:type="pct"/>
            <w:vAlign w:val="bottom"/>
          </w:tcPr>
          <w:p w:rsidR="00445AAC" w:rsidRPr="00DF7956" w:rsidRDefault="00445AAC" w:rsidP="00AF547E">
            <w:pPr>
              <w:jc w:val="center"/>
            </w:pPr>
            <w:r w:rsidRPr="00DF7956">
              <w:t>0.00 - 58.74%</w:t>
            </w:r>
          </w:p>
        </w:tc>
        <w:tc>
          <w:tcPr>
            <w:tcW w:w="849" w:type="pct"/>
            <w:vAlign w:val="bottom"/>
          </w:tcPr>
          <w:p w:rsidR="00445AAC" w:rsidRPr="00DF7956" w:rsidRDefault="00445AAC" w:rsidP="00AF547E">
            <w:pPr>
              <w:jc w:val="center"/>
            </w:pPr>
            <w:r w:rsidRPr="00DF7956">
              <w:t>58.75 - 76.24%</w:t>
            </w:r>
          </w:p>
        </w:tc>
        <w:tc>
          <w:tcPr>
            <w:tcW w:w="831" w:type="pct"/>
            <w:vAlign w:val="bottom"/>
          </w:tcPr>
          <w:p w:rsidR="00445AAC" w:rsidRPr="00DF7956" w:rsidRDefault="00445AAC" w:rsidP="00AF547E">
            <w:pPr>
              <w:jc w:val="center"/>
            </w:pPr>
            <w:r w:rsidRPr="00DF7956">
              <w:t>76.25 - 93.74%</w:t>
            </w:r>
          </w:p>
        </w:tc>
        <w:tc>
          <w:tcPr>
            <w:tcW w:w="776" w:type="pct"/>
            <w:vAlign w:val="bottom"/>
          </w:tcPr>
          <w:p w:rsidR="00445AAC" w:rsidRPr="00DF7956" w:rsidRDefault="00445AAC" w:rsidP="00AF547E">
            <w:pPr>
              <w:jc w:val="center"/>
            </w:pPr>
            <w:r w:rsidRPr="00DF7956">
              <w:t>93.75 - 100%</w:t>
            </w:r>
          </w:p>
        </w:tc>
      </w:tr>
      <w:tr w:rsidR="00445AAC" w:rsidRPr="00DF7956" w:rsidTr="00AF547E">
        <w:tc>
          <w:tcPr>
            <w:tcW w:w="1607" w:type="pct"/>
            <w:gridSpan w:val="2"/>
            <w:vAlign w:val="bottom"/>
          </w:tcPr>
          <w:p w:rsidR="00445AAC" w:rsidRPr="00DF7956" w:rsidRDefault="00445AAC" w:rsidP="00AF547E">
            <w:pPr>
              <w:jc w:val="right"/>
            </w:pPr>
            <w:r w:rsidRPr="00DF7956">
              <w:t>Undergraduate Scaled Score:</w:t>
            </w:r>
          </w:p>
        </w:tc>
        <w:tc>
          <w:tcPr>
            <w:tcW w:w="937" w:type="pct"/>
            <w:vAlign w:val="bottom"/>
          </w:tcPr>
          <w:p w:rsidR="00445AAC" w:rsidRPr="00DF7956" w:rsidRDefault="00445AAC" w:rsidP="00AF547E">
            <w:pPr>
              <w:jc w:val="center"/>
            </w:pPr>
            <w:r w:rsidRPr="00DF7956">
              <w:t>0.0 - 0.6</w:t>
            </w:r>
          </w:p>
        </w:tc>
        <w:tc>
          <w:tcPr>
            <w:tcW w:w="849" w:type="pct"/>
            <w:vAlign w:val="bottom"/>
          </w:tcPr>
          <w:p w:rsidR="00445AAC" w:rsidRPr="00DF7956" w:rsidRDefault="00445AAC" w:rsidP="00AF547E">
            <w:pPr>
              <w:jc w:val="center"/>
            </w:pPr>
            <w:r w:rsidRPr="00DF7956">
              <w:t>0.7 - 2.1</w:t>
            </w:r>
          </w:p>
        </w:tc>
        <w:tc>
          <w:tcPr>
            <w:tcW w:w="831" w:type="pct"/>
            <w:vAlign w:val="bottom"/>
          </w:tcPr>
          <w:p w:rsidR="00445AAC" w:rsidRPr="00DF7956" w:rsidRDefault="00445AAC" w:rsidP="00AF547E">
            <w:pPr>
              <w:jc w:val="center"/>
            </w:pPr>
            <w:r w:rsidRPr="00DF7956">
              <w:t>2.2 - 3.5</w:t>
            </w:r>
          </w:p>
        </w:tc>
        <w:tc>
          <w:tcPr>
            <w:tcW w:w="776" w:type="pct"/>
            <w:vAlign w:val="bottom"/>
          </w:tcPr>
          <w:p w:rsidR="00445AAC" w:rsidRPr="00DF7956" w:rsidRDefault="00445AAC" w:rsidP="00AF547E">
            <w:pPr>
              <w:jc w:val="center"/>
            </w:pPr>
            <w:r w:rsidRPr="00DF7956">
              <w:t>3.6 - 4.0</w:t>
            </w:r>
          </w:p>
        </w:tc>
      </w:tr>
      <w:tr w:rsidR="00445AAC" w:rsidRPr="00DF7956" w:rsidTr="00AF547E">
        <w:tc>
          <w:tcPr>
            <w:tcW w:w="1184" w:type="pct"/>
          </w:tcPr>
          <w:p w:rsidR="00445AAC" w:rsidRPr="00DF7956" w:rsidRDefault="00445AAC" w:rsidP="00AF547E"/>
        </w:tc>
        <w:tc>
          <w:tcPr>
            <w:tcW w:w="423" w:type="pct"/>
          </w:tcPr>
          <w:p w:rsidR="00445AAC" w:rsidRPr="00DF7956" w:rsidRDefault="00445AAC" w:rsidP="00AF547E">
            <w:r w:rsidRPr="00DF7956">
              <w:t>% of Grade</w:t>
            </w:r>
          </w:p>
        </w:tc>
        <w:tc>
          <w:tcPr>
            <w:tcW w:w="937" w:type="pct"/>
          </w:tcPr>
          <w:p w:rsidR="00445AAC" w:rsidRPr="00DF7956" w:rsidRDefault="00445AAC" w:rsidP="00AF547E">
            <w:r w:rsidRPr="00DF7956">
              <w:t>Below Standard</w:t>
            </w:r>
          </w:p>
        </w:tc>
        <w:tc>
          <w:tcPr>
            <w:tcW w:w="849" w:type="pct"/>
          </w:tcPr>
          <w:p w:rsidR="00445AAC" w:rsidRPr="00DF7956" w:rsidRDefault="00445AAC" w:rsidP="00AF547E">
            <w:r w:rsidRPr="00DF7956">
              <w:t>Approaching Standard</w:t>
            </w:r>
          </w:p>
        </w:tc>
        <w:tc>
          <w:tcPr>
            <w:tcW w:w="831" w:type="pct"/>
          </w:tcPr>
          <w:p w:rsidR="00445AAC" w:rsidRPr="00DF7956" w:rsidRDefault="00445AAC" w:rsidP="00AF547E">
            <w:r w:rsidRPr="00DF7956">
              <w:t>At Standard</w:t>
            </w:r>
          </w:p>
        </w:tc>
        <w:tc>
          <w:tcPr>
            <w:tcW w:w="776" w:type="pct"/>
          </w:tcPr>
          <w:p w:rsidR="00445AAC" w:rsidRPr="00DF7956" w:rsidRDefault="00445AAC" w:rsidP="00AF547E">
            <w:r w:rsidRPr="00DF7956">
              <w:t>Exceeds Standard</w:t>
            </w:r>
          </w:p>
        </w:tc>
      </w:tr>
      <w:tr w:rsidR="00445AAC" w:rsidRPr="00DF7956" w:rsidTr="00AF547E">
        <w:tc>
          <w:tcPr>
            <w:tcW w:w="1184" w:type="pct"/>
          </w:tcPr>
          <w:p w:rsidR="00445AAC" w:rsidRPr="00DF7956" w:rsidRDefault="00445AAC" w:rsidP="00AF547E">
            <w:r>
              <w:t>Completeness</w:t>
            </w:r>
          </w:p>
        </w:tc>
        <w:tc>
          <w:tcPr>
            <w:tcW w:w="423" w:type="pct"/>
          </w:tcPr>
          <w:p w:rsidR="00445AAC" w:rsidRPr="00DF7956" w:rsidRDefault="00445AAC" w:rsidP="00AF547E">
            <w:r>
              <w:t>5</w:t>
            </w:r>
            <w:r w:rsidRPr="00DF7956">
              <w:t>0%</w:t>
            </w:r>
          </w:p>
        </w:tc>
        <w:tc>
          <w:tcPr>
            <w:tcW w:w="937" w:type="pct"/>
          </w:tcPr>
          <w:p w:rsidR="00445AAC" w:rsidRPr="00DF7956" w:rsidRDefault="00445AAC" w:rsidP="00AF547E"/>
        </w:tc>
        <w:tc>
          <w:tcPr>
            <w:tcW w:w="849" w:type="pct"/>
          </w:tcPr>
          <w:p w:rsidR="00445AAC" w:rsidRPr="00DF7956" w:rsidRDefault="00445AAC" w:rsidP="00AF547E"/>
        </w:tc>
        <w:tc>
          <w:tcPr>
            <w:tcW w:w="831" w:type="pct"/>
          </w:tcPr>
          <w:p w:rsidR="00445AAC" w:rsidRPr="00DF7956" w:rsidRDefault="00445AAC" w:rsidP="00AF547E"/>
        </w:tc>
        <w:tc>
          <w:tcPr>
            <w:tcW w:w="776" w:type="pct"/>
          </w:tcPr>
          <w:p w:rsidR="00445AAC" w:rsidRPr="00DF7956" w:rsidRDefault="00445AAC" w:rsidP="00AF547E"/>
        </w:tc>
      </w:tr>
      <w:tr w:rsidR="00445AAC" w:rsidRPr="00DF7956" w:rsidTr="00AF547E">
        <w:tc>
          <w:tcPr>
            <w:tcW w:w="1184" w:type="pct"/>
          </w:tcPr>
          <w:p w:rsidR="00445AAC" w:rsidRPr="00DF7956" w:rsidRDefault="00445AAC" w:rsidP="00AF547E">
            <w:r w:rsidRPr="00DF7956">
              <w:t>Seamless flow of personal insights for integration</w:t>
            </w:r>
          </w:p>
        </w:tc>
        <w:tc>
          <w:tcPr>
            <w:tcW w:w="423" w:type="pct"/>
          </w:tcPr>
          <w:p w:rsidR="00445AAC" w:rsidRPr="00DF7956" w:rsidRDefault="00445AAC" w:rsidP="00AF547E">
            <w:r>
              <w:t>1</w:t>
            </w:r>
            <w:r w:rsidRPr="00DF7956">
              <w:t>0%</w:t>
            </w:r>
          </w:p>
        </w:tc>
        <w:tc>
          <w:tcPr>
            <w:tcW w:w="937" w:type="pct"/>
          </w:tcPr>
          <w:p w:rsidR="00445AAC" w:rsidRPr="00DF7956" w:rsidRDefault="00445AAC" w:rsidP="00AF547E"/>
        </w:tc>
        <w:tc>
          <w:tcPr>
            <w:tcW w:w="849" w:type="pct"/>
          </w:tcPr>
          <w:p w:rsidR="00445AAC" w:rsidRPr="00DF7956" w:rsidRDefault="00445AAC" w:rsidP="00AF547E"/>
        </w:tc>
        <w:tc>
          <w:tcPr>
            <w:tcW w:w="831" w:type="pct"/>
          </w:tcPr>
          <w:p w:rsidR="00445AAC" w:rsidRPr="00DF7956" w:rsidRDefault="00445AAC" w:rsidP="00AF547E"/>
        </w:tc>
        <w:tc>
          <w:tcPr>
            <w:tcW w:w="776" w:type="pct"/>
          </w:tcPr>
          <w:p w:rsidR="00445AAC" w:rsidRPr="00DF7956" w:rsidRDefault="00445AAC" w:rsidP="00AF547E"/>
        </w:tc>
      </w:tr>
      <w:tr w:rsidR="00445AAC" w:rsidRPr="00DF7956" w:rsidTr="00AF547E">
        <w:tc>
          <w:tcPr>
            <w:tcW w:w="1184" w:type="pct"/>
          </w:tcPr>
          <w:p w:rsidR="00445AAC" w:rsidRPr="00DF7956" w:rsidRDefault="00445AAC" w:rsidP="00AF547E">
            <w:r w:rsidRPr="00DF7956">
              <w:t xml:space="preserve">Logical development and </w:t>
            </w:r>
            <w:r>
              <w:t>recommendation</w:t>
            </w:r>
          </w:p>
        </w:tc>
        <w:tc>
          <w:tcPr>
            <w:tcW w:w="423" w:type="pct"/>
          </w:tcPr>
          <w:p w:rsidR="00445AAC" w:rsidRPr="00DF7956" w:rsidRDefault="00445AAC" w:rsidP="00AF547E">
            <w:r w:rsidRPr="00DF7956">
              <w:t>20%</w:t>
            </w:r>
          </w:p>
        </w:tc>
        <w:tc>
          <w:tcPr>
            <w:tcW w:w="937" w:type="pct"/>
          </w:tcPr>
          <w:p w:rsidR="00445AAC" w:rsidRPr="00DF7956" w:rsidRDefault="00445AAC" w:rsidP="00AF547E"/>
        </w:tc>
        <w:tc>
          <w:tcPr>
            <w:tcW w:w="849" w:type="pct"/>
          </w:tcPr>
          <w:p w:rsidR="00445AAC" w:rsidRPr="00DF7956" w:rsidRDefault="00445AAC" w:rsidP="00AF547E"/>
        </w:tc>
        <w:tc>
          <w:tcPr>
            <w:tcW w:w="831" w:type="pct"/>
          </w:tcPr>
          <w:p w:rsidR="00445AAC" w:rsidRPr="00DF7956" w:rsidRDefault="00445AAC" w:rsidP="00AF547E"/>
        </w:tc>
        <w:tc>
          <w:tcPr>
            <w:tcW w:w="776" w:type="pct"/>
          </w:tcPr>
          <w:p w:rsidR="00445AAC" w:rsidRPr="00DF7956" w:rsidRDefault="00445AAC" w:rsidP="00AF547E"/>
        </w:tc>
      </w:tr>
      <w:tr w:rsidR="00445AAC" w:rsidRPr="00DF7956" w:rsidTr="00AF547E">
        <w:tc>
          <w:tcPr>
            <w:tcW w:w="1184" w:type="pct"/>
          </w:tcPr>
          <w:p w:rsidR="00445AAC" w:rsidRPr="00DF7956" w:rsidRDefault="00445AAC" w:rsidP="00AF547E">
            <w:r w:rsidRPr="00DF7956">
              <w:t>Proper grammar, spelling, and punctuation</w:t>
            </w:r>
          </w:p>
        </w:tc>
        <w:tc>
          <w:tcPr>
            <w:tcW w:w="423" w:type="pct"/>
          </w:tcPr>
          <w:p w:rsidR="00445AAC" w:rsidRPr="00DF7956" w:rsidRDefault="00445AAC" w:rsidP="00AF547E">
            <w:r w:rsidRPr="00DF7956">
              <w:t>1</w:t>
            </w:r>
            <w:r>
              <w:t>0</w:t>
            </w:r>
            <w:r w:rsidRPr="00DF7956">
              <w:t>%</w:t>
            </w:r>
          </w:p>
        </w:tc>
        <w:tc>
          <w:tcPr>
            <w:tcW w:w="937" w:type="pct"/>
          </w:tcPr>
          <w:p w:rsidR="00445AAC" w:rsidRPr="00DF7956" w:rsidRDefault="00445AAC" w:rsidP="00AF547E"/>
        </w:tc>
        <w:tc>
          <w:tcPr>
            <w:tcW w:w="849" w:type="pct"/>
          </w:tcPr>
          <w:p w:rsidR="00445AAC" w:rsidRPr="00DF7956" w:rsidRDefault="00445AAC" w:rsidP="00AF547E"/>
        </w:tc>
        <w:tc>
          <w:tcPr>
            <w:tcW w:w="831" w:type="pct"/>
          </w:tcPr>
          <w:p w:rsidR="00445AAC" w:rsidRPr="00DF7956" w:rsidRDefault="00445AAC" w:rsidP="00AF547E"/>
        </w:tc>
        <w:tc>
          <w:tcPr>
            <w:tcW w:w="776" w:type="pct"/>
          </w:tcPr>
          <w:p w:rsidR="00445AAC" w:rsidRPr="00DF7956" w:rsidRDefault="00445AAC" w:rsidP="00AF547E"/>
        </w:tc>
      </w:tr>
      <w:tr w:rsidR="00445AAC" w:rsidRPr="00DF7956" w:rsidTr="00AF547E">
        <w:tc>
          <w:tcPr>
            <w:tcW w:w="1184" w:type="pct"/>
          </w:tcPr>
          <w:p w:rsidR="00445AAC" w:rsidRPr="00DF7956" w:rsidRDefault="00445AAC" w:rsidP="00AF547E">
            <w:r w:rsidRPr="00DF7956">
              <w:t>APA referencing</w:t>
            </w:r>
            <w:r w:rsidRPr="00DF7956">
              <w:br/>
            </w:r>
            <w:r>
              <w:t>Quality and use of outside sources</w:t>
            </w:r>
          </w:p>
        </w:tc>
        <w:tc>
          <w:tcPr>
            <w:tcW w:w="423" w:type="pct"/>
          </w:tcPr>
          <w:p w:rsidR="00445AAC" w:rsidRPr="00DF7956" w:rsidRDefault="00445AAC" w:rsidP="00AF547E">
            <w:r w:rsidRPr="00DF7956">
              <w:t>1</w:t>
            </w:r>
            <w:r>
              <w:t>0</w:t>
            </w:r>
            <w:r w:rsidRPr="00DF7956">
              <w:t>%</w:t>
            </w:r>
          </w:p>
        </w:tc>
        <w:tc>
          <w:tcPr>
            <w:tcW w:w="937" w:type="pct"/>
          </w:tcPr>
          <w:p w:rsidR="00445AAC" w:rsidRPr="00DF7956" w:rsidRDefault="00445AAC" w:rsidP="00AF547E"/>
        </w:tc>
        <w:tc>
          <w:tcPr>
            <w:tcW w:w="849" w:type="pct"/>
          </w:tcPr>
          <w:p w:rsidR="00445AAC" w:rsidRPr="00DF7956" w:rsidRDefault="00445AAC" w:rsidP="00AF547E"/>
        </w:tc>
        <w:tc>
          <w:tcPr>
            <w:tcW w:w="831" w:type="pct"/>
          </w:tcPr>
          <w:p w:rsidR="00445AAC" w:rsidRPr="00DF7956" w:rsidRDefault="00445AAC" w:rsidP="00AF547E"/>
        </w:tc>
        <w:tc>
          <w:tcPr>
            <w:tcW w:w="776" w:type="pct"/>
          </w:tcPr>
          <w:p w:rsidR="00445AAC" w:rsidRPr="00DF7956" w:rsidRDefault="00445AAC" w:rsidP="00AF547E"/>
        </w:tc>
      </w:tr>
      <w:tr w:rsidR="00445AAC" w:rsidRPr="00DF7956" w:rsidTr="00AF547E">
        <w:tc>
          <w:tcPr>
            <w:tcW w:w="1184" w:type="pct"/>
          </w:tcPr>
          <w:p w:rsidR="00445AAC" w:rsidRPr="00DF7956" w:rsidRDefault="00445AAC" w:rsidP="00AF547E">
            <w:pPr>
              <w:rPr>
                <w:b/>
              </w:rPr>
            </w:pPr>
            <w:r w:rsidRPr="00DF7956">
              <w:rPr>
                <w:b/>
              </w:rPr>
              <w:t>TOTAL</w:t>
            </w:r>
          </w:p>
        </w:tc>
        <w:tc>
          <w:tcPr>
            <w:tcW w:w="423" w:type="pct"/>
          </w:tcPr>
          <w:p w:rsidR="00445AAC" w:rsidRPr="00DF7956" w:rsidRDefault="00445AAC" w:rsidP="00AF547E">
            <w:pPr>
              <w:rPr>
                <w:b/>
              </w:rPr>
            </w:pPr>
            <w:r w:rsidRPr="00DF7956">
              <w:rPr>
                <w:b/>
              </w:rPr>
              <w:t>100%</w:t>
            </w:r>
          </w:p>
        </w:tc>
        <w:tc>
          <w:tcPr>
            <w:tcW w:w="937" w:type="pct"/>
          </w:tcPr>
          <w:p w:rsidR="00445AAC" w:rsidRPr="00DF7956" w:rsidRDefault="00445AAC" w:rsidP="00AF547E"/>
        </w:tc>
        <w:tc>
          <w:tcPr>
            <w:tcW w:w="849" w:type="pct"/>
          </w:tcPr>
          <w:p w:rsidR="00445AAC" w:rsidRPr="00DF7956" w:rsidRDefault="00445AAC" w:rsidP="00AF547E"/>
        </w:tc>
        <w:tc>
          <w:tcPr>
            <w:tcW w:w="831" w:type="pct"/>
          </w:tcPr>
          <w:p w:rsidR="00445AAC" w:rsidRPr="00DF7956" w:rsidRDefault="00445AAC" w:rsidP="00AF547E"/>
        </w:tc>
        <w:tc>
          <w:tcPr>
            <w:tcW w:w="776" w:type="pct"/>
          </w:tcPr>
          <w:p w:rsidR="00445AAC" w:rsidRPr="00DF7956" w:rsidRDefault="00445AAC" w:rsidP="00AF547E"/>
        </w:tc>
      </w:tr>
    </w:tbl>
    <w:p w:rsidR="00E07AB6" w:rsidRDefault="00E07AB6" w:rsidP="00E07AB6">
      <w:pPr>
        <w:spacing w:after="0" w:line="360" w:lineRule="auto"/>
        <w:contextualSpacing/>
        <w:rPr>
          <w:rFonts w:ascii="Times New Roman" w:hAnsi="Times New Roman" w:cs="Times New Roman"/>
          <w:sz w:val="24"/>
          <w:szCs w:val="24"/>
          <w:lang w:val="en-US"/>
        </w:rPr>
      </w:pPr>
    </w:p>
    <w:p w:rsidR="009756BD" w:rsidRDefault="009756BD" w:rsidP="00664153">
      <w:pPr>
        <w:spacing w:after="0" w:line="480" w:lineRule="auto"/>
        <w:rPr>
          <w:rFonts w:ascii="Times New Roman" w:hAnsi="Times New Roman" w:cs="Times New Roman"/>
          <w:b/>
          <w:sz w:val="24"/>
          <w:szCs w:val="24"/>
          <w:lang w:val="en-US"/>
        </w:rPr>
      </w:pPr>
    </w:p>
    <w:p w:rsidR="009756BD" w:rsidRDefault="009756BD" w:rsidP="006D3904">
      <w:pPr>
        <w:spacing w:after="0" w:line="360" w:lineRule="auto"/>
        <w:rPr>
          <w:rFonts w:ascii="Times New Roman" w:hAnsi="Times New Roman" w:cs="Times New Roman"/>
          <w:b/>
          <w:sz w:val="24"/>
          <w:szCs w:val="24"/>
          <w:lang w:val="en-US"/>
        </w:rPr>
      </w:pPr>
    </w:p>
    <w:p w:rsidR="009756BD" w:rsidRDefault="009756BD" w:rsidP="006D3904">
      <w:pPr>
        <w:spacing w:after="0" w:line="360" w:lineRule="auto"/>
        <w:rPr>
          <w:rFonts w:ascii="Times New Roman" w:hAnsi="Times New Roman" w:cs="Times New Roman"/>
          <w:b/>
          <w:sz w:val="24"/>
          <w:szCs w:val="24"/>
          <w:lang w:val="en-US"/>
        </w:rPr>
      </w:pPr>
    </w:p>
    <w:p w:rsidR="009756BD" w:rsidRDefault="009756BD" w:rsidP="006D3904">
      <w:pPr>
        <w:spacing w:after="0" w:line="360" w:lineRule="auto"/>
        <w:rPr>
          <w:rFonts w:ascii="Times New Roman" w:hAnsi="Times New Roman" w:cs="Times New Roman"/>
          <w:b/>
          <w:sz w:val="24"/>
          <w:szCs w:val="24"/>
          <w:lang w:val="en-US"/>
        </w:rPr>
      </w:pPr>
    </w:p>
    <w:p w:rsidR="009756BD" w:rsidRDefault="009756BD" w:rsidP="006D3904">
      <w:pPr>
        <w:spacing w:after="0" w:line="360" w:lineRule="auto"/>
        <w:rPr>
          <w:rFonts w:ascii="Times New Roman" w:hAnsi="Times New Roman" w:cs="Times New Roman"/>
          <w:b/>
          <w:sz w:val="24"/>
          <w:szCs w:val="24"/>
          <w:lang w:val="en-US"/>
        </w:rPr>
      </w:pPr>
    </w:p>
    <w:p w:rsidR="009756BD" w:rsidRDefault="009756BD" w:rsidP="006D3904">
      <w:pPr>
        <w:spacing w:after="0" w:line="360" w:lineRule="auto"/>
        <w:rPr>
          <w:rFonts w:ascii="Times New Roman" w:hAnsi="Times New Roman" w:cs="Times New Roman"/>
          <w:b/>
          <w:sz w:val="24"/>
          <w:szCs w:val="24"/>
          <w:lang w:val="en-US"/>
        </w:rPr>
      </w:pPr>
    </w:p>
    <w:p w:rsidR="009756BD" w:rsidRDefault="009756BD" w:rsidP="006D3904">
      <w:pPr>
        <w:spacing w:after="0" w:line="360" w:lineRule="auto"/>
        <w:rPr>
          <w:rFonts w:ascii="Times New Roman" w:hAnsi="Times New Roman" w:cs="Times New Roman"/>
          <w:b/>
          <w:sz w:val="24"/>
          <w:szCs w:val="24"/>
          <w:lang w:val="en-US"/>
        </w:rPr>
      </w:pPr>
    </w:p>
    <w:p w:rsidR="009756BD" w:rsidRDefault="009756BD" w:rsidP="006D3904">
      <w:pPr>
        <w:spacing w:after="0" w:line="360" w:lineRule="auto"/>
        <w:rPr>
          <w:rFonts w:ascii="Times New Roman" w:hAnsi="Times New Roman" w:cs="Times New Roman"/>
          <w:b/>
          <w:sz w:val="24"/>
          <w:szCs w:val="24"/>
          <w:lang w:val="en-US"/>
        </w:rPr>
      </w:pPr>
    </w:p>
    <w:p w:rsidR="009756BD" w:rsidRDefault="009756BD" w:rsidP="006D3904">
      <w:pPr>
        <w:spacing w:after="0" w:line="360" w:lineRule="auto"/>
        <w:rPr>
          <w:rFonts w:ascii="Times New Roman" w:hAnsi="Times New Roman" w:cs="Times New Roman"/>
          <w:b/>
          <w:sz w:val="24"/>
          <w:szCs w:val="24"/>
          <w:lang w:val="en-US"/>
        </w:rPr>
      </w:pPr>
    </w:p>
    <w:p w:rsidR="009756BD" w:rsidRDefault="009756BD" w:rsidP="006D3904">
      <w:pPr>
        <w:spacing w:after="0" w:line="360" w:lineRule="auto"/>
        <w:rPr>
          <w:rFonts w:ascii="Times New Roman" w:hAnsi="Times New Roman" w:cs="Times New Roman"/>
          <w:b/>
          <w:sz w:val="24"/>
          <w:szCs w:val="24"/>
          <w:lang w:val="en-US"/>
        </w:rPr>
      </w:pPr>
    </w:p>
    <w:p w:rsidR="009756BD" w:rsidRDefault="009756BD" w:rsidP="006D3904">
      <w:pPr>
        <w:spacing w:after="0" w:line="360" w:lineRule="auto"/>
        <w:rPr>
          <w:rFonts w:ascii="Times New Roman" w:hAnsi="Times New Roman" w:cs="Times New Roman"/>
          <w:b/>
          <w:sz w:val="24"/>
          <w:szCs w:val="24"/>
          <w:lang w:val="en-US"/>
        </w:rPr>
      </w:pPr>
    </w:p>
    <w:p w:rsidR="009756BD" w:rsidRPr="006D3904" w:rsidRDefault="009756BD" w:rsidP="006D3904">
      <w:pPr>
        <w:spacing w:after="0" w:line="360" w:lineRule="auto"/>
        <w:rPr>
          <w:rFonts w:ascii="Times New Roman" w:hAnsi="Times New Roman" w:cs="Times New Roman"/>
          <w:b/>
          <w:sz w:val="24"/>
          <w:szCs w:val="24"/>
          <w:lang w:val="en-US"/>
        </w:rPr>
      </w:pPr>
    </w:p>
    <w:sectPr w:rsidR="009756BD" w:rsidRPr="006D3904" w:rsidSect="0056308C">
      <w:head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669" w:rsidRDefault="000E6669" w:rsidP="00F312AD">
      <w:pPr>
        <w:spacing w:after="0" w:line="240" w:lineRule="auto"/>
      </w:pPr>
      <w:r>
        <w:separator/>
      </w:r>
    </w:p>
  </w:endnote>
  <w:endnote w:type="continuationSeparator" w:id="1">
    <w:p w:rsidR="000E6669" w:rsidRDefault="000E6669" w:rsidP="00F31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669" w:rsidRDefault="000E6669" w:rsidP="00F312AD">
      <w:pPr>
        <w:spacing w:after="0" w:line="240" w:lineRule="auto"/>
      </w:pPr>
      <w:r>
        <w:separator/>
      </w:r>
    </w:p>
  </w:footnote>
  <w:footnote w:type="continuationSeparator" w:id="1">
    <w:p w:rsidR="000E6669" w:rsidRDefault="000E6669" w:rsidP="00F312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FD" w:rsidRPr="00F312AD" w:rsidRDefault="00DA26FD">
    <w:pPr>
      <w:pStyle w:val="Hlavika"/>
      <w:jc w:val="right"/>
      <w:rPr>
        <w:rFonts w:ascii="Times New Roman" w:hAnsi="Times New Roman" w:cs="Times New Roman"/>
        <w:sz w:val="24"/>
        <w:szCs w:val="24"/>
      </w:rPr>
    </w:pPr>
    <w:r w:rsidRPr="00F312AD">
      <w:rPr>
        <w:rFonts w:ascii="Times New Roman" w:hAnsi="Times New Roman" w:cs="Times New Roman"/>
        <w:sz w:val="24"/>
        <w:szCs w:val="24"/>
      </w:rPr>
      <w:t xml:space="preserve">ALBERO </w:t>
    </w:r>
    <w:sdt>
      <w:sdtPr>
        <w:rPr>
          <w:rFonts w:ascii="Times New Roman" w:hAnsi="Times New Roman" w:cs="Times New Roman"/>
          <w:sz w:val="24"/>
          <w:szCs w:val="24"/>
        </w:rPr>
        <w:id w:val="7960435"/>
        <w:docPartObj>
          <w:docPartGallery w:val="Page Numbers (Top of Page)"/>
          <w:docPartUnique/>
        </w:docPartObj>
      </w:sdtPr>
      <w:sdtContent>
        <w:r w:rsidR="002164C1" w:rsidRPr="00F312AD">
          <w:rPr>
            <w:rFonts w:ascii="Times New Roman" w:hAnsi="Times New Roman" w:cs="Times New Roman"/>
            <w:sz w:val="24"/>
            <w:szCs w:val="24"/>
          </w:rPr>
          <w:fldChar w:fldCharType="begin"/>
        </w:r>
        <w:r w:rsidRPr="00F312AD">
          <w:rPr>
            <w:rFonts w:ascii="Times New Roman" w:hAnsi="Times New Roman" w:cs="Times New Roman"/>
            <w:sz w:val="24"/>
            <w:szCs w:val="24"/>
          </w:rPr>
          <w:instrText xml:space="preserve"> PAGE   \* MERGEFORMAT </w:instrText>
        </w:r>
        <w:r w:rsidR="002164C1" w:rsidRPr="00F312AD">
          <w:rPr>
            <w:rFonts w:ascii="Times New Roman" w:hAnsi="Times New Roman" w:cs="Times New Roman"/>
            <w:sz w:val="24"/>
            <w:szCs w:val="24"/>
          </w:rPr>
          <w:fldChar w:fldCharType="separate"/>
        </w:r>
        <w:r w:rsidR="005254FC">
          <w:rPr>
            <w:rFonts w:ascii="Times New Roman" w:hAnsi="Times New Roman" w:cs="Times New Roman"/>
            <w:noProof/>
            <w:sz w:val="24"/>
            <w:szCs w:val="24"/>
          </w:rPr>
          <w:t>14</w:t>
        </w:r>
        <w:r w:rsidR="002164C1" w:rsidRPr="00F312AD">
          <w:rPr>
            <w:rFonts w:ascii="Times New Roman" w:hAnsi="Times New Roman" w:cs="Times New Roman"/>
            <w:sz w:val="24"/>
            <w:szCs w:val="24"/>
          </w:rPr>
          <w:fldChar w:fldCharType="end"/>
        </w:r>
      </w:sdtContent>
    </w:sdt>
  </w:p>
  <w:p w:rsidR="00DA26FD" w:rsidRPr="00F312AD" w:rsidRDefault="00DA26FD">
    <w:pPr>
      <w:pStyle w:val="Hlavika"/>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D42DE"/>
    <w:multiLevelType w:val="hybridMultilevel"/>
    <w:tmpl w:val="04545606"/>
    <w:lvl w:ilvl="0" w:tplc="041B0001">
      <w:start w:val="1"/>
      <w:numFmt w:val="bullet"/>
      <w:lvlText w:val=""/>
      <w:lvlJc w:val="left"/>
      <w:pPr>
        <w:ind w:left="771" w:hanging="360"/>
      </w:pPr>
      <w:rPr>
        <w:rFonts w:ascii="Symbol" w:hAnsi="Symbol" w:hint="default"/>
      </w:rPr>
    </w:lvl>
    <w:lvl w:ilvl="1" w:tplc="041B0003" w:tentative="1">
      <w:start w:val="1"/>
      <w:numFmt w:val="bullet"/>
      <w:lvlText w:val="o"/>
      <w:lvlJc w:val="left"/>
      <w:pPr>
        <w:ind w:left="1491" w:hanging="360"/>
      </w:pPr>
      <w:rPr>
        <w:rFonts w:ascii="Courier New" w:hAnsi="Courier New" w:cs="Courier New" w:hint="default"/>
      </w:rPr>
    </w:lvl>
    <w:lvl w:ilvl="2" w:tplc="041B0005" w:tentative="1">
      <w:start w:val="1"/>
      <w:numFmt w:val="bullet"/>
      <w:lvlText w:val=""/>
      <w:lvlJc w:val="left"/>
      <w:pPr>
        <w:ind w:left="2211" w:hanging="360"/>
      </w:pPr>
      <w:rPr>
        <w:rFonts w:ascii="Wingdings" w:hAnsi="Wingdings" w:hint="default"/>
      </w:rPr>
    </w:lvl>
    <w:lvl w:ilvl="3" w:tplc="041B0001" w:tentative="1">
      <w:start w:val="1"/>
      <w:numFmt w:val="bullet"/>
      <w:lvlText w:val=""/>
      <w:lvlJc w:val="left"/>
      <w:pPr>
        <w:ind w:left="2931" w:hanging="360"/>
      </w:pPr>
      <w:rPr>
        <w:rFonts w:ascii="Symbol" w:hAnsi="Symbol" w:hint="default"/>
      </w:rPr>
    </w:lvl>
    <w:lvl w:ilvl="4" w:tplc="041B0003" w:tentative="1">
      <w:start w:val="1"/>
      <w:numFmt w:val="bullet"/>
      <w:lvlText w:val="o"/>
      <w:lvlJc w:val="left"/>
      <w:pPr>
        <w:ind w:left="3651" w:hanging="360"/>
      </w:pPr>
      <w:rPr>
        <w:rFonts w:ascii="Courier New" w:hAnsi="Courier New" w:cs="Courier New" w:hint="default"/>
      </w:rPr>
    </w:lvl>
    <w:lvl w:ilvl="5" w:tplc="041B0005" w:tentative="1">
      <w:start w:val="1"/>
      <w:numFmt w:val="bullet"/>
      <w:lvlText w:val=""/>
      <w:lvlJc w:val="left"/>
      <w:pPr>
        <w:ind w:left="4371" w:hanging="360"/>
      </w:pPr>
      <w:rPr>
        <w:rFonts w:ascii="Wingdings" w:hAnsi="Wingdings" w:hint="default"/>
      </w:rPr>
    </w:lvl>
    <w:lvl w:ilvl="6" w:tplc="041B0001" w:tentative="1">
      <w:start w:val="1"/>
      <w:numFmt w:val="bullet"/>
      <w:lvlText w:val=""/>
      <w:lvlJc w:val="left"/>
      <w:pPr>
        <w:ind w:left="5091" w:hanging="360"/>
      </w:pPr>
      <w:rPr>
        <w:rFonts w:ascii="Symbol" w:hAnsi="Symbol" w:hint="default"/>
      </w:rPr>
    </w:lvl>
    <w:lvl w:ilvl="7" w:tplc="041B0003" w:tentative="1">
      <w:start w:val="1"/>
      <w:numFmt w:val="bullet"/>
      <w:lvlText w:val="o"/>
      <w:lvlJc w:val="left"/>
      <w:pPr>
        <w:ind w:left="5811" w:hanging="360"/>
      </w:pPr>
      <w:rPr>
        <w:rFonts w:ascii="Courier New" w:hAnsi="Courier New" w:cs="Courier New" w:hint="default"/>
      </w:rPr>
    </w:lvl>
    <w:lvl w:ilvl="8" w:tplc="041B0005" w:tentative="1">
      <w:start w:val="1"/>
      <w:numFmt w:val="bullet"/>
      <w:lvlText w:val=""/>
      <w:lvlJc w:val="left"/>
      <w:pPr>
        <w:ind w:left="6531" w:hanging="360"/>
      </w:pPr>
      <w:rPr>
        <w:rFonts w:ascii="Wingdings" w:hAnsi="Wingdings" w:hint="default"/>
      </w:rPr>
    </w:lvl>
  </w:abstractNum>
  <w:abstractNum w:abstractNumId="1">
    <w:nsid w:val="22177657"/>
    <w:multiLevelType w:val="hybridMultilevel"/>
    <w:tmpl w:val="916C83F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nsid w:val="23413599"/>
    <w:multiLevelType w:val="hybridMultilevel"/>
    <w:tmpl w:val="D02CD8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B727F9F"/>
    <w:multiLevelType w:val="hybridMultilevel"/>
    <w:tmpl w:val="8848C0BA"/>
    <w:lvl w:ilvl="0" w:tplc="041B0001">
      <w:start w:val="1"/>
      <w:numFmt w:val="bullet"/>
      <w:lvlText w:val=""/>
      <w:lvlJc w:val="left"/>
      <w:pPr>
        <w:ind w:left="771" w:hanging="360"/>
      </w:pPr>
      <w:rPr>
        <w:rFonts w:ascii="Symbol" w:hAnsi="Symbol" w:hint="default"/>
      </w:rPr>
    </w:lvl>
    <w:lvl w:ilvl="1" w:tplc="041B0003" w:tentative="1">
      <w:start w:val="1"/>
      <w:numFmt w:val="bullet"/>
      <w:lvlText w:val="o"/>
      <w:lvlJc w:val="left"/>
      <w:pPr>
        <w:ind w:left="1491" w:hanging="360"/>
      </w:pPr>
      <w:rPr>
        <w:rFonts w:ascii="Courier New" w:hAnsi="Courier New" w:cs="Courier New" w:hint="default"/>
      </w:rPr>
    </w:lvl>
    <w:lvl w:ilvl="2" w:tplc="041B0005" w:tentative="1">
      <w:start w:val="1"/>
      <w:numFmt w:val="bullet"/>
      <w:lvlText w:val=""/>
      <w:lvlJc w:val="left"/>
      <w:pPr>
        <w:ind w:left="2211" w:hanging="360"/>
      </w:pPr>
      <w:rPr>
        <w:rFonts w:ascii="Wingdings" w:hAnsi="Wingdings" w:hint="default"/>
      </w:rPr>
    </w:lvl>
    <w:lvl w:ilvl="3" w:tplc="041B0001" w:tentative="1">
      <w:start w:val="1"/>
      <w:numFmt w:val="bullet"/>
      <w:lvlText w:val=""/>
      <w:lvlJc w:val="left"/>
      <w:pPr>
        <w:ind w:left="2931" w:hanging="360"/>
      </w:pPr>
      <w:rPr>
        <w:rFonts w:ascii="Symbol" w:hAnsi="Symbol" w:hint="default"/>
      </w:rPr>
    </w:lvl>
    <w:lvl w:ilvl="4" w:tplc="041B0003" w:tentative="1">
      <w:start w:val="1"/>
      <w:numFmt w:val="bullet"/>
      <w:lvlText w:val="o"/>
      <w:lvlJc w:val="left"/>
      <w:pPr>
        <w:ind w:left="3651" w:hanging="360"/>
      </w:pPr>
      <w:rPr>
        <w:rFonts w:ascii="Courier New" w:hAnsi="Courier New" w:cs="Courier New" w:hint="default"/>
      </w:rPr>
    </w:lvl>
    <w:lvl w:ilvl="5" w:tplc="041B0005" w:tentative="1">
      <w:start w:val="1"/>
      <w:numFmt w:val="bullet"/>
      <w:lvlText w:val=""/>
      <w:lvlJc w:val="left"/>
      <w:pPr>
        <w:ind w:left="4371" w:hanging="360"/>
      </w:pPr>
      <w:rPr>
        <w:rFonts w:ascii="Wingdings" w:hAnsi="Wingdings" w:hint="default"/>
      </w:rPr>
    </w:lvl>
    <w:lvl w:ilvl="6" w:tplc="041B0001" w:tentative="1">
      <w:start w:val="1"/>
      <w:numFmt w:val="bullet"/>
      <w:lvlText w:val=""/>
      <w:lvlJc w:val="left"/>
      <w:pPr>
        <w:ind w:left="5091" w:hanging="360"/>
      </w:pPr>
      <w:rPr>
        <w:rFonts w:ascii="Symbol" w:hAnsi="Symbol" w:hint="default"/>
      </w:rPr>
    </w:lvl>
    <w:lvl w:ilvl="7" w:tplc="041B0003" w:tentative="1">
      <w:start w:val="1"/>
      <w:numFmt w:val="bullet"/>
      <w:lvlText w:val="o"/>
      <w:lvlJc w:val="left"/>
      <w:pPr>
        <w:ind w:left="5811" w:hanging="360"/>
      </w:pPr>
      <w:rPr>
        <w:rFonts w:ascii="Courier New" w:hAnsi="Courier New" w:cs="Courier New" w:hint="default"/>
      </w:rPr>
    </w:lvl>
    <w:lvl w:ilvl="8" w:tplc="041B0005" w:tentative="1">
      <w:start w:val="1"/>
      <w:numFmt w:val="bullet"/>
      <w:lvlText w:val=""/>
      <w:lvlJc w:val="left"/>
      <w:pPr>
        <w:ind w:left="6531" w:hanging="360"/>
      </w:pPr>
      <w:rPr>
        <w:rFonts w:ascii="Wingdings" w:hAnsi="Wingdings" w:hint="default"/>
      </w:rPr>
    </w:lvl>
  </w:abstractNum>
  <w:abstractNum w:abstractNumId="4">
    <w:nsid w:val="33103193"/>
    <w:multiLevelType w:val="hybridMultilevel"/>
    <w:tmpl w:val="1B34F2C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
    <w:nsid w:val="339C373C"/>
    <w:multiLevelType w:val="hybridMultilevel"/>
    <w:tmpl w:val="3186412C"/>
    <w:lvl w:ilvl="0" w:tplc="C1BE4F3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81E260C"/>
    <w:multiLevelType w:val="hybridMultilevel"/>
    <w:tmpl w:val="CB32B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8662BA1"/>
    <w:multiLevelType w:val="hybridMultilevel"/>
    <w:tmpl w:val="F62488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F9417D3"/>
    <w:multiLevelType w:val="hybridMultilevel"/>
    <w:tmpl w:val="668EC35E"/>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9">
    <w:nsid w:val="5A6F1B9D"/>
    <w:multiLevelType w:val="hybridMultilevel"/>
    <w:tmpl w:val="06D0ADB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nsid w:val="5AB471E5"/>
    <w:multiLevelType w:val="hybridMultilevel"/>
    <w:tmpl w:val="5FE088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EFA6723"/>
    <w:multiLevelType w:val="hybridMultilevel"/>
    <w:tmpl w:val="C7E058D4"/>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2">
    <w:nsid w:val="6E6B47FB"/>
    <w:multiLevelType w:val="hybridMultilevel"/>
    <w:tmpl w:val="747416A0"/>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12"/>
  </w:num>
  <w:num w:numId="6">
    <w:abstractNumId w:val="7"/>
  </w:num>
  <w:num w:numId="7">
    <w:abstractNumId w:val="10"/>
  </w:num>
  <w:num w:numId="8">
    <w:abstractNumId w:val="8"/>
  </w:num>
  <w:num w:numId="9">
    <w:abstractNumId w:val="11"/>
  </w:num>
  <w:num w:numId="10">
    <w:abstractNumId w:val="0"/>
  </w:num>
  <w:num w:numId="11">
    <w:abstractNumId w:val="3"/>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312AD"/>
    <w:rsid w:val="000008F3"/>
    <w:rsid w:val="000012DC"/>
    <w:rsid w:val="00002745"/>
    <w:rsid w:val="00006889"/>
    <w:rsid w:val="00013F21"/>
    <w:rsid w:val="00015F81"/>
    <w:rsid w:val="00017F47"/>
    <w:rsid w:val="000209BD"/>
    <w:rsid w:val="000235AE"/>
    <w:rsid w:val="00025A9A"/>
    <w:rsid w:val="00026D35"/>
    <w:rsid w:val="00027201"/>
    <w:rsid w:val="00030EEC"/>
    <w:rsid w:val="00031171"/>
    <w:rsid w:val="00031227"/>
    <w:rsid w:val="00031622"/>
    <w:rsid w:val="00033E71"/>
    <w:rsid w:val="00042142"/>
    <w:rsid w:val="00044315"/>
    <w:rsid w:val="0004524F"/>
    <w:rsid w:val="000522FB"/>
    <w:rsid w:val="00054CEE"/>
    <w:rsid w:val="00056834"/>
    <w:rsid w:val="00074F1C"/>
    <w:rsid w:val="00075931"/>
    <w:rsid w:val="00083073"/>
    <w:rsid w:val="00085142"/>
    <w:rsid w:val="00087FAF"/>
    <w:rsid w:val="0009221C"/>
    <w:rsid w:val="00093A65"/>
    <w:rsid w:val="000A27CF"/>
    <w:rsid w:val="000A2EF8"/>
    <w:rsid w:val="000A3E18"/>
    <w:rsid w:val="000B0169"/>
    <w:rsid w:val="000B4BC4"/>
    <w:rsid w:val="000B5408"/>
    <w:rsid w:val="000C3767"/>
    <w:rsid w:val="000D07C9"/>
    <w:rsid w:val="000D1421"/>
    <w:rsid w:val="000D3CBB"/>
    <w:rsid w:val="000E17C7"/>
    <w:rsid w:val="000E38B8"/>
    <w:rsid w:val="000E3D5E"/>
    <w:rsid w:val="000E494E"/>
    <w:rsid w:val="000E502C"/>
    <w:rsid w:val="000E6669"/>
    <w:rsid w:val="000F3F85"/>
    <w:rsid w:val="000F5438"/>
    <w:rsid w:val="000F72A7"/>
    <w:rsid w:val="00100362"/>
    <w:rsid w:val="0010448D"/>
    <w:rsid w:val="00107D4F"/>
    <w:rsid w:val="00124D54"/>
    <w:rsid w:val="00127C32"/>
    <w:rsid w:val="00132927"/>
    <w:rsid w:val="00134EF6"/>
    <w:rsid w:val="0014065B"/>
    <w:rsid w:val="001410A8"/>
    <w:rsid w:val="00141DE8"/>
    <w:rsid w:val="00146DDF"/>
    <w:rsid w:val="00162E5F"/>
    <w:rsid w:val="0017078B"/>
    <w:rsid w:val="00180EAB"/>
    <w:rsid w:val="00182DD2"/>
    <w:rsid w:val="00183A24"/>
    <w:rsid w:val="00185439"/>
    <w:rsid w:val="0019235F"/>
    <w:rsid w:val="00197B24"/>
    <w:rsid w:val="001A4713"/>
    <w:rsid w:val="001A4FDE"/>
    <w:rsid w:val="001A5BFA"/>
    <w:rsid w:val="001B5525"/>
    <w:rsid w:val="001C0721"/>
    <w:rsid w:val="001C0A14"/>
    <w:rsid w:val="001C4987"/>
    <w:rsid w:val="001D715B"/>
    <w:rsid w:val="001E0466"/>
    <w:rsid w:val="001E6067"/>
    <w:rsid w:val="001F2C78"/>
    <w:rsid w:val="00200B9E"/>
    <w:rsid w:val="00202C49"/>
    <w:rsid w:val="002035F5"/>
    <w:rsid w:val="00205F9B"/>
    <w:rsid w:val="00210E8F"/>
    <w:rsid w:val="00211A2A"/>
    <w:rsid w:val="00212E94"/>
    <w:rsid w:val="002164C1"/>
    <w:rsid w:val="002227FA"/>
    <w:rsid w:val="00222AD4"/>
    <w:rsid w:val="00224398"/>
    <w:rsid w:val="00224B5E"/>
    <w:rsid w:val="00224F6C"/>
    <w:rsid w:val="00226839"/>
    <w:rsid w:val="0024003C"/>
    <w:rsid w:val="00242C21"/>
    <w:rsid w:val="002513E5"/>
    <w:rsid w:val="0025389A"/>
    <w:rsid w:val="00254642"/>
    <w:rsid w:val="0025708F"/>
    <w:rsid w:val="00257483"/>
    <w:rsid w:val="00257A62"/>
    <w:rsid w:val="00261098"/>
    <w:rsid w:val="0026124F"/>
    <w:rsid w:val="0026224D"/>
    <w:rsid w:val="0026465D"/>
    <w:rsid w:val="0026593D"/>
    <w:rsid w:val="00266467"/>
    <w:rsid w:val="00266A76"/>
    <w:rsid w:val="0026750B"/>
    <w:rsid w:val="002755EA"/>
    <w:rsid w:val="002756B9"/>
    <w:rsid w:val="00281837"/>
    <w:rsid w:val="00282A6A"/>
    <w:rsid w:val="00287FCA"/>
    <w:rsid w:val="00290C40"/>
    <w:rsid w:val="002915A2"/>
    <w:rsid w:val="00294CB0"/>
    <w:rsid w:val="00297F26"/>
    <w:rsid w:val="002A70D9"/>
    <w:rsid w:val="002B4AF6"/>
    <w:rsid w:val="002C1B37"/>
    <w:rsid w:val="002C42EF"/>
    <w:rsid w:val="002C5CDB"/>
    <w:rsid w:val="002C6E0E"/>
    <w:rsid w:val="002C7399"/>
    <w:rsid w:val="002E4872"/>
    <w:rsid w:val="002F1712"/>
    <w:rsid w:val="002F2750"/>
    <w:rsid w:val="002F56D6"/>
    <w:rsid w:val="002F66E9"/>
    <w:rsid w:val="002F7A21"/>
    <w:rsid w:val="0031265E"/>
    <w:rsid w:val="0032010F"/>
    <w:rsid w:val="003237A9"/>
    <w:rsid w:val="00326FD1"/>
    <w:rsid w:val="00334142"/>
    <w:rsid w:val="003366B8"/>
    <w:rsid w:val="0033688D"/>
    <w:rsid w:val="003438DE"/>
    <w:rsid w:val="00350796"/>
    <w:rsid w:val="00351CEA"/>
    <w:rsid w:val="00353F39"/>
    <w:rsid w:val="0037008E"/>
    <w:rsid w:val="00370876"/>
    <w:rsid w:val="0037672E"/>
    <w:rsid w:val="003769A7"/>
    <w:rsid w:val="00376E2D"/>
    <w:rsid w:val="00380191"/>
    <w:rsid w:val="00383BB6"/>
    <w:rsid w:val="00384507"/>
    <w:rsid w:val="00387FCD"/>
    <w:rsid w:val="00393A69"/>
    <w:rsid w:val="0039593A"/>
    <w:rsid w:val="003960B2"/>
    <w:rsid w:val="003A21E6"/>
    <w:rsid w:val="003A505D"/>
    <w:rsid w:val="003B105F"/>
    <w:rsid w:val="003B6EDE"/>
    <w:rsid w:val="003C6586"/>
    <w:rsid w:val="003C7D7A"/>
    <w:rsid w:val="003D001C"/>
    <w:rsid w:val="003D38B5"/>
    <w:rsid w:val="003D6140"/>
    <w:rsid w:val="003E0AEA"/>
    <w:rsid w:val="003E7649"/>
    <w:rsid w:val="003F1D7D"/>
    <w:rsid w:val="003F7623"/>
    <w:rsid w:val="003F7E1D"/>
    <w:rsid w:val="004030A4"/>
    <w:rsid w:val="00403D92"/>
    <w:rsid w:val="00404FB1"/>
    <w:rsid w:val="004071F8"/>
    <w:rsid w:val="00410B08"/>
    <w:rsid w:val="004165F4"/>
    <w:rsid w:val="00420A75"/>
    <w:rsid w:val="0042297F"/>
    <w:rsid w:val="00425079"/>
    <w:rsid w:val="00426F12"/>
    <w:rsid w:val="00430F3F"/>
    <w:rsid w:val="004316ED"/>
    <w:rsid w:val="0043397A"/>
    <w:rsid w:val="0043756C"/>
    <w:rsid w:val="00441C0E"/>
    <w:rsid w:val="004422BC"/>
    <w:rsid w:val="00442783"/>
    <w:rsid w:val="00443546"/>
    <w:rsid w:val="00445AAC"/>
    <w:rsid w:val="00447406"/>
    <w:rsid w:val="0045068D"/>
    <w:rsid w:val="004512E1"/>
    <w:rsid w:val="004615E8"/>
    <w:rsid w:val="004619B4"/>
    <w:rsid w:val="00462391"/>
    <w:rsid w:val="0047204B"/>
    <w:rsid w:val="00473F2D"/>
    <w:rsid w:val="00482B58"/>
    <w:rsid w:val="00497E49"/>
    <w:rsid w:val="004A6C15"/>
    <w:rsid w:val="004A7762"/>
    <w:rsid w:val="004B1558"/>
    <w:rsid w:val="004B6B31"/>
    <w:rsid w:val="004B779A"/>
    <w:rsid w:val="004C5B04"/>
    <w:rsid w:val="004C6FA4"/>
    <w:rsid w:val="004D1312"/>
    <w:rsid w:val="004E5190"/>
    <w:rsid w:val="004E5D66"/>
    <w:rsid w:val="004F278D"/>
    <w:rsid w:val="005002FA"/>
    <w:rsid w:val="00512FC0"/>
    <w:rsid w:val="00517AE3"/>
    <w:rsid w:val="005203FA"/>
    <w:rsid w:val="00523DC0"/>
    <w:rsid w:val="005254FC"/>
    <w:rsid w:val="005266E6"/>
    <w:rsid w:val="00527F44"/>
    <w:rsid w:val="00542A0C"/>
    <w:rsid w:val="00542EAC"/>
    <w:rsid w:val="00545993"/>
    <w:rsid w:val="00551D48"/>
    <w:rsid w:val="00553077"/>
    <w:rsid w:val="00553279"/>
    <w:rsid w:val="005601D1"/>
    <w:rsid w:val="0056023E"/>
    <w:rsid w:val="00562E3D"/>
    <w:rsid w:val="0056308C"/>
    <w:rsid w:val="00565BBF"/>
    <w:rsid w:val="005672C3"/>
    <w:rsid w:val="005829F3"/>
    <w:rsid w:val="00582C7F"/>
    <w:rsid w:val="0058307E"/>
    <w:rsid w:val="00583815"/>
    <w:rsid w:val="00584EF0"/>
    <w:rsid w:val="00590723"/>
    <w:rsid w:val="00593EE8"/>
    <w:rsid w:val="005951DF"/>
    <w:rsid w:val="005978B3"/>
    <w:rsid w:val="005A1929"/>
    <w:rsid w:val="005A3CF6"/>
    <w:rsid w:val="005A6695"/>
    <w:rsid w:val="005A6BB3"/>
    <w:rsid w:val="005A6BE2"/>
    <w:rsid w:val="005B1070"/>
    <w:rsid w:val="005B2F0C"/>
    <w:rsid w:val="005B36A7"/>
    <w:rsid w:val="005B412D"/>
    <w:rsid w:val="005B432D"/>
    <w:rsid w:val="005D1195"/>
    <w:rsid w:val="005D2C5E"/>
    <w:rsid w:val="005D3C60"/>
    <w:rsid w:val="005D3C78"/>
    <w:rsid w:val="005D4E39"/>
    <w:rsid w:val="005D58DB"/>
    <w:rsid w:val="005E1C99"/>
    <w:rsid w:val="005E43BF"/>
    <w:rsid w:val="005E6800"/>
    <w:rsid w:val="005F087B"/>
    <w:rsid w:val="005F0B8A"/>
    <w:rsid w:val="005F2B99"/>
    <w:rsid w:val="005F4888"/>
    <w:rsid w:val="00601FAA"/>
    <w:rsid w:val="00605565"/>
    <w:rsid w:val="00606AEE"/>
    <w:rsid w:val="00606B0A"/>
    <w:rsid w:val="00607AB0"/>
    <w:rsid w:val="0061050F"/>
    <w:rsid w:val="00617BCC"/>
    <w:rsid w:val="00620847"/>
    <w:rsid w:val="00624B6C"/>
    <w:rsid w:val="00624F8E"/>
    <w:rsid w:val="00627BED"/>
    <w:rsid w:val="00632CCB"/>
    <w:rsid w:val="006368D5"/>
    <w:rsid w:val="00637AEF"/>
    <w:rsid w:val="0064514E"/>
    <w:rsid w:val="00657965"/>
    <w:rsid w:val="00661D78"/>
    <w:rsid w:val="00664153"/>
    <w:rsid w:val="006649BF"/>
    <w:rsid w:val="00664F19"/>
    <w:rsid w:val="006701A0"/>
    <w:rsid w:val="006714BA"/>
    <w:rsid w:val="00671B13"/>
    <w:rsid w:val="006860AE"/>
    <w:rsid w:val="006863C7"/>
    <w:rsid w:val="00686DF4"/>
    <w:rsid w:val="00692683"/>
    <w:rsid w:val="006933A3"/>
    <w:rsid w:val="00696534"/>
    <w:rsid w:val="006974E8"/>
    <w:rsid w:val="006A639A"/>
    <w:rsid w:val="006B3BA9"/>
    <w:rsid w:val="006B4664"/>
    <w:rsid w:val="006C05AF"/>
    <w:rsid w:val="006C40C2"/>
    <w:rsid w:val="006C6568"/>
    <w:rsid w:val="006D0413"/>
    <w:rsid w:val="006D2018"/>
    <w:rsid w:val="006D3904"/>
    <w:rsid w:val="006D4B87"/>
    <w:rsid w:val="006D6393"/>
    <w:rsid w:val="006E117B"/>
    <w:rsid w:val="006E634E"/>
    <w:rsid w:val="006E6CB7"/>
    <w:rsid w:val="006E7741"/>
    <w:rsid w:val="006F20B0"/>
    <w:rsid w:val="006F5D66"/>
    <w:rsid w:val="006F6959"/>
    <w:rsid w:val="00701C2F"/>
    <w:rsid w:val="00711672"/>
    <w:rsid w:val="00716612"/>
    <w:rsid w:val="00717234"/>
    <w:rsid w:val="0072290C"/>
    <w:rsid w:val="00733131"/>
    <w:rsid w:val="00742271"/>
    <w:rsid w:val="0075219A"/>
    <w:rsid w:val="007538E0"/>
    <w:rsid w:val="007640F6"/>
    <w:rsid w:val="007648AC"/>
    <w:rsid w:val="007648DE"/>
    <w:rsid w:val="00765922"/>
    <w:rsid w:val="007733DA"/>
    <w:rsid w:val="00776314"/>
    <w:rsid w:val="00780FE0"/>
    <w:rsid w:val="00785737"/>
    <w:rsid w:val="0079205C"/>
    <w:rsid w:val="00796B6E"/>
    <w:rsid w:val="007A02AB"/>
    <w:rsid w:val="007B388D"/>
    <w:rsid w:val="007B5CFA"/>
    <w:rsid w:val="007C09EA"/>
    <w:rsid w:val="007C376C"/>
    <w:rsid w:val="007D5D3E"/>
    <w:rsid w:val="007E0988"/>
    <w:rsid w:val="007E1467"/>
    <w:rsid w:val="007E290D"/>
    <w:rsid w:val="007F5014"/>
    <w:rsid w:val="007F52A7"/>
    <w:rsid w:val="007F5E2D"/>
    <w:rsid w:val="007F64F6"/>
    <w:rsid w:val="007F6C10"/>
    <w:rsid w:val="007F6EDE"/>
    <w:rsid w:val="007F7BC9"/>
    <w:rsid w:val="00803D1A"/>
    <w:rsid w:val="008052EA"/>
    <w:rsid w:val="008101D9"/>
    <w:rsid w:val="008104AC"/>
    <w:rsid w:val="0081118C"/>
    <w:rsid w:val="00812163"/>
    <w:rsid w:val="00813669"/>
    <w:rsid w:val="008145FE"/>
    <w:rsid w:val="00815491"/>
    <w:rsid w:val="0082019C"/>
    <w:rsid w:val="008226DE"/>
    <w:rsid w:val="00826CCC"/>
    <w:rsid w:val="00833CAD"/>
    <w:rsid w:val="008435CC"/>
    <w:rsid w:val="00844D65"/>
    <w:rsid w:val="00844E37"/>
    <w:rsid w:val="00847D2E"/>
    <w:rsid w:val="00850E07"/>
    <w:rsid w:val="00855083"/>
    <w:rsid w:val="00855EAF"/>
    <w:rsid w:val="00861304"/>
    <w:rsid w:val="00873F9C"/>
    <w:rsid w:val="00875D35"/>
    <w:rsid w:val="008762F5"/>
    <w:rsid w:val="008770CE"/>
    <w:rsid w:val="008A07C0"/>
    <w:rsid w:val="008A2323"/>
    <w:rsid w:val="008A4411"/>
    <w:rsid w:val="008A4A26"/>
    <w:rsid w:val="008A7A9D"/>
    <w:rsid w:val="008B3A44"/>
    <w:rsid w:val="008B6143"/>
    <w:rsid w:val="008B6D51"/>
    <w:rsid w:val="008C321A"/>
    <w:rsid w:val="008C3D8E"/>
    <w:rsid w:val="008D05E6"/>
    <w:rsid w:val="008D6E1B"/>
    <w:rsid w:val="008E5416"/>
    <w:rsid w:val="008E5BC7"/>
    <w:rsid w:val="008E6CEE"/>
    <w:rsid w:val="008E6F5D"/>
    <w:rsid w:val="008F29AA"/>
    <w:rsid w:val="008F41F2"/>
    <w:rsid w:val="00900E11"/>
    <w:rsid w:val="00902609"/>
    <w:rsid w:val="009062F5"/>
    <w:rsid w:val="00906BAD"/>
    <w:rsid w:val="009130E6"/>
    <w:rsid w:val="0092005D"/>
    <w:rsid w:val="00930819"/>
    <w:rsid w:val="00930BED"/>
    <w:rsid w:val="009311CD"/>
    <w:rsid w:val="00932467"/>
    <w:rsid w:val="00945D3B"/>
    <w:rsid w:val="009555AE"/>
    <w:rsid w:val="00955DAF"/>
    <w:rsid w:val="00962846"/>
    <w:rsid w:val="00963E65"/>
    <w:rsid w:val="009756BD"/>
    <w:rsid w:val="009759F5"/>
    <w:rsid w:val="009827F3"/>
    <w:rsid w:val="00984993"/>
    <w:rsid w:val="009852D2"/>
    <w:rsid w:val="009948E9"/>
    <w:rsid w:val="00996831"/>
    <w:rsid w:val="00996C9A"/>
    <w:rsid w:val="00997ED9"/>
    <w:rsid w:val="009A0035"/>
    <w:rsid w:val="009A275F"/>
    <w:rsid w:val="009A4A98"/>
    <w:rsid w:val="009A5D13"/>
    <w:rsid w:val="009A6DED"/>
    <w:rsid w:val="009B38AB"/>
    <w:rsid w:val="009B6BE3"/>
    <w:rsid w:val="009C283E"/>
    <w:rsid w:val="009D597B"/>
    <w:rsid w:val="009D5A9B"/>
    <w:rsid w:val="009E1E5A"/>
    <w:rsid w:val="009E62AD"/>
    <w:rsid w:val="009F1AEB"/>
    <w:rsid w:val="009F3151"/>
    <w:rsid w:val="009F6899"/>
    <w:rsid w:val="00A04393"/>
    <w:rsid w:val="00A065DB"/>
    <w:rsid w:val="00A11D80"/>
    <w:rsid w:val="00A13673"/>
    <w:rsid w:val="00A2067F"/>
    <w:rsid w:val="00A20FC4"/>
    <w:rsid w:val="00A23512"/>
    <w:rsid w:val="00A2444A"/>
    <w:rsid w:val="00A30192"/>
    <w:rsid w:val="00A33025"/>
    <w:rsid w:val="00A332B7"/>
    <w:rsid w:val="00A371F4"/>
    <w:rsid w:val="00A40D9F"/>
    <w:rsid w:val="00A46C34"/>
    <w:rsid w:val="00A473D8"/>
    <w:rsid w:val="00A53C0B"/>
    <w:rsid w:val="00A60129"/>
    <w:rsid w:val="00A60BC7"/>
    <w:rsid w:val="00A62672"/>
    <w:rsid w:val="00A658B4"/>
    <w:rsid w:val="00A70DCA"/>
    <w:rsid w:val="00A75259"/>
    <w:rsid w:val="00A84E68"/>
    <w:rsid w:val="00A93A7B"/>
    <w:rsid w:val="00AA11A3"/>
    <w:rsid w:val="00AA1503"/>
    <w:rsid w:val="00AA4226"/>
    <w:rsid w:val="00AA6AC8"/>
    <w:rsid w:val="00AB49D0"/>
    <w:rsid w:val="00AD3120"/>
    <w:rsid w:val="00AD5961"/>
    <w:rsid w:val="00AD65C1"/>
    <w:rsid w:val="00AD6C3D"/>
    <w:rsid w:val="00AD7F20"/>
    <w:rsid w:val="00AE17DF"/>
    <w:rsid w:val="00AE3D60"/>
    <w:rsid w:val="00AE69F2"/>
    <w:rsid w:val="00AE731B"/>
    <w:rsid w:val="00AE7ABE"/>
    <w:rsid w:val="00AF4127"/>
    <w:rsid w:val="00AF41CB"/>
    <w:rsid w:val="00AF70D5"/>
    <w:rsid w:val="00B022B3"/>
    <w:rsid w:val="00B152E8"/>
    <w:rsid w:val="00B158CF"/>
    <w:rsid w:val="00B17EDE"/>
    <w:rsid w:val="00B220C1"/>
    <w:rsid w:val="00B23C63"/>
    <w:rsid w:val="00B26EF1"/>
    <w:rsid w:val="00B32297"/>
    <w:rsid w:val="00B322FE"/>
    <w:rsid w:val="00B3243A"/>
    <w:rsid w:val="00B44CA0"/>
    <w:rsid w:val="00B458BB"/>
    <w:rsid w:val="00B47051"/>
    <w:rsid w:val="00B5234C"/>
    <w:rsid w:val="00B61192"/>
    <w:rsid w:val="00B630EC"/>
    <w:rsid w:val="00B6740E"/>
    <w:rsid w:val="00B76C51"/>
    <w:rsid w:val="00B76F7F"/>
    <w:rsid w:val="00B77F53"/>
    <w:rsid w:val="00B802D8"/>
    <w:rsid w:val="00B85F6A"/>
    <w:rsid w:val="00B977F6"/>
    <w:rsid w:val="00BA4A39"/>
    <w:rsid w:val="00BB6879"/>
    <w:rsid w:val="00BB6C50"/>
    <w:rsid w:val="00BB6E5F"/>
    <w:rsid w:val="00BC0EEA"/>
    <w:rsid w:val="00BC665E"/>
    <w:rsid w:val="00BC6CDC"/>
    <w:rsid w:val="00BD2C60"/>
    <w:rsid w:val="00BD325E"/>
    <w:rsid w:val="00BD4BC5"/>
    <w:rsid w:val="00BD5F5B"/>
    <w:rsid w:val="00BD611A"/>
    <w:rsid w:val="00BD69EA"/>
    <w:rsid w:val="00BE0341"/>
    <w:rsid w:val="00BE39C4"/>
    <w:rsid w:val="00BE7BA6"/>
    <w:rsid w:val="00BF0405"/>
    <w:rsid w:val="00BF2943"/>
    <w:rsid w:val="00BF4F21"/>
    <w:rsid w:val="00C01454"/>
    <w:rsid w:val="00C114DC"/>
    <w:rsid w:val="00C116AF"/>
    <w:rsid w:val="00C12013"/>
    <w:rsid w:val="00C12515"/>
    <w:rsid w:val="00C17691"/>
    <w:rsid w:val="00C23E71"/>
    <w:rsid w:val="00C2635B"/>
    <w:rsid w:val="00C27666"/>
    <w:rsid w:val="00C36EA3"/>
    <w:rsid w:val="00C36F37"/>
    <w:rsid w:val="00C411DF"/>
    <w:rsid w:val="00C44CD7"/>
    <w:rsid w:val="00C45B14"/>
    <w:rsid w:val="00C466C7"/>
    <w:rsid w:val="00C51E2F"/>
    <w:rsid w:val="00C564DD"/>
    <w:rsid w:val="00C627EE"/>
    <w:rsid w:val="00C6433A"/>
    <w:rsid w:val="00C660E1"/>
    <w:rsid w:val="00C66745"/>
    <w:rsid w:val="00C71F59"/>
    <w:rsid w:val="00C74CF5"/>
    <w:rsid w:val="00C8046B"/>
    <w:rsid w:val="00C815C0"/>
    <w:rsid w:val="00C82E60"/>
    <w:rsid w:val="00C84614"/>
    <w:rsid w:val="00C854BC"/>
    <w:rsid w:val="00C858C9"/>
    <w:rsid w:val="00C963D7"/>
    <w:rsid w:val="00C97E7C"/>
    <w:rsid w:val="00CA0C87"/>
    <w:rsid w:val="00CA0CA8"/>
    <w:rsid w:val="00CA0DFC"/>
    <w:rsid w:val="00CA7BE7"/>
    <w:rsid w:val="00CB0C89"/>
    <w:rsid w:val="00CB5496"/>
    <w:rsid w:val="00CC200B"/>
    <w:rsid w:val="00CD318D"/>
    <w:rsid w:val="00CD4DA7"/>
    <w:rsid w:val="00CD705F"/>
    <w:rsid w:val="00CD7937"/>
    <w:rsid w:val="00CE3EED"/>
    <w:rsid w:val="00CE5676"/>
    <w:rsid w:val="00CF0D41"/>
    <w:rsid w:val="00CF287B"/>
    <w:rsid w:val="00D01DDC"/>
    <w:rsid w:val="00D04082"/>
    <w:rsid w:val="00D04621"/>
    <w:rsid w:val="00D05AE2"/>
    <w:rsid w:val="00D110C9"/>
    <w:rsid w:val="00D11EF4"/>
    <w:rsid w:val="00D14D08"/>
    <w:rsid w:val="00D1524F"/>
    <w:rsid w:val="00D17A4E"/>
    <w:rsid w:val="00D23639"/>
    <w:rsid w:val="00D24490"/>
    <w:rsid w:val="00D267DC"/>
    <w:rsid w:val="00D30AFD"/>
    <w:rsid w:val="00D36807"/>
    <w:rsid w:val="00D41F55"/>
    <w:rsid w:val="00D44172"/>
    <w:rsid w:val="00D5084E"/>
    <w:rsid w:val="00D526D4"/>
    <w:rsid w:val="00D529E8"/>
    <w:rsid w:val="00D6684B"/>
    <w:rsid w:val="00D67D26"/>
    <w:rsid w:val="00D70B4D"/>
    <w:rsid w:val="00D71678"/>
    <w:rsid w:val="00D71FB5"/>
    <w:rsid w:val="00D75181"/>
    <w:rsid w:val="00D755DF"/>
    <w:rsid w:val="00D7785D"/>
    <w:rsid w:val="00D80D05"/>
    <w:rsid w:val="00D82571"/>
    <w:rsid w:val="00D84357"/>
    <w:rsid w:val="00D853DA"/>
    <w:rsid w:val="00D870B7"/>
    <w:rsid w:val="00D87D42"/>
    <w:rsid w:val="00D93799"/>
    <w:rsid w:val="00D95CD7"/>
    <w:rsid w:val="00DA26FD"/>
    <w:rsid w:val="00DA552A"/>
    <w:rsid w:val="00DB4CBF"/>
    <w:rsid w:val="00DC303D"/>
    <w:rsid w:val="00DC3D5D"/>
    <w:rsid w:val="00DC4292"/>
    <w:rsid w:val="00DD1867"/>
    <w:rsid w:val="00DD1B33"/>
    <w:rsid w:val="00DD2FD9"/>
    <w:rsid w:val="00DD7742"/>
    <w:rsid w:val="00DE2CC2"/>
    <w:rsid w:val="00DE4F8A"/>
    <w:rsid w:val="00DE56E7"/>
    <w:rsid w:val="00DE6D11"/>
    <w:rsid w:val="00DF3463"/>
    <w:rsid w:val="00DF439B"/>
    <w:rsid w:val="00DF4BB4"/>
    <w:rsid w:val="00DF7F85"/>
    <w:rsid w:val="00E038CF"/>
    <w:rsid w:val="00E0485F"/>
    <w:rsid w:val="00E07AB6"/>
    <w:rsid w:val="00E161DF"/>
    <w:rsid w:val="00E250DD"/>
    <w:rsid w:val="00E25A4A"/>
    <w:rsid w:val="00E33A85"/>
    <w:rsid w:val="00E36206"/>
    <w:rsid w:val="00E419D9"/>
    <w:rsid w:val="00E4266B"/>
    <w:rsid w:val="00E4409A"/>
    <w:rsid w:val="00E44A0E"/>
    <w:rsid w:val="00E44E76"/>
    <w:rsid w:val="00E46B5E"/>
    <w:rsid w:val="00E516DC"/>
    <w:rsid w:val="00E529FF"/>
    <w:rsid w:val="00E55865"/>
    <w:rsid w:val="00E55898"/>
    <w:rsid w:val="00E61C5A"/>
    <w:rsid w:val="00E6426E"/>
    <w:rsid w:val="00E6651B"/>
    <w:rsid w:val="00E741EA"/>
    <w:rsid w:val="00E8641D"/>
    <w:rsid w:val="00E87267"/>
    <w:rsid w:val="00EA1DCF"/>
    <w:rsid w:val="00EB3E64"/>
    <w:rsid w:val="00EB406B"/>
    <w:rsid w:val="00EB6479"/>
    <w:rsid w:val="00EC50C4"/>
    <w:rsid w:val="00EC6166"/>
    <w:rsid w:val="00ED4534"/>
    <w:rsid w:val="00ED4579"/>
    <w:rsid w:val="00EE4097"/>
    <w:rsid w:val="00EE4940"/>
    <w:rsid w:val="00EE590C"/>
    <w:rsid w:val="00EE6BE2"/>
    <w:rsid w:val="00EE6F87"/>
    <w:rsid w:val="00EF3834"/>
    <w:rsid w:val="00EF5CB5"/>
    <w:rsid w:val="00F004C9"/>
    <w:rsid w:val="00F03AE4"/>
    <w:rsid w:val="00F04E89"/>
    <w:rsid w:val="00F04EF5"/>
    <w:rsid w:val="00F07D94"/>
    <w:rsid w:val="00F21A03"/>
    <w:rsid w:val="00F25E4B"/>
    <w:rsid w:val="00F27BE7"/>
    <w:rsid w:val="00F312AD"/>
    <w:rsid w:val="00F36B84"/>
    <w:rsid w:val="00F37F4E"/>
    <w:rsid w:val="00F426DA"/>
    <w:rsid w:val="00F465E3"/>
    <w:rsid w:val="00F50CFB"/>
    <w:rsid w:val="00F53AD1"/>
    <w:rsid w:val="00F55840"/>
    <w:rsid w:val="00F55C9B"/>
    <w:rsid w:val="00F60568"/>
    <w:rsid w:val="00F640F1"/>
    <w:rsid w:val="00F753F6"/>
    <w:rsid w:val="00F766C4"/>
    <w:rsid w:val="00F7739D"/>
    <w:rsid w:val="00F8016E"/>
    <w:rsid w:val="00F81895"/>
    <w:rsid w:val="00F83214"/>
    <w:rsid w:val="00F84A23"/>
    <w:rsid w:val="00F85F9B"/>
    <w:rsid w:val="00F860AB"/>
    <w:rsid w:val="00F900C2"/>
    <w:rsid w:val="00F94477"/>
    <w:rsid w:val="00F95156"/>
    <w:rsid w:val="00F95E0E"/>
    <w:rsid w:val="00FA029E"/>
    <w:rsid w:val="00FA635E"/>
    <w:rsid w:val="00FA656E"/>
    <w:rsid w:val="00FA6ADC"/>
    <w:rsid w:val="00FB0DB0"/>
    <w:rsid w:val="00FB1D1C"/>
    <w:rsid w:val="00FC5B78"/>
    <w:rsid w:val="00FD1430"/>
    <w:rsid w:val="00FE2F24"/>
    <w:rsid w:val="00FE3D89"/>
    <w:rsid w:val="00FF162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3213]"/>
    </o:shapedefaults>
    <o:shapelayout v:ext="edit">
      <o:idmap v:ext="edit" data="1"/>
      <o:rules v:ext="edit">
        <o:r id="V:Rule8" type="connector" idref="#_x0000_s1044"/>
        <o:r id="V:Rule9" type="connector" idref="#_x0000_s1042"/>
        <o:r id="V:Rule10" type="connector" idref="#_x0000_s1038"/>
        <o:r id="V:Rule11" type="connector" idref="#_x0000_s1035"/>
        <o:r id="V:Rule12" type="connector" idref="#_x0000_s1037"/>
        <o:r id="V:Rule13" type="connector" idref="#_x0000_s1040"/>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312AD"/>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312AD"/>
    <w:pPr>
      <w:ind w:left="720"/>
      <w:contextualSpacing/>
    </w:pPr>
  </w:style>
  <w:style w:type="paragraph" w:styleId="Hlavika">
    <w:name w:val="header"/>
    <w:basedOn w:val="Normlny"/>
    <w:link w:val="HlavikaChar"/>
    <w:uiPriority w:val="99"/>
    <w:unhideWhenUsed/>
    <w:rsid w:val="00F312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312AD"/>
  </w:style>
  <w:style w:type="paragraph" w:styleId="Pta">
    <w:name w:val="footer"/>
    <w:basedOn w:val="Normlny"/>
    <w:link w:val="PtaChar"/>
    <w:uiPriority w:val="99"/>
    <w:semiHidden/>
    <w:unhideWhenUsed/>
    <w:rsid w:val="00F312AD"/>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F312AD"/>
  </w:style>
  <w:style w:type="character" w:styleId="Hypertextovprepojenie">
    <w:name w:val="Hyperlink"/>
    <w:basedOn w:val="Predvolenpsmoodseku"/>
    <w:uiPriority w:val="99"/>
    <w:unhideWhenUsed/>
    <w:rsid w:val="007F52A7"/>
    <w:rPr>
      <w:color w:val="0000FF" w:themeColor="hyperlink"/>
      <w:u w:val="single"/>
    </w:rPr>
  </w:style>
  <w:style w:type="character" w:styleId="PouitHypertextovPrepojenie">
    <w:name w:val="FollowedHyperlink"/>
    <w:basedOn w:val="Predvolenpsmoodseku"/>
    <w:uiPriority w:val="99"/>
    <w:semiHidden/>
    <w:unhideWhenUsed/>
    <w:rsid w:val="00AD7F20"/>
    <w:rPr>
      <w:color w:val="800080" w:themeColor="followedHyperlink"/>
      <w:u w:val="single"/>
    </w:rPr>
  </w:style>
  <w:style w:type="table" w:styleId="Mriekatabuky">
    <w:name w:val="Table Grid"/>
    <w:basedOn w:val="Normlnatabuka"/>
    <w:uiPriority w:val="59"/>
    <w:rsid w:val="00B76F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9D5A9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D5A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68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ximizer.com/webstore/?panel=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904CD-3278-4387-B19B-95D02816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21</Pages>
  <Words>4082</Words>
  <Characters>23274</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27302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Zuzuška</dc:creator>
  <cp:lastModifiedBy>Zuzuška</cp:lastModifiedBy>
  <cp:revision>675</cp:revision>
  <dcterms:created xsi:type="dcterms:W3CDTF">2010-11-20T12:26:00Z</dcterms:created>
  <dcterms:modified xsi:type="dcterms:W3CDTF">2010-11-28T17:57:00Z</dcterms:modified>
</cp:coreProperties>
</file>